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1611" w:rsidRPr="007F1611" w:rsidRDefault="007A3AFC" w:rsidP="007F1611">
      <w:pPr>
        <w:autoSpaceDN w:val="0"/>
        <w:jc w:val="center"/>
        <w:rPr>
          <w:rFonts w:ascii="Times New Roman" w:eastAsia="Times New Roman" w:hAnsi="Times New Roman" w:cs="Times New Roman"/>
          <w:b/>
          <w:bCs/>
          <w:sz w:val="32"/>
          <w:szCs w:val="20"/>
          <w:lang w:eastAsia="ru-RU"/>
        </w:rPr>
      </w:pPr>
      <w:r w:rsidRPr="00560D88">
        <w:rPr>
          <w:rFonts w:ascii="Times New Roman" w:eastAsia="Times New Roman" w:hAnsi="Times New Roman" w:cs="Times New Roman"/>
          <w:sz w:val="24"/>
          <w:szCs w:val="24"/>
          <w:lang w:eastAsia="ru-RU"/>
        </w:rPr>
        <w:t xml:space="preserve">Департамент </w:t>
      </w:r>
      <w:r w:rsidR="007F1611" w:rsidRPr="007F1611">
        <w:rPr>
          <w:rFonts w:ascii="Times New Roman" w:eastAsia="Calibri" w:hAnsi="Times New Roman" w:cs="Times New Roman"/>
        </w:rPr>
        <w:t xml:space="preserve"> </w:t>
      </w:r>
      <w:r w:rsidR="007F1611" w:rsidRPr="007F1611">
        <w:rPr>
          <w:rFonts w:ascii="Times New Roman" w:eastAsia="Times New Roman" w:hAnsi="Times New Roman" w:cs="Times New Roman"/>
          <w:b/>
          <w:noProof/>
          <w:sz w:val="32"/>
          <w:szCs w:val="20"/>
          <w:lang w:eastAsia="ru-RU"/>
        </w:rPr>
        <w:drawing>
          <wp:inline distT="0" distB="0" distL="0" distR="0" wp14:anchorId="49C3879B" wp14:editId="6D36182D">
            <wp:extent cx="438150" cy="571500"/>
            <wp:effectExtent l="0" t="0" r="0" b="0"/>
            <wp:docPr id="1" name="Рисунок 1" descr="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44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8150" cy="571500"/>
                    </a:xfrm>
                    <a:prstGeom prst="rect">
                      <a:avLst/>
                    </a:prstGeom>
                    <a:noFill/>
                    <a:ln>
                      <a:noFill/>
                    </a:ln>
                  </pic:spPr>
                </pic:pic>
              </a:graphicData>
            </a:graphic>
          </wp:inline>
        </w:drawing>
      </w:r>
    </w:p>
    <w:p w:rsidR="007F1611" w:rsidRPr="007F1611" w:rsidRDefault="007F1611" w:rsidP="007F1611">
      <w:pPr>
        <w:autoSpaceDN w:val="0"/>
        <w:spacing w:after="0" w:line="240" w:lineRule="auto"/>
        <w:jc w:val="center"/>
        <w:rPr>
          <w:rFonts w:ascii="Times New Roman" w:eastAsia="Calibri" w:hAnsi="Times New Roman" w:cs="Times New Roman"/>
          <w:b/>
          <w:sz w:val="24"/>
          <w:szCs w:val="24"/>
        </w:rPr>
      </w:pPr>
      <w:r w:rsidRPr="007F1611">
        <w:rPr>
          <w:rFonts w:ascii="Times New Roman" w:eastAsia="Calibri" w:hAnsi="Times New Roman" w:cs="Times New Roman"/>
          <w:b/>
          <w:sz w:val="24"/>
          <w:szCs w:val="24"/>
        </w:rPr>
        <w:t>А Д М И Н И С Т Р А Ц И Я   Г О Р О Д А   Н И Ж Н Е Г О   Н О В ГО Р О Д А</w:t>
      </w:r>
    </w:p>
    <w:p w:rsidR="007F1611" w:rsidRPr="007F1611" w:rsidRDefault="007F1611" w:rsidP="007F1611">
      <w:pPr>
        <w:autoSpaceDN w:val="0"/>
        <w:spacing w:after="0" w:line="240" w:lineRule="auto"/>
        <w:jc w:val="center"/>
        <w:rPr>
          <w:rFonts w:ascii="Times New Roman" w:eastAsia="Calibri" w:hAnsi="Times New Roman" w:cs="Times New Roman"/>
          <w:b/>
          <w:sz w:val="24"/>
          <w:szCs w:val="24"/>
        </w:rPr>
      </w:pPr>
      <w:r w:rsidRPr="007F1611">
        <w:rPr>
          <w:rFonts w:ascii="Times New Roman" w:eastAsia="Calibri" w:hAnsi="Times New Roman" w:cs="Times New Roman"/>
          <w:b/>
          <w:sz w:val="24"/>
          <w:szCs w:val="24"/>
        </w:rPr>
        <w:t>Д Е П А Р Т А М Е Н Т   О Б Р А З О В А Н И Я</w:t>
      </w:r>
    </w:p>
    <w:p w:rsidR="007F1611" w:rsidRPr="007F1611" w:rsidRDefault="007F1611" w:rsidP="007F1611">
      <w:pPr>
        <w:autoSpaceDN w:val="0"/>
        <w:spacing w:after="0" w:line="240" w:lineRule="auto"/>
        <w:jc w:val="center"/>
        <w:rPr>
          <w:rFonts w:ascii="Times New Roman" w:eastAsia="Calibri" w:hAnsi="Times New Roman" w:cs="Times New Roman"/>
          <w:b/>
          <w:sz w:val="20"/>
          <w:szCs w:val="20"/>
        </w:rPr>
      </w:pPr>
      <w:r w:rsidRPr="007F1611">
        <w:rPr>
          <w:rFonts w:ascii="Times New Roman" w:eastAsia="Calibri" w:hAnsi="Times New Roman" w:cs="Times New Roman"/>
          <w:b/>
          <w:sz w:val="18"/>
          <w:szCs w:val="18"/>
        </w:rPr>
        <w:t>МУНИЦИПАЛЬНОЕ БЮДЖЕТНОЕ ОБЩЕОБРАЗОВАТЕЛЬНОЕ УЧРЕЖДЕНИЕ «ШКОЛА №171»</w:t>
      </w:r>
    </w:p>
    <w:p w:rsidR="007F1611" w:rsidRPr="007F1611" w:rsidRDefault="007F1611" w:rsidP="007F1611">
      <w:pPr>
        <w:autoSpaceDN w:val="0"/>
        <w:spacing w:after="160" w:line="256" w:lineRule="auto"/>
        <w:jc w:val="center"/>
        <w:rPr>
          <w:rFonts w:ascii="Calibri" w:eastAsia="Calibri" w:hAnsi="Calibri" w:cs="Times New Roman"/>
          <w:b/>
          <w:sz w:val="42"/>
          <w:szCs w:val="42"/>
        </w:rPr>
      </w:pPr>
    </w:p>
    <w:p w:rsidR="007F1611" w:rsidRPr="007F1611" w:rsidRDefault="007F1611" w:rsidP="007F1611">
      <w:pPr>
        <w:autoSpaceDN w:val="0"/>
        <w:spacing w:after="160" w:line="256" w:lineRule="auto"/>
        <w:rPr>
          <w:rFonts w:ascii="Times New Roman" w:eastAsia="Calibri" w:hAnsi="Times New Roman" w:cs="Times New Roman"/>
        </w:rPr>
      </w:pPr>
      <w:r w:rsidRPr="007F1611">
        <w:rPr>
          <w:rFonts w:ascii="Times New Roman" w:eastAsia="Calibri" w:hAnsi="Times New Roman" w:cs="Times New Roman"/>
        </w:rPr>
        <w:t>Принята                                                                                              Утверждаю</w:t>
      </w:r>
    </w:p>
    <w:p w:rsidR="007F1611" w:rsidRPr="007F1611" w:rsidRDefault="007F1611" w:rsidP="007F1611">
      <w:pPr>
        <w:autoSpaceDN w:val="0"/>
        <w:spacing w:after="160" w:line="256" w:lineRule="auto"/>
        <w:rPr>
          <w:rFonts w:ascii="Times New Roman" w:eastAsia="Calibri" w:hAnsi="Times New Roman" w:cs="Times New Roman"/>
        </w:rPr>
      </w:pPr>
      <w:r w:rsidRPr="007F1611">
        <w:rPr>
          <w:rFonts w:ascii="Times New Roman" w:eastAsia="Calibri" w:hAnsi="Times New Roman" w:cs="Times New Roman"/>
        </w:rPr>
        <w:t>на заседании педагогического совета                                             Директор МБОУ «</w:t>
      </w:r>
      <w:proofErr w:type="gramStart"/>
      <w:r w:rsidRPr="007F1611">
        <w:rPr>
          <w:rFonts w:ascii="Times New Roman" w:eastAsia="Calibri" w:hAnsi="Times New Roman" w:cs="Times New Roman"/>
        </w:rPr>
        <w:t>Школа  №</w:t>
      </w:r>
      <w:proofErr w:type="gramEnd"/>
      <w:r w:rsidRPr="007F1611">
        <w:rPr>
          <w:rFonts w:ascii="Times New Roman" w:eastAsia="Calibri" w:hAnsi="Times New Roman" w:cs="Times New Roman"/>
        </w:rPr>
        <w:t>171»                     от «29»  августа  2025г.                                                                     __________________/</w:t>
      </w:r>
      <w:proofErr w:type="spellStart"/>
      <w:r w:rsidRPr="007F1611">
        <w:rPr>
          <w:rFonts w:ascii="Times New Roman" w:eastAsia="Calibri" w:hAnsi="Times New Roman" w:cs="Times New Roman"/>
        </w:rPr>
        <w:t>И.Г.Петти</w:t>
      </w:r>
      <w:proofErr w:type="spellEnd"/>
      <w:r w:rsidRPr="007F1611">
        <w:rPr>
          <w:rFonts w:ascii="Times New Roman" w:eastAsia="Calibri" w:hAnsi="Times New Roman" w:cs="Times New Roman"/>
        </w:rPr>
        <w:t xml:space="preserve">/                                                             </w:t>
      </w:r>
    </w:p>
    <w:p w:rsidR="007F1611" w:rsidRPr="007F1611" w:rsidRDefault="007F1611" w:rsidP="007F1611">
      <w:pPr>
        <w:autoSpaceDN w:val="0"/>
        <w:spacing w:after="160" w:line="256" w:lineRule="auto"/>
        <w:rPr>
          <w:rFonts w:ascii="Times New Roman" w:eastAsia="Calibri" w:hAnsi="Times New Roman" w:cs="Times New Roman"/>
        </w:rPr>
      </w:pPr>
      <w:r w:rsidRPr="007F1611">
        <w:rPr>
          <w:rFonts w:ascii="Times New Roman" w:eastAsia="Calibri" w:hAnsi="Times New Roman" w:cs="Times New Roman"/>
        </w:rPr>
        <w:t xml:space="preserve">Протокол № 1                                                                                </w:t>
      </w:r>
      <w:proofErr w:type="gramStart"/>
      <w:r w:rsidRPr="007F1611">
        <w:rPr>
          <w:rFonts w:ascii="Times New Roman" w:eastAsia="Calibri" w:hAnsi="Times New Roman" w:cs="Times New Roman"/>
        </w:rPr>
        <w:t xml:space="preserve">   «</w:t>
      </w:r>
      <w:proofErr w:type="gramEnd"/>
      <w:r w:rsidRPr="007F1611">
        <w:rPr>
          <w:rFonts w:ascii="Times New Roman" w:eastAsia="Calibri" w:hAnsi="Times New Roman" w:cs="Times New Roman"/>
        </w:rPr>
        <w:t>29» августа 2025г.</w:t>
      </w:r>
    </w:p>
    <w:p w:rsidR="007F1611" w:rsidRDefault="007F1611" w:rsidP="007F1611">
      <w:pPr>
        <w:widowControl w:val="0"/>
        <w:autoSpaceDE w:val="0"/>
        <w:autoSpaceDN w:val="0"/>
        <w:adjustRightInd w:val="0"/>
        <w:spacing w:after="0"/>
        <w:jc w:val="center"/>
        <w:rPr>
          <w:rFonts w:ascii="Times New Roman" w:hAnsi="Times New Roman" w:cs="Times New Roman"/>
          <w:b/>
          <w:sz w:val="24"/>
          <w:szCs w:val="24"/>
        </w:rPr>
      </w:pPr>
    </w:p>
    <w:p w:rsidR="007F1611" w:rsidRDefault="007F1611" w:rsidP="007F1611">
      <w:pPr>
        <w:widowControl w:val="0"/>
        <w:autoSpaceDE w:val="0"/>
        <w:autoSpaceDN w:val="0"/>
        <w:adjustRightInd w:val="0"/>
        <w:spacing w:after="0"/>
        <w:jc w:val="center"/>
        <w:rPr>
          <w:rFonts w:ascii="Times New Roman" w:hAnsi="Times New Roman" w:cs="Times New Roman"/>
          <w:b/>
          <w:sz w:val="24"/>
          <w:szCs w:val="24"/>
        </w:rPr>
      </w:pPr>
    </w:p>
    <w:p w:rsidR="007F1611" w:rsidRDefault="007F1611" w:rsidP="007F1611">
      <w:pPr>
        <w:widowControl w:val="0"/>
        <w:autoSpaceDE w:val="0"/>
        <w:autoSpaceDN w:val="0"/>
        <w:adjustRightInd w:val="0"/>
        <w:spacing w:after="0"/>
        <w:jc w:val="center"/>
        <w:rPr>
          <w:rFonts w:ascii="Times New Roman" w:hAnsi="Times New Roman" w:cs="Times New Roman"/>
          <w:b/>
          <w:sz w:val="24"/>
          <w:szCs w:val="24"/>
        </w:rPr>
      </w:pPr>
    </w:p>
    <w:p w:rsidR="007F1611" w:rsidRDefault="007F1611" w:rsidP="007F1611">
      <w:pPr>
        <w:widowControl w:val="0"/>
        <w:autoSpaceDE w:val="0"/>
        <w:autoSpaceDN w:val="0"/>
        <w:adjustRightInd w:val="0"/>
        <w:spacing w:after="0"/>
        <w:jc w:val="center"/>
        <w:rPr>
          <w:rFonts w:ascii="Times New Roman" w:hAnsi="Times New Roman" w:cs="Times New Roman"/>
          <w:b/>
          <w:sz w:val="24"/>
          <w:szCs w:val="24"/>
        </w:rPr>
      </w:pPr>
    </w:p>
    <w:p w:rsidR="007F1611" w:rsidRDefault="007F1611" w:rsidP="007F1611">
      <w:pPr>
        <w:widowControl w:val="0"/>
        <w:autoSpaceDE w:val="0"/>
        <w:autoSpaceDN w:val="0"/>
        <w:adjustRightInd w:val="0"/>
        <w:spacing w:after="0"/>
        <w:jc w:val="center"/>
        <w:rPr>
          <w:rFonts w:ascii="Times New Roman" w:hAnsi="Times New Roman" w:cs="Times New Roman"/>
          <w:b/>
          <w:sz w:val="24"/>
          <w:szCs w:val="24"/>
        </w:rPr>
      </w:pPr>
    </w:p>
    <w:p w:rsidR="007A3AFC" w:rsidRPr="00560D88" w:rsidRDefault="004C3CF6" w:rsidP="007F1611">
      <w:pPr>
        <w:widowControl w:val="0"/>
        <w:autoSpaceDE w:val="0"/>
        <w:autoSpaceDN w:val="0"/>
        <w:adjustRightInd w:val="0"/>
        <w:spacing w:after="0"/>
        <w:jc w:val="center"/>
        <w:rPr>
          <w:rFonts w:ascii="Times New Roman" w:hAnsi="Times New Roman" w:cs="Times New Roman"/>
          <w:b/>
          <w:sz w:val="24"/>
          <w:szCs w:val="24"/>
        </w:rPr>
      </w:pPr>
      <w:bookmarkStart w:id="0" w:name="_GoBack"/>
      <w:bookmarkEnd w:id="0"/>
      <w:r w:rsidRPr="00560D88">
        <w:rPr>
          <w:rFonts w:ascii="Times New Roman" w:hAnsi="Times New Roman" w:cs="Times New Roman"/>
          <w:b/>
          <w:sz w:val="24"/>
          <w:szCs w:val="24"/>
        </w:rPr>
        <w:t>Дополнительная общеобразовательная общеразвивающая</w:t>
      </w:r>
      <w:r w:rsidR="007A3AFC" w:rsidRPr="00560D88">
        <w:rPr>
          <w:rFonts w:ascii="Times New Roman" w:hAnsi="Times New Roman" w:cs="Times New Roman"/>
          <w:b/>
          <w:sz w:val="24"/>
          <w:szCs w:val="24"/>
        </w:rPr>
        <w:t xml:space="preserve"> </w:t>
      </w:r>
      <w:r w:rsidRPr="00560D88">
        <w:rPr>
          <w:rFonts w:ascii="Times New Roman" w:hAnsi="Times New Roman" w:cs="Times New Roman"/>
          <w:b/>
          <w:sz w:val="24"/>
          <w:szCs w:val="24"/>
        </w:rPr>
        <w:t>программа</w:t>
      </w:r>
    </w:p>
    <w:p w:rsidR="004C3CF6" w:rsidRPr="00560D88" w:rsidRDefault="004C3CF6" w:rsidP="007A3AFC">
      <w:pPr>
        <w:pStyle w:val="ConsPlusNonformat"/>
        <w:spacing w:line="240" w:lineRule="atLeast"/>
        <w:jc w:val="center"/>
        <w:rPr>
          <w:rFonts w:ascii="Times New Roman" w:hAnsi="Times New Roman" w:cs="Times New Roman"/>
          <w:b/>
          <w:sz w:val="24"/>
          <w:szCs w:val="24"/>
        </w:rPr>
      </w:pPr>
      <w:r w:rsidRPr="00560D88">
        <w:rPr>
          <w:rFonts w:ascii="Times New Roman" w:hAnsi="Times New Roman" w:cs="Times New Roman"/>
          <w:b/>
          <w:sz w:val="24"/>
          <w:szCs w:val="24"/>
        </w:rPr>
        <w:t xml:space="preserve"> художественной направленности</w:t>
      </w:r>
    </w:p>
    <w:p w:rsidR="004C3CF6" w:rsidRPr="00560D88" w:rsidRDefault="004C3CF6" w:rsidP="00EB5F7B">
      <w:pPr>
        <w:pStyle w:val="ConsPlusNonformat"/>
        <w:spacing w:line="240" w:lineRule="atLeast"/>
        <w:jc w:val="center"/>
        <w:rPr>
          <w:rFonts w:ascii="Times New Roman" w:hAnsi="Times New Roman" w:cs="Times New Roman"/>
          <w:b/>
          <w:sz w:val="24"/>
          <w:szCs w:val="24"/>
        </w:rPr>
      </w:pPr>
      <w:r w:rsidRPr="00560D88">
        <w:rPr>
          <w:rFonts w:ascii="Times New Roman" w:hAnsi="Times New Roman" w:cs="Times New Roman"/>
          <w:b/>
          <w:sz w:val="24"/>
          <w:szCs w:val="24"/>
        </w:rPr>
        <w:t>"Мир живописи"</w:t>
      </w:r>
    </w:p>
    <w:p w:rsidR="004C3CF6" w:rsidRPr="00560D88" w:rsidRDefault="004C3CF6" w:rsidP="00EB5F7B">
      <w:pPr>
        <w:pStyle w:val="ConsPlusNonformat"/>
        <w:spacing w:line="240" w:lineRule="atLeast"/>
        <w:jc w:val="center"/>
        <w:rPr>
          <w:rFonts w:ascii="Times New Roman" w:hAnsi="Times New Roman" w:cs="Times New Roman"/>
          <w:sz w:val="24"/>
          <w:szCs w:val="24"/>
        </w:rPr>
      </w:pPr>
    </w:p>
    <w:p w:rsidR="004C3CF6" w:rsidRPr="00560D88" w:rsidRDefault="004C3CF6" w:rsidP="00EB5F7B">
      <w:pPr>
        <w:pStyle w:val="ConsPlusNonformat"/>
        <w:spacing w:line="240" w:lineRule="atLeast"/>
        <w:jc w:val="center"/>
        <w:rPr>
          <w:rFonts w:ascii="Times New Roman" w:hAnsi="Times New Roman" w:cs="Times New Roman"/>
          <w:sz w:val="24"/>
          <w:szCs w:val="24"/>
        </w:rPr>
      </w:pPr>
    </w:p>
    <w:p w:rsidR="004C3CF6" w:rsidRPr="00560D88" w:rsidRDefault="004C3CF6" w:rsidP="00EB5F7B">
      <w:pPr>
        <w:pStyle w:val="ConsPlusNonformat"/>
        <w:spacing w:line="240" w:lineRule="atLeast"/>
        <w:jc w:val="center"/>
        <w:rPr>
          <w:rFonts w:ascii="Times New Roman" w:hAnsi="Times New Roman" w:cs="Times New Roman"/>
          <w:sz w:val="24"/>
          <w:szCs w:val="24"/>
        </w:rPr>
      </w:pPr>
      <w:r w:rsidRPr="00560D88">
        <w:rPr>
          <w:rFonts w:ascii="Times New Roman" w:hAnsi="Times New Roman" w:cs="Times New Roman"/>
          <w:sz w:val="24"/>
          <w:szCs w:val="24"/>
        </w:rPr>
        <w:t>Возраст обучающихся: 7-10 лет</w:t>
      </w:r>
    </w:p>
    <w:p w:rsidR="004C3CF6" w:rsidRPr="00560D88" w:rsidRDefault="002C027E" w:rsidP="00EB5F7B">
      <w:pPr>
        <w:pStyle w:val="ConsPlusNonformat"/>
        <w:spacing w:line="240" w:lineRule="atLeast"/>
        <w:jc w:val="center"/>
        <w:rPr>
          <w:rFonts w:ascii="Times New Roman" w:hAnsi="Times New Roman" w:cs="Times New Roman"/>
          <w:sz w:val="24"/>
          <w:szCs w:val="24"/>
        </w:rPr>
      </w:pPr>
      <w:r>
        <w:rPr>
          <w:rFonts w:ascii="Times New Roman" w:hAnsi="Times New Roman" w:cs="Times New Roman"/>
          <w:sz w:val="24"/>
          <w:szCs w:val="24"/>
        </w:rPr>
        <w:t>Срок реализации: 1 год</w:t>
      </w:r>
    </w:p>
    <w:p w:rsidR="004C3CF6" w:rsidRPr="00560D88" w:rsidRDefault="004C3CF6" w:rsidP="00EB5F7B">
      <w:pPr>
        <w:pStyle w:val="ConsPlusNonformat"/>
        <w:spacing w:line="240" w:lineRule="atLeast"/>
        <w:jc w:val="center"/>
        <w:rPr>
          <w:rFonts w:ascii="Times New Roman" w:hAnsi="Times New Roman" w:cs="Times New Roman"/>
          <w:sz w:val="24"/>
          <w:szCs w:val="24"/>
        </w:rPr>
      </w:pPr>
    </w:p>
    <w:p w:rsidR="004C3CF6" w:rsidRPr="00560D88" w:rsidRDefault="004C3CF6" w:rsidP="00EB5F7B">
      <w:pPr>
        <w:pStyle w:val="ConsPlusNonformat"/>
        <w:spacing w:line="240" w:lineRule="atLeast"/>
        <w:jc w:val="center"/>
        <w:rPr>
          <w:rFonts w:ascii="Times New Roman" w:hAnsi="Times New Roman" w:cs="Times New Roman"/>
          <w:sz w:val="24"/>
          <w:szCs w:val="24"/>
        </w:rPr>
      </w:pPr>
    </w:p>
    <w:p w:rsidR="004C3CF6" w:rsidRPr="00560D88" w:rsidRDefault="004C3CF6" w:rsidP="00EB5F7B">
      <w:pPr>
        <w:pStyle w:val="ConsPlusNonformat"/>
        <w:spacing w:line="240" w:lineRule="atLeast"/>
        <w:jc w:val="center"/>
        <w:rPr>
          <w:rFonts w:ascii="Times New Roman" w:hAnsi="Times New Roman" w:cs="Times New Roman"/>
          <w:sz w:val="24"/>
          <w:szCs w:val="24"/>
        </w:rPr>
      </w:pPr>
    </w:p>
    <w:p w:rsidR="004C3CF6" w:rsidRPr="00560D88" w:rsidRDefault="004C3CF6" w:rsidP="00EB5F7B">
      <w:pPr>
        <w:pStyle w:val="ConsPlusNonformat"/>
        <w:spacing w:line="240" w:lineRule="atLeast"/>
        <w:jc w:val="center"/>
        <w:rPr>
          <w:rFonts w:ascii="Times New Roman" w:hAnsi="Times New Roman" w:cs="Times New Roman"/>
          <w:sz w:val="24"/>
          <w:szCs w:val="24"/>
        </w:rPr>
      </w:pPr>
    </w:p>
    <w:p w:rsidR="004C3CF6" w:rsidRPr="00560D88" w:rsidRDefault="004C3CF6" w:rsidP="00EB5F7B">
      <w:pPr>
        <w:pStyle w:val="ConsPlusNonformat"/>
        <w:spacing w:line="240" w:lineRule="atLeast"/>
        <w:jc w:val="center"/>
        <w:rPr>
          <w:rFonts w:ascii="Times New Roman" w:hAnsi="Times New Roman" w:cs="Times New Roman"/>
          <w:sz w:val="24"/>
          <w:szCs w:val="24"/>
        </w:rPr>
      </w:pPr>
    </w:p>
    <w:p w:rsidR="007A3AFC" w:rsidRDefault="007A3AFC" w:rsidP="007A3AFC">
      <w:pPr>
        <w:pStyle w:val="ConsPlusNonformat"/>
        <w:spacing w:line="276" w:lineRule="auto"/>
        <w:jc w:val="center"/>
        <w:rPr>
          <w:rFonts w:ascii="Times New Roman" w:hAnsi="Times New Roman" w:cs="Times New Roman"/>
          <w:sz w:val="24"/>
          <w:szCs w:val="24"/>
        </w:rPr>
      </w:pPr>
    </w:p>
    <w:p w:rsidR="008351BF" w:rsidRDefault="008351BF" w:rsidP="007A3AFC">
      <w:pPr>
        <w:pStyle w:val="ConsPlusNonformat"/>
        <w:spacing w:line="276" w:lineRule="auto"/>
        <w:jc w:val="center"/>
        <w:rPr>
          <w:rFonts w:ascii="Times New Roman" w:hAnsi="Times New Roman" w:cs="Times New Roman"/>
          <w:sz w:val="24"/>
          <w:szCs w:val="24"/>
        </w:rPr>
      </w:pPr>
    </w:p>
    <w:p w:rsidR="008351BF" w:rsidRDefault="008351BF" w:rsidP="007A3AFC">
      <w:pPr>
        <w:pStyle w:val="ConsPlusNonformat"/>
        <w:spacing w:line="276" w:lineRule="auto"/>
        <w:jc w:val="center"/>
        <w:rPr>
          <w:rFonts w:ascii="Times New Roman" w:hAnsi="Times New Roman" w:cs="Times New Roman"/>
          <w:sz w:val="24"/>
          <w:szCs w:val="24"/>
        </w:rPr>
      </w:pPr>
    </w:p>
    <w:p w:rsidR="008351BF" w:rsidRDefault="008351BF" w:rsidP="007A3AFC">
      <w:pPr>
        <w:pStyle w:val="ConsPlusNonformat"/>
        <w:spacing w:line="276" w:lineRule="auto"/>
        <w:jc w:val="center"/>
        <w:rPr>
          <w:rFonts w:ascii="Times New Roman" w:hAnsi="Times New Roman" w:cs="Times New Roman"/>
          <w:sz w:val="24"/>
          <w:szCs w:val="24"/>
        </w:rPr>
      </w:pPr>
    </w:p>
    <w:p w:rsidR="008351BF" w:rsidRDefault="008351BF" w:rsidP="007A3AFC">
      <w:pPr>
        <w:pStyle w:val="ConsPlusNonformat"/>
        <w:spacing w:line="276" w:lineRule="auto"/>
        <w:jc w:val="center"/>
        <w:rPr>
          <w:rFonts w:ascii="Times New Roman" w:hAnsi="Times New Roman" w:cs="Times New Roman"/>
          <w:sz w:val="24"/>
          <w:szCs w:val="24"/>
        </w:rPr>
      </w:pPr>
    </w:p>
    <w:p w:rsidR="008351BF" w:rsidRDefault="008351BF" w:rsidP="007A3AFC">
      <w:pPr>
        <w:pStyle w:val="ConsPlusNonformat"/>
        <w:spacing w:line="276" w:lineRule="auto"/>
        <w:jc w:val="center"/>
        <w:rPr>
          <w:rFonts w:ascii="Times New Roman" w:hAnsi="Times New Roman" w:cs="Times New Roman"/>
          <w:sz w:val="24"/>
          <w:szCs w:val="24"/>
        </w:rPr>
      </w:pPr>
    </w:p>
    <w:p w:rsidR="008351BF" w:rsidRDefault="008351BF" w:rsidP="007A3AFC">
      <w:pPr>
        <w:pStyle w:val="ConsPlusNonformat"/>
        <w:spacing w:line="276" w:lineRule="auto"/>
        <w:jc w:val="center"/>
        <w:rPr>
          <w:rFonts w:ascii="Times New Roman" w:hAnsi="Times New Roman" w:cs="Times New Roman"/>
          <w:sz w:val="24"/>
          <w:szCs w:val="24"/>
        </w:rPr>
      </w:pPr>
    </w:p>
    <w:p w:rsidR="008351BF" w:rsidRPr="00560D88" w:rsidRDefault="008351BF" w:rsidP="007A3AFC">
      <w:pPr>
        <w:pStyle w:val="ConsPlusNonformat"/>
        <w:spacing w:line="276" w:lineRule="auto"/>
        <w:jc w:val="center"/>
        <w:rPr>
          <w:rFonts w:ascii="Times New Roman" w:hAnsi="Times New Roman" w:cs="Times New Roman"/>
          <w:sz w:val="24"/>
          <w:szCs w:val="24"/>
        </w:rPr>
      </w:pPr>
    </w:p>
    <w:tbl>
      <w:tblPr>
        <w:tblW w:w="0" w:type="auto"/>
        <w:tblLook w:val="04A0" w:firstRow="1" w:lastRow="0" w:firstColumn="1" w:lastColumn="0" w:noHBand="0" w:noVBand="1"/>
      </w:tblPr>
      <w:tblGrid>
        <w:gridCol w:w="4785"/>
        <w:gridCol w:w="4785"/>
      </w:tblGrid>
      <w:tr w:rsidR="007A3AFC" w:rsidRPr="00560D88" w:rsidTr="007A3AFC">
        <w:tc>
          <w:tcPr>
            <w:tcW w:w="4785" w:type="dxa"/>
            <w:shd w:val="clear" w:color="auto" w:fill="auto"/>
          </w:tcPr>
          <w:p w:rsidR="007A3AFC" w:rsidRPr="00560D88" w:rsidRDefault="007A3AFC" w:rsidP="007A3AFC">
            <w:pPr>
              <w:widowControl w:val="0"/>
              <w:autoSpaceDE w:val="0"/>
              <w:autoSpaceDN w:val="0"/>
              <w:adjustRightInd w:val="0"/>
              <w:spacing w:after="0"/>
              <w:jc w:val="center"/>
              <w:rPr>
                <w:rFonts w:ascii="Times New Roman" w:eastAsia="Times New Roman" w:hAnsi="Times New Roman" w:cs="Times New Roman"/>
                <w:sz w:val="24"/>
                <w:szCs w:val="24"/>
                <w:lang w:eastAsia="ru-RU"/>
              </w:rPr>
            </w:pPr>
          </w:p>
        </w:tc>
        <w:tc>
          <w:tcPr>
            <w:tcW w:w="4785" w:type="dxa"/>
            <w:shd w:val="clear" w:color="auto" w:fill="auto"/>
          </w:tcPr>
          <w:p w:rsidR="007A3AFC" w:rsidRPr="00560D88" w:rsidRDefault="007A3AFC" w:rsidP="007A3AFC">
            <w:pPr>
              <w:widowControl w:val="0"/>
              <w:autoSpaceDE w:val="0"/>
              <w:autoSpaceDN w:val="0"/>
              <w:adjustRightInd w:val="0"/>
              <w:spacing w:after="0"/>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Автор-составитель:</w:t>
            </w:r>
          </w:p>
          <w:p w:rsidR="007A3AFC" w:rsidRPr="00560D88" w:rsidRDefault="00B764AF" w:rsidP="007A3AFC">
            <w:pPr>
              <w:widowControl w:val="0"/>
              <w:autoSpaceDE w:val="0"/>
              <w:autoSpaceDN w:val="0"/>
              <w:adjustRightInd w:val="0"/>
              <w:spacing w:after="0"/>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Байдакова Алина Викторовна</w:t>
            </w:r>
            <w:r w:rsidR="007A3AFC" w:rsidRPr="00560D88">
              <w:rPr>
                <w:rFonts w:ascii="Times New Roman" w:eastAsia="Times New Roman" w:hAnsi="Times New Roman" w:cs="Times New Roman"/>
                <w:sz w:val="24"/>
                <w:szCs w:val="24"/>
                <w:lang w:eastAsia="ru-RU"/>
              </w:rPr>
              <w:t xml:space="preserve">, учитель </w:t>
            </w:r>
            <w:r w:rsidRPr="00560D88">
              <w:rPr>
                <w:rFonts w:ascii="Times New Roman" w:eastAsia="Times New Roman" w:hAnsi="Times New Roman" w:cs="Times New Roman"/>
                <w:sz w:val="24"/>
                <w:szCs w:val="24"/>
                <w:lang w:eastAsia="ru-RU"/>
              </w:rPr>
              <w:t>изобразительного искусства</w:t>
            </w:r>
          </w:p>
          <w:p w:rsidR="007A3AFC" w:rsidRPr="00560D88" w:rsidRDefault="007A3AFC" w:rsidP="007A3AFC">
            <w:pPr>
              <w:widowControl w:val="0"/>
              <w:autoSpaceDE w:val="0"/>
              <w:autoSpaceDN w:val="0"/>
              <w:adjustRightInd w:val="0"/>
              <w:spacing w:after="0"/>
              <w:jc w:val="center"/>
              <w:rPr>
                <w:rFonts w:ascii="Times New Roman" w:eastAsia="Times New Roman" w:hAnsi="Times New Roman" w:cs="Times New Roman"/>
                <w:sz w:val="24"/>
                <w:szCs w:val="24"/>
                <w:lang w:eastAsia="ru-RU"/>
              </w:rPr>
            </w:pPr>
          </w:p>
          <w:p w:rsidR="007A3AFC" w:rsidRPr="00560D88" w:rsidRDefault="007A3AFC" w:rsidP="007A3AFC">
            <w:pPr>
              <w:widowControl w:val="0"/>
              <w:autoSpaceDE w:val="0"/>
              <w:autoSpaceDN w:val="0"/>
              <w:adjustRightInd w:val="0"/>
              <w:spacing w:after="0"/>
              <w:rPr>
                <w:rFonts w:ascii="Times New Roman" w:eastAsia="Times New Roman" w:hAnsi="Times New Roman" w:cs="Times New Roman"/>
                <w:sz w:val="24"/>
                <w:szCs w:val="24"/>
                <w:lang w:eastAsia="ru-RU"/>
              </w:rPr>
            </w:pPr>
          </w:p>
          <w:p w:rsidR="007A3AFC" w:rsidRPr="00560D88" w:rsidRDefault="007A3AFC" w:rsidP="007A3AFC">
            <w:pPr>
              <w:widowControl w:val="0"/>
              <w:autoSpaceDE w:val="0"/>
              <w:autoSpaceDN w:val="0"/>
              <w:adjustRightInd w:val="0"/>
              <w:spacing w:after="0"/>
              <w:rPr>
                <w:rFonts w:ascii="Times New Roman" w:eastAsia="Times New Roman" w:hAnsi="Times New Roman" w:cs="Times New Roman"/>
                <w:sz w:val="24"/>
                <w:szCs w:val="24"/>
                <w:lang w:eastAsia="ru-RU"/>
              </w:rPr>
            </w:pPr>
          </w:p>
          <w:p w:rsidR="007A3AFC" w:rsidRPr="00560D88" w:rsidRDefault="007A3AFC" w:rsidP="007A3AFC">
            <w:pPr>
              <w:widowControl w:val="0"/>
              <w:autoSpaceDE w:val="0"/>
              <w:autoSpaceDN w:val="0"/>
              <w:adjustRightInd w:val="0"/>
              <w:spacing w:after="0"/>
              <w:jc w:val="center"/>
              <w:rPr>
                <w:rFonts w:ascii="Times New Roman" w:eastAsia="Times New Roman" w:hAnsi="Times New Roman" w:cs="Times New Roman"/>
                <w:sz w:val="24"/>
                <w:szCs w:val="24"/>
                <w:lang w:eastAsia="ru-RU"/>
              </w:rPr>
            </w:pPr>
          </w:p>
        </w:tc>
      </w:tr>
    </w:tbl>
    <w:p w:rsidR="007A3AFC" w:rsidRPr="00560D88" w:rsidRDefault="007A3AFC" w:rsidP="002C027E">
      <w:pPr>
        <w:pStyle w:val="ConsPlusNonformat"/>
        <w:spacing w:line="276" w:lineRule="auto"/>
        <w:jc w:val="center"/>
        <w:rPr>
          <w:rFonts w:ascii="Times New Roman" w:hAnsi="Times New Roman" w:cs="Times New Roman"/>
          <w:sz w:val="24"/>
          <w:szCs w:val="24"/>
        </w:rPr>
      </w:pPr>
    </w:p>
    <w:tbl>
      <w:tblPr>
        <w:tblW w:w="0" w:type="auto"/>
        <w:tblLook w:val="04A0" w:firstRow="1" w:lastRow="0" w:firstColumn="1" w:lastColumn="0" w:noHBand="0" w:noVBand="1"/>
      </w:tblPr>
      <w:tblGrid>
        <w:gridCol w:w="4785"/>
      </w:tblGrid>
      <w:tr w:rsidR="007A3AFC" w:rsidRPr="00560D88" w:rsidTr="007A3AFC">
        <w:tc>
          <w:tcPr>
            <w:tcW w:w="4785" w:type="dxa"/>
            <w:shd w:val="clear" w:color="auto" w:fill="auto"/>
          </w:tcPr>
          <w:p w:rsidR="007A3AFC" w:rsidRPr="00560D88" w:rsidRDefault="007A3AFC" w:rsidP="002C027E">
            <w:pPr>
              <w:widowControl w:val="0"/>
              <w:autoSpaceDE w:val="0"/>
              <w:autoSpaceDN w:val="0"/>
              <w:adjustRightInd w:val="0"/>
              <w:spacing w:after="0"/>
              <w:jc w:val="center"/>
              <w:rPr>
                <w:rFonts w:ascii="Times New Roman" w:eastAsia="Times New Roman" w:hAnsi="Times New Roman" w:cs="Times New Roman"/>
                <w:sz w:val="24"/>
                <w:szCs w:val="24"/>
                <w:lang w:eastAsia="ru-RU"/>
              </w:rPr>
            </w:pPr>
          </w:p>
        </w:tc>
      </w:tr>
    </w:tbl>
    <w:p w:rsidR="002C027E" w:rsidRDefault="002C027E" w:rsidP="002C027E">
      <w:pPr>
        <w:pStyle w:val="ConsPlusNonformat"/>
        <w:spacing w:line="240" w:lineRule="atLeast"/>
        <w:jc w:val="center"/>
        <w:rPr>
          <w:rFonts w:ascii="Times New Roman" w:hAnsi="Times New Roman" w:cs="Times New Roman"/>
          <w:sz w:val="24"/>
          <w:szCs w:val="24"/>
        </w:rPr>
      </w:pPr>
      <w:r>
        <w:rPr>
          <w:rFonts w:ascii="Times New Roman" w:hAnsi="Times New Roman" w:cs="Times New Roman"/>
          <w:sz w:val="24"/>
          <w:szCs w:val="24"/>
        </w:rPr>
        <w:t>г. Нижний Новгород,</w:t>
      </w:r>
    </w:p>
    <w:p w:rsidR="00003B67" w:rsidRPr="00560D88" w:rsidRDefault="002C027E" w:rsidP="002C027E">
      <w:pPr>
        <w:pStyle w:val="ConsPlusNonformat"/>
        <w:spacing w:line="240" w:lineRule="atLeast"/>
        <w:jc w:val="center"/>
        <w:rPr>
          <w:rFonts w:ascii="Times New Roman" w:hAnsi="Times New Roman" w:cs="Times New Roman"/>
          <w:sz w:val="24"/>
          <w:szCs w:val="24"/>
        </w:rPr>
      </w:pPr>
      <w:r>
        <w:rPr>
          <w:rFonts w:ascii="Times New Roman" w:hAnsi="Times New Roman" w:cs="Times New Roman"/>
          <w:sz w:val="24"/>
          <w:szCs w:val="24"/>
        </w:rPr>
        <w:t>2025</w:t>
      </w:r>
    </w:p>
    <w:p w:rsidR="008351BF" w:rsidRDefault="008351BF" w:rsidP="00534013">
      <w:pPr>
        <w:shd w:val="clear" w:color="auto" w:fill="FFFFFF"/>
        <w:spacing w:after="0"/>
        <w:ind w:left="-300"/>
        <w:textAlignment w:val="baseline"/>
        <w:rPr>
          <w:rFonts w:ascii="Times New Roman" w:eastAsia="Calibri" w:hAnsi="Times New Roman" w:cs="Times New Roman"/>
          <w:b/>
          <w:bCs/>
          <w:color w:val="111111"/>
          <w:sz w:val="24"/>
          <w:szCs w:val="24"/>
          <w:bdr w:val="none" w:sz="0" w:space="0" w:color="auto" w:frame="1"/>
          <w:lang w:eastAsia="ru-RU"/>
        </w:rPr>
      </w:pPr>
    </w:p>
    <w:p w:rsidR="00534013" w:rsidRPr="00560D88" w:rsidRDefault="00534013" w:rsidP="00534013">
      <w:pPr>
        <w:shd w:val="clear" w:color="auto" w:fill="FFFFFF"/>
        <w:spacing w:after="0"/>
        <w:ind w:left="-300"/>
        <w:textAlignment w:val="baseline"/>
        <w:rPr>
          <w:rFonts w:ascii="Times New Roman" w:eastAsia="Calibri" w:hAnsi="Times New Roman" w:cs="Times New Roman"/>
          <w:color w:val="111111"/>
          <w:sz w:val="24"/>
          <w:szCs w:val="24"/>
          <w:lang w:eastAsia="ru-RU"/>
        </w:rPr>
      </w:pPr>
      <w:r w:rsidRPr="00560D88">
        <w:rPr>
          <w:rFonts w:ascii="Times New Roman" w:eastAsia="Calibri" w:hAnsi="Times New Roman" w:cs="Times New Roman"/>
          <w:b/>
          <w:bCs/>
          <w:color w:val="111111"/>
          <w:sz w:val="24"/>
          <w:szCs w:val="24"/>
          <w:bdr w:val="none" w:sz="0" w:space="0" w:color="auto" w:frame="1"/>
          <w:lang w:eastAsia="ru-RU"/>
        </w:rPr>
        <w:lastRenderedPageBreak/>
        <w:t>1.Комплекс основных характеристик дополнительной общеобразовательной общеразвивающей программы:</w:t>
      </w:r>
    </w:p>
    <w:p w:rsidR="005007CF" w:rsidRPr="00560D88" w:rsidRDefault="005007CF" w:rsidP="004D07EB">
      <w:pPr>
        <w:pStyle w:val="ConsPlusNonformat"/>
        <w:spacing w:line="240" w:lineRule="atLeast"/>
        <w:rPr>
          <w:rFonts w:ascii="Times New Roman" w:hAnsi="Times New Roman" w:cs="Times New Roman"/>
          <w:sz w:val="24"/>
          <w:szCs w:val="24"/>
        </w:rPr>
      </w:pPr>
    </w:p>
    <w:p w:rsidR="005007CF" w:rsidRPr="00560D88" w:rsidRDefault="005007CF" w:rsidP="00EB5F7B">
      <w:pPr>
        <w:pStyle w:val="a5"/>
        <w:numPr>
          <w:ilvl w:val="1"/>
          <w:numId w:val="3"/>
        </w:numPr>
        <w:shd w:val="clear" w:color="auto" w:fill="FFFFFF"/>
        <w:spacing w:after="0" w:line="240" w:lineRule="atLeast"/>
        <w:textAlignment w:val="baseline"/>
        <w:rPr>
          <w:rFonts w:ascii="Times New Roman" w:eastAsia="Times New Roman" w:hAnsi="Times New Roman" w:cs="Times New Roman"/>
          <w:b/>
          <w:bCs/>
          <w:i/>
          <w:iCs/>
          <w:sz w:val="24"/>
          <w:szCs w:val="24"/>
          <w:bdr w:val="none" w:sz="0" w:space="0" w:color="auto" w:frame="1"/>
          <w:lang w:eastAsia="ru-RU"/>
        </w:rPr>
      </w:pPr>
      <w:r w:rsidRPr="00560D88">
        <w:rPr>
          <w:rFonts w:ascii="Times New Roman" w:eastAsia="Times New Roman" w:hAnsi="Times New Roman" w:cs="Times New Roman"/>
          <w:b/>
          <w:bCs/>
          <w:i/>
          <w:iCs/>
          <w:sz w:val="24"/>
          <w:szCs w:val="24"/>
          <w:bdr w:val="none" w:sz="0" w:space="0" w:color="auto" w:frame="1"/>
          <w:lang w:eastAsia="ru-RU"/>
        </w:rPr>
        <w:t>Пояснительная записка (общая характеристика программы):</w:t>
      </w:r>
    </w:p>
    <w:p w:rsidR="00927B2D" w:rsidRPr="00560D88" w:rsidRDefault="00927B2D" w:rsidP="00EB5F7B">
      <w:pPr>
        <w:pStyle w:val="a5"/>
        <w:shd w:val="clear" w:color="auto" w:fill="FFFFFF"/>
        <w:spacing w:after="0" w:line="240" w:lineRule="atLeast"/>
        <w:ind w:left="420"/>
        <w:textAlignment w:val="baseline"/>
        <w:rPr>
          <w:rFonts w:ascii="Times New Roman" w:eastAsia="Times New Roman" w:hAnsi="Times New Roman" w:cs="Times New Roman"/>
          <w:sz w:val="24"/>
          <w:szCs w:val="24"/>
          <w:lang w:eastAsia="ru-RU"/>
        </w:rPr>
      </w:pPr>
    </w:p>
    <w:p w:rsidR="00F659F6" w:rsidRPr="00560D88" w:rsidRDefault="005007CF" w:rsidP="00D47C85">
      <w:pPr>
        <w:numPr>
          <w:ilvl w:val="0"/>
          <w:numId w:val="19"/>
        </w:numPr>
        <w:shd w:val="clear" w:color="auto" w:fill="FFFFFF"/>
        <w:spacing w:after="0" w:line="240" w:lineRule="atLeast"/>
        <w:textAlignment w:val="baseline"/>
        <w:rPr>
          <w:rFonts w:ascii="Times New Roman" w:eastAsia="Times New Roman" w:hAnsi="Times New Roman" w:cs="Times New Roman"/>
          <w:sz w:val="24"/>
          <w:szCs w:val="24"/>
          <w:lang w:eastAsia="ru-RU"/>
        </w:rPr>
      </w:pPr>
      <w:r w:rsidRPr="00560D88">
        <w:rPr>
          <w:rFonts w:ascii="Times New Roman" w:eastAsia="Times New Roman" w:hAnsi="Times New Roman" w:cs="Times New Roman"/>
          <w:b/>
          <w:i/>
          <w:iCs/>
          <w:sz w:val="24"/>
          <w:szCs w:val="24"/>
          <w:bdr w:val="none" w:sz="0" w:space="0" w:color="auto" w:frame="1"/>
          <w:lang w:eastAsia="ru-RU"/>
        </w:rPr>
        <w:t>направленность (профиль) программы</w:t>
      </w:r>
      <w:r w:rsidRPr="00560D88">
        <w:rPr>
          <w:rFonts w:ascii="Times New Roman" w:eastAsia="Times New Roman" w:hAnsi="Times New Roman" w:cs="Times New Roman"/>
          <w:sz w:val="24"/>
          <w:szCs w:val="24"/>
          <w:lang w:eastAsia="ru-RU"/>
        </w:rPr>
        <w:t>—</w:t>
      </w:r>
      <w:r w:rsidR="00EE576B" w:rsidRPr="00560D88">
        <w:rPr>
          <w:rFonts w:ascii="Times New Roman" w:eastAsia="Times New Roman" w:hAnsi="Times New Roman" w:cs="Times New Roman"/>
          <w:sz w:val="24"/>
          <w:szCs w:val="24"/>
          <w:lang w:eastAsia="ru-RU"/>
        </w:rPr>
        <w:t xml:space="preserve"> </w:t>
      </w:r>
      <w:r w:rsidRPr="00560D88">
        <w:rPr>
          <w:rFonts w:ascii="Times New Roman" w:eastAsia="Times New Roman" w:hAnsi="Times New Roman" w:cs="Times New Roman"/>
          <w:sz w:val="24"/>
          <w:szCs w:val="24"/>
          <w:lang w:eastAsia="ru-RU"/>
        </w:rPr>
        <w:t xml:space="preserve"> </w:t>
      </w:r>
      <w:r w:rsidR="004A666E" w:rsidRPr="00560D88">
        <w:rPr>
          <w:rFonts w:ascii="Times New Roman" w:eastAsia="Times New Roman" w:hAnsi="Times New Roman" w:cs="Times New Roman"/>
          <w:sz w:val="24"/>
          <w:szCs w:val="24"/>
          <w:lang w:eastAsia="ru-RU"/>
        </w:rPr>
        <w:t>художественная</w:t>
      </w:r>
      <w:r w:rsidR="00F659F6" w:rsidRPr="00560D88">
        <w:rPr>
          <w:rFonts w:ascii="Times New Roman" w:eastAsia="Times New Roman" w:hAnsi="Times New Roman" w:cs="Times New Roman"/>
          <w:sz w:val="24"/>
          <w:szCs w:val="24"/>
          <w:lang w:eastAsia="ru-RU"/>
        </w:rPr>
        <w:t>.</w:t>
      </w:r>
    </w:p>
    <w:p w:rsidR="005007CF" w:rsidRPr="00560D88" w:rsidRDefault="005007CF" w:rsidP="00EB5F7B">
      <w:pPr>
        <w:numPr>
          <w:ilvl w:val="0"/>
          <w:numId w:val="19"/>
        </w:numPr>
        <w:shd w:val="clear" w:color="auto" w:fill="FFFFFF"/>
        <w:spacing w:after="0" w:line="240" w:lineRule="atLeast"/>
        <w:jc w:val="both"/>
        <w:textAlignment w:val="baseline"/>
        <w:rPr>
          <w:rFonts w:ascii="Times New Roman" w:eastAsia="Times New Roman" w:hAnsi="Times New Roman" w:cs="Times New Roman"/>
          <w:sz w:val="24"/>
          <w:szCs w:val="24"/>
          <w:lang w:eastAsia="ru-RU"/>
        </w:rPr>
      </w:pPr>
      <w:r w:rsidRPr="00560D88">
        <w:rPr>
          <w:rFonts w:ascii="Times New Roman" w:eastAsia="Times New Roman" w:hAnsi="Times New Roman" w:cs="Times New Roman"/>
          <w:b/>
          <w:i/>
          <w:iCs/>
          <w:sz w:val="24"/>
          <w:szCs w:val="24"/>
          <w:bdr w:val="none" w:sz="0" w:space="0" w:color="auto" w:frame="1"/>
          <w:lang w:eastAsia="ru-RU"/>
        </w:rPr>
        <w:t>актуальность программы</w:t>
      </w:r>
      <w:r w:rsidRPr="00560D88">
        <w:rPr>
          <w:rFonts w:ascii="Times New Roman" w:eastAsia="Times New Roman" w:hAnsi="Times New Roman" w:cs="Times New Roman"/>
          <w:sz w:val="24"/>
          <w:szCs w:val="24"/>
          <w:lang w:eastAsia="ru-RU"/>
        </w:rPr>
        <w:t xml:space="preserve"> — </w:t>
      </w:r>
      <w:r w:rsidR="004A666E" w:rsidRPr="00560D88">
        <w:rPr>
          <w:rFonts w:ascii="Times New Roman" w:hAnsi="Times New Roman" w:cs="Times New Roman"/>
          <w:sz w:val="24"/>
          <w:szCs w:val="24"/>
        </w:rPr>
        <w:t xml:space="preserve">обусловлена тем, что происходит сближение содержания программы с требованиями жизни. В настоящее время возникает необходимость в новых подходах к преподаванию эстетических искусств, способных решать современные задачи творческого восприятия и развития личности в целом. В системе эстетического, творческого воспитания подрастающего поколения особая роль принадлежит изобразительному искусству. Умение видеть и понимать красоту окружающего мира, способствует воспитанию культуры чувств, развитию художественно-эстетического вкуса, трудовой и творческой активности, воспитывает целеустремленность, усидчивость, чувство взаимопомощи, дает возможность творческой самореализации личности. Занятия изобразительным искусством являются эффективным средством </w:t>
      </w:r>
      <w:proofErr w:type="gramStart"/>
      <w:r w:rsidR="004A666E" w:rsidRPr="00560D88">
        <w:rPr>
          <w:rFonts w:ascii="Times New Roman" w:hAnsi="Times New Roman" w:cs="Times New Roman"/>
          <w:sz w:val="24"/>
          <w:szCs w:val="24"/>
        </w:rPr>
        <w:t>приобщения  детей</w:t>
      </w:r>
      <w:proofErr w:type="gramEnd"/>
      <w:r w:rsidR="004A666E" w:rsidRPr="00560D88">
        <w:rPr>
          <w:rFonts w:ascii="Times New Roman" w:hAnsi="Times New Roman" w:cs="Times New Roman"/>
          <w:sz w:val="24"/>
          <w:szCs w:val="24"/>
        </w:rPr>
        <w:t xml:space="preserve"> к изучению народных традиций.</w:t>
      </w:r>
      <w:r w:rsidR="00927B2D" w:rsidRPr="00560D88">
        <w:rPr>
          <w:rFonts w:ascii="Times New Roman" w:eastAsia="Times New Roman" w:hAnsi="Times New Roman" w:cs="Times New Roman"/>
          <w:sz w:val="24"/>
          <w:szCs w:val="24"/>
          <w:lang w:eastAsia="ru-RU"/>
        </w:rPr>
        <w:t xml:space="preserve"> При прохождении программы реализуются </w:t>
      </w:r>
      <w:proofErr w:type="spellStart"/>
      <w:r w:rsidR="00927B2D" w:rsidRPr="00560D88">
        <w:rPr>
          <w:rFonts w:ascii="Times New Roman" w:eastAsia="Times New Roman" w:hAnsi="Times New Roman" w:cs="Times New Roman"/>
          <w:sz w:val="24"/>
          <w:szCs w:val="24"/>
          <w:lang w:eastAsia="ru-RU"/>
        </w:rPr>
        <w:t>межпредметные</w:t>
      </w:r>
      <w:proofErr w:type="spellEnd"/>
      <w:r w:rsidR="00927B2D" w:rsidRPr="00560D88">
        <w:rPr>
          <w:rFonts w:ascii="Times New Roman" w:eastAsia="Times New Roman" w:hAnsi="Times New Roman" w:cs="Times New Roman"/>
          <w:sz w:val="24"/>
          <w:szCs w:val="24"/>
          <w:lang w:eastAsia="ru-RU"/>
        </w:rPr>
        <w:t xml:space="preserve"> связи с уроками музыки и литературного чтения. При прохождении отдельных тем используются </w:t>
      </w:r>
      <w:proofErr w:type="spellStart"/>
      <w:r w:rsidR="00927B2D" w:rsidRPr="00560D88">
        <w:rPr>
          <w:rFonts w:ascii="Times New Roman" w:eastAsia="Times New Roman" w:hAnsi="Times New Roman" w:cs="Times New Roman"/>
          <w:sz w:val="24"/>
          <w:szCs w:val="24"/>
          <w:lang w:eastAsia="ru-RU"/>
        </w:rPr>
        <w:t>межпредметные</w:t>
      </w:r>
      <w:proofErr w:type="spellEnd"/>
      <w:r w:rsidR="00927B2D" w:rsidRPr="00560D88">
        <w:rPr>
          <w:rFonts w:ascii="Times New Roman" w:eastAsia="Times New Roman" w:hAnsi="Times New Roman" w:cs="Times New Roman"/>
          <w:sz w:val="24"/>
          <w:szCs w:val="24"/>
          <w:lang w:eastAsia="ru-RU"/>
        </w:rPr>
        <w:t xml:space="preserve"> связи с окружающим миром (наша Родина и мир, строение растений, животных, пропорции человека, связи в природе), математикой (геометрические фигуры и тела), технологией (природные и искусственные материалы, отделка готовых изделий).</w:t>
      </w:r>
      <w:r w:rsidR="004A666E" w:rsidRPr="00560D88">
        <w:rPr>
          <w:rFonts w:ascii="Times New Roman" w:hAnsi="Times New Roman" w:cs="Times New Roman"/>
          <w:sz w:val="24"/>
          <w:szCs w:val="24"/>
        </w:rPr>
        <w:t xml:space="preserve"> Знания, умения, </w:t>
      </w:r>
      <w:proofErr w:type="gramStart"/>
      <w:r w:rsidR="004A666E" w:rsidRPr="00560D88">
        <w:rPr>
          <w:rFonts w:ascii="Times New Roman" w:hAnsi="Times New Roman" w:cs="Times New Roman"/>
          <w:sz w:val="24"/>
          <w:szCs w:val="24"/>
        </w:rPr>
        <w:t>навыки  воспитанники</w:t>
      </w:r>
      <w:proofErr w:type="gramEnd"/>
      <w:r w:rsidR="004A666E" w:rsidRPr="00560D88">
        <w:rPr>
          <w:rFonts w:ascii="Times New Roman" w:hAnsi="Times New Roman" w:cs="Times New Roman"/>
          <w:sz w:val="24"/>
          <w:szCs w:val="24"/>
        </w:rPr>
        <w:t xml:space="preserve"> демонстрируют своим сверстникам, выставляя свои работы.</w:t>
      </w:r>
    </w:p>
    <w:p w:rsidR="00927B2D" w:rsidRPr="00560D88" w:rsidRDefault="005007CF" w:rsidP="00D47C85">
      <w:pPr>
        <w:numPr>
          <w:ilvl w:val="0"/>
          <w:numId w:val="19"/>
        </w:numPr>
        <w:shd w:val="clear" w:color="auto" w:fill="FFFFFF"/>
        <w:spacing w:after="0" w:line="240" w:lineRule="atLeast"/>
        <w:jc w:val="both"/>
        <w:textAlignment w:val="baseline"/>
        <w:rPr>
          <w:rFonts w:ascii="Times New Roman" w:eastAsia="Times New Roman" w:hAnsi="Times New Roman" w:cs="Times New Roman"/>
          <w:sz w:val="24"/>
          <w:szCs w:val="24"/>
          <w:lang w:eastAsia="ru-RU"/>
        </w:rPr>
      </w:pPr>
      <w:r w:rsidRPr="00560D88">
        <w:rPr>
          <w:rFonts w:ascii="Times New Roman" w:eastAsia="Times New Roman" w:hAnsi="Times New Roman" w:cs="Times New Roman"/>
          <w:b/>
          <w:i/>
          <w:iCs/>
          <w:sz w:val="24"/>
          <w:szCs w:val="24"/>
          <w:bdr w:val="none" w:sz="0" w:space="0" w:color="auto" w:frame="1"/>
          <w:lang w:eastAsia="ru-RU"/>
        </w:rPr>
        <w:t>отличительные особенности программы</w:t>
      </w:r>
      <w:r w:rsidRPr="00560D88">
        <w:rPr>
          <w:rFonts w:ascii="Times New Roman" w:eastAsia="Times New Roman" w:hAnsi="Times New Roman" w:cs="Times New Roman"/>
          <w:sz w:val="24"/>
          <w:szCs w:val="24"/>
          <w:lang w:eastAsia="ru-RU"/>
        </w:rPr>
        <w:t xml:space="preserve"> — </w:t>
      </w:r>
      <w:r w:rsidR="004A666E" w:rsidRPr="00560D88">
        <w:rPr>
          <w:rFonts w:ascii="Times New Roman" w:hAnsi="Times New Roman" w:cs="Times New Roman"/>
          <w:sz w:val="24"/>
          <w:szCs w:val="24"/>
          <w:shd w:val="clear" w:color="auto" w:fill="FFFFFF"/>
        </w:rPr>
        <w:t xml:space="preserve">состоит в том, что в процессе </w:t>
      </w:r>
      <w:proofErr w:type="gramStart"/>
      <w:r w:rsidR="004A666E" w:rsidRPr="00560D88">
        <w:rPr>
          <w:rFonts w:ascii="Times New Roman" w:hAnsi="Times New Roman" w:cs="Times New Roman"/>
          <w:sz w:val="24"/>
          <w:szCs w:val="24"/>
          <w:shd w:val="clear" w:color="auto" w:fill="FFFFFF"/>
        </w:rPr>
        <w:t>обучения</w:t>
      </w:r>
      <w:proofErr w:type="gramEnd"/>
      <w:r w:rsidR="004A666E" w:rsidRPr="00560D88">
        <w:rPr>
          <w:rFonts w:ascii="Times New Roman" w:hAnsi="Times New Roman" w:cs="Times New Roman"/>
          <w:sz w:val="24"/>
          <w:szCs w:val="24"/>
          <w:shd w:val="clear" w:color="auto" w:fill="FFFFFF"/>
        </w:rPr>
        <w:t xml:space="preserve"> учащиеся получают знания о закономерностях строения формы, о линейной и воздушной перспективе, </w:t>
      </w:r>
      <w:proofErr w:type="spellStart"/>
      <w:r w:rsidR="004A666E" w:rsidRPr="00560D88">
        <w:rPr>
          <w:rFonts w:ascii="Times New Roman" w:hAnsi="Times New Roman" w:cs="Times New Roman"/>
          <w:sz w:val="24"/>
          <w:szCs w:val="24"/>
          <w:shd w:val="clear" w:color="auto" w:fill="FFFFFF"/>
        </w:rPr>
        <w:t>цветоведении</w:t>
      </w:r>
      <w:proofErr w:type="spellEnd"/>
      <w:r w:rsidR="004A666E" w:rsidRPr="00560D88">
        <w:rPr>
          <w:rFonts w:ascii="Times New Roman" w:hAnsi="Times New Roman" w:cs="Times New Roman"/>
          <w:sz w:val="24"/>
          <w:szCs w:val="24"/>
          <w:shd w:val="clear" w:color="auto" w:fill="FFFFFF"/>
        </w:rPr>
        <w:t>, композиции, декоративной стилизации форм, правилах лепки, рисования, аппликации, а также о наиболее выдающихся мастерах изобразительного искусства, красоте природы и человеческих чувств.</w:t>
      </w:r>
    </w:p>
    <w:p w:rsidR="005007CF" w:rsidRPr="00560D88" w:rsidRDefault="005007CF" w:rsidP="00EE576B">
      <w:pPr>
        <w:numPr>
          <w:ilvl w:val="0"/>
          <w:numId w:val="19"/>
        </w:numPr>
        <w:shd w:val="clear" w:color="auto" w:fill="FFFFFF"/>
        <w:spacing w:after="0" w:line="240" w:lineRule="atLeast"/>
        <w:jc w:val="both"/>
        <w:textAlignment w:val="baseline"/>
        <w:rPr>
          <w:rFonts w:ascii="Times New Roman" w:eastAsia="Times New Roman" w:hAnsi="Times New Roman" w:cs="Times New Roman"/>
          <w:sz w:val="24"/>
          <w:szCs w:val="24"/>
          <w:lang w:eastAsia="ru-RU"/>
        </w:rPr>
      </w:pPr>
      <w:r w:rsidRPr="00560D88">
        <w:rPr>
          <w:rFonts w:ascii="Times New Roman" w:eastAsia="Times New Roman" w:hAnsi="Times New Roman" w:cs="Times New Roman"/>
          <w:b/>
          <w:i/>
          <w:iCs/>
          <w:sz w:val="24"/>
          <w:szCs w:val="24"/>
          <w:bdr w:val="none" w:sz="0" w:space="0" w:color="auto" w:frame="1"/>
          <w:lang w:eastAsia="ru-RU"/>
        </w:rPr>
        <w:t>адресат программы</w:t>
      </w:r>
      <w:r w:rsidRPr="00560D88">
        <w:rPr>
          <w:rFonts w:ascii="Times New Roman" w:eastAsia="Times New Roman" w:hAnsi="Times New Roman" w:cs="Times New Roman"/>
          <w:sz w:val="24"/>
          <w:szCs w:val="24"/>
          <w:lang w:eastAsia="ru-RU"/>
        </w:rPr>
        <w:t xml:space="preserve"> — </w:t>
      </w:r>
      <w:r w:rsidR="00927B2D" w:rsidRPr="00560D88">
        <w:rPr>
          <w:rFonts w:ascii="Times New Roman" w:eastAsia="Times New Roman" w:hAnsi="Times New Roman" w:cs="Times New Roman"/>
          <w:sz w:val="24"/>
          <w:szCs w:val="24"/>
          <w:lang w:eastAsia="ru-RU"/>
        </w:rPr>
        <w:t xml:space="preserve">программа рассчитана на учащихся 1-4 классов. Количественный состав группы -15 человек. Зачисление </w:t>
      </w:r>
      <w:r w:rsidR="00F659F6" w:rsidRPr="00560D88">
        <w:rPr>
          <w:rFonts w:ascii="Times New Roman" w:eastAsia="Times New Roman" w:hAnsi="Times New Roman" w:cs="Times New Roman"/>
          <w:sz w:val="24"/>
          <w:szCs w:val="24"/>
          <w:lang w:eastAsia="ru-RU"/>
        </w:rPr>
        <w:t>в группу на основе письменного заявления родителей учащихся.</w:t>
      </w:r>
    </w:p>
    <w:p w:rsidR="00F659F6" w:rsidRPr="00560D88" w:rsidRDefault="005007CF" w:rsidP="00D47C85">
      <w:pPr>
        <w:numPr>
          <w:ilvl w:val="0"/>
          <w:numId w:val="19"/>
        </w:numPr>
        <w:shd w:val="clear" w:color="auto" w:fill="FFFFFF"/>
        <w:spacing w:after="0" w:line="240" w:lineRule="atLeast"/>
        <w:textAlignment w:val="baseline"/>
        <w:rPr>
          <w:rFonts w:ascii="Times New Roman" w:eastAsia="Times New Roman" w:hAnsi="Times New Roman" w:cs="Times New Roman"/>
          <w:sz w:val="24"/>
          <w:szCs w:val="24"/>
          <w:lang w:eastAsia="ru-RU"/>
        </w:rPr>
      </w:pPr>
      <w:r w:rsidRPr="00560D88">
        <w:rPr>
          <w:rFonts w:ascii="Times New Roman" w:eastAsia="Times New Roman" w:hAnsi="Times New Roman" w:cs="Times New Roman"/>
          <w:b/>
          <w:i/>
          <w:iCs/>
          <w:sz w:val="24"/>
          <w:szCs w:val="24"/>
          <w:bdr w:val="none" w:sz="0" w:space="0" w:color="auto" w:frame="1"/>
          <w:lang w:eastAsia="ru-RU"/>
        </w:rPr>
        <w:t>объем программы</w:t>
      </w:r>
      <w:r w:rsidRPr="00560D88">
        <w:rPr>
          <w:rFonts w:ascii="Times New Roman" w:eastAsia="Times New Roman" w:hAnsi="Times New Roman" w:cs="Times New Roman"/>
          <w:sz w:val="24"/>
          <w:szCs w:val="24"/>
          <w:lang w:eastAsia="ru-RU"/>
        </w:rPr>
        <w:t> – общее количество учебных часов</w:t>
      </w:r>
      <w:r w:rsidR="00F659F6" w:rsidRPr="00560D88">
        <w:rPr>
          <w:rFonts w:ascii="Times New Roman" w:eastAsia="Times New Roman" w:hAnsi="Times New Roman" w:cs="Times New Roman"/>
          <w:sz w:val="24"/>
          <w:szCs w:val="24"/>
          <w:lang w:eastAsia="ru-RU"/>
        </w:rPr>
        <w:t>-</w:t>
      </w:r>
      <w:proofErr w:type="gramStart"/>
      <w:r w:rsidR="00F659F6" w:rsidRPr="00560D88">
        <w:rPr>
          <w:rFonts w:ascii="Times New Roman" w:eastAsia="Times New Roman" w:hAnsi="Times New Roman" w:cs="Times New Roman"/>
          <w:sz w:val="24"/>
          <w:szCs w:val="24"/>
          <w:lang w:eastAsia="ru-RU"/>
        </w:rPr>
        <w:t>37  (</w:t>
      </w:r>
      <w:proofErr w:type="gramEnd"/>
      <w:r w:rsidR="00F659F6" w:rsidRPr="00560D88">
        <w:rPr>
          <w:rFonts w:ascii="Times New Roman" w:eastAsia="Times New Roman" w:hAnsi="Times New Roman" w:cs="Times New Roman"/>
          <w:sz w:val="24"/>
          <w:szCs w:val="24"/>
          <w:lang w:eastAsia="ru-RU"/>
        </w:rPr>
        <w:t>с учетом каникулярного времени).</w:t>
      </w:r>
    </w:p>
    <w:p w:rsidR="00F659F6" w:rsidRPr="00560D88" w:rsidRDefault="005007CF" w:rsidP="00EE576B">
      <w:pPr>
        <w:numPr>
          <w:ilvl w:val="0"/>
          <w:numId w:val="19"/>
        </w:numPr>
        <w:shd w:val="clear" w:color="auto" w:fill="FFFFFF"/>
        <w:spacing w:after="0" w:line="240" w:lineRule="atLeast"/>
        <w:jc w:val="both"/>
        <w:textAlignment w:val="baseline"/>
        <w:rPr>
          <w:rFonts w:ascii="Times New Roman" w:eastAsia="Times New Roman" w:hAnsi="Times New Roman" w:cs="Times New Roman"/>
          <w:sz w:val="24"/>
          <w:szCs w:val="24"/>
          <w:lang w:eastAsia="ru-RU"/>
        </w:rPr>
      </w:pPr>
      <w:r w:rsidRPr="00560D88">
        <w:rPr>
          <w:rFonts w:ascii="Times New Roman" w:eastAsia="Times New Roman" w:hAnsi="Times New Roman" w:cs="Times New Roman"/>
          <w:b/>
          <w:i/>
          <w:iCs/>
          <w:sz w:val="24"/>
          <w:szCs w:val="24"/>
          <w:bdr w:val="none" w:sz="0" w:space="0" w:color="auto" w:frame="1"/>
          <w:lang w:eastAsia="ru-RU"/>
        </w:rPr>
        <w:t>формы обучения</w:t>
      </w:r>
      <w:r w:rsidRPr="00560D88">
        <w:rPr>
          <w:rFonts w:ascii="Times New Roman" w:eastAsia="Times New Roman" w:hAnsi="Times New Roman" w:cs="Times New Roman"/>
          <w:b/>
          <w:sz w:val="24"/>
          <w:szCs w:val="24"/>
          <w:lang w:eastAsia="ru-RU"/>
        </w:rPr>
        <w:t> и </w:t>
      </w:r>
      <w:r w:rsidRPr="00560D88">
        <w:rPr>
          <w:rFonts w:ascii="Times New Roman" w:eastAsia="Times New Roman" w:hAnsi="Times New Roman" w:cs="Times New Roman"/>
          <w:b/>
          <w:i/>
          <w:iCs/>
          <w:sz w:val="24"/>
          <w:szCs w:val="24"/>
          <w:bdr w:val="none" w:sz="0" w:space="0" w:color="auto" w:frame="1"/>
          <w:lang w:eastAsia="ru-RU"/>
        </w:rPr>
        <w:t>виды занятий</w:t>
      </w:r>
      <w:r w:rsidR="00F659F6" w:rsidRPr="00560D88">
        <w:rPr>
          <w:rFonts w:ascii="Times New Roman" w:eastAsia="Times New Roman" w:hAnsi="Times New Roman" w:cs="Times New Roman"/>
          <w:b/>
          <w:sz w:val="24"/>
          <w:szCs w:val="24"/>
          <w:lang w:eastAsia="ru-RU"/>
        </w:rPr>
        <w:t>.</w:t>
      </w:r>
      <w:r w:rsidR="00F659F6" w:rsidRPr="00560D88">
        <w:rPr>
          <w:rFonts w:ascii="Times New Roman" w:eastAsia="Times New Roman" w:hAnsi="Times New Roman" w:cs="Times New Roman"/>
          <w:sz w:val="24"/>
          <w:szCs w:val="24"/>
          <w:lang w:eastAsia="ru-RU"/>
        </w:rPr>
        <w:t xml:space="preserve"> Программой предусмотрены индивидуальные и коллективные формы работы. В индивидуальной работе учащиеся осваивают новые техники работы, изобразительную грамоту. Развивающие возможности совместной деятельности детей по созданию коллективных работ обеспечивают развитие у ребёнка способность видеть целое раньше частей, а также способность видеть отдельную вещь с позиций других людей. На занятиях используются игры и игровые приемы, которые создают непринужденную творческую атмосферу, способствуют развитию воображения.</w:t>
      </w:r>
      <w:r w:rsidR="00B764AF" w:rsidRPr="00560D88">
        <w:rPr>
          <w:rFonts w:ascii="Times New Roman" w:eastAsia="Times New Roman" w:hAnsi="Times New Roman" w:cs="Times New Roman"/>
          <w:sz w:val="24"/>
          <w:szCs w:val="24"/>
          <w:lang w:eastAsia="ru-RU"/>
        </w:rPr>
        <w:t xml:space="preserve"> </w:t>
      </w:r>
      <w:r w:rsidR="00F659F6" w:rsidRPr="00560D88">
        <w:rPr>
          <w:rFonts w:ascii="Times New Roman" w:eastAsia="Times New Roman" w:hAnsi="Times New Roman" w:cs="Times New Roman"/>
          <w:sz w:val="24"/>
          <w:szCs w:val="24"/>
          <w:lang w:eastAsia="ru-RU"/>
        </w:rPr>
        <w:t xml:space="preserve">Частично-поисковый метод направлен на развитие познавательной активности и самостоятельности. </w:t>
      </w:r>
      <w:proofErr w:type="gramStart"/>
      <w:r w:rsidR="00F659F6" w:rsidRPr="00560D88">
        <w:rPr>
          <w:rFonts w:ascii="Times New Roman" w:eastAsia="Times New Roman" w:hAnsi="Times New Roman" w:cs="Times New Roman"/>
          <w:sz w:val="24"/>
          <w:szCs w:val="24"/>
          <w:lang w:eastAsia="ru-RU"/>
        </w:rPr>
        <w:t>Предусмотрено  выполнении</w:t>
      </w:r>
      <w:proofErr w:type="gramEnd"/>
      <w:r w:rsidR="00F659F6" w:rsidRPr="00560D88">
        <w:rPr>
          <w:rFonts w:ascii="Times New Roman" w:eastAsia="Times New Roman" w:hAnsi="Times New Roman" w:cs="Times New Roman"/>
          <w:sz w:val="24"/>
          <w:szCs w:val="24"/>
          <w:lang w:eastAsia="ru-RU"/>
        </w:rPr>
        <w:t xml:space="preserve"> небольших заданий, решение которых требует самостоятельной активности (работа со схемами, привлечение воображения и памяти). Большое внимание уделяется творческим работам. Это позволяет соединить все полученные знания и умения с собственной фантазией и образным мышлением, формирует у ребенка творческую и познавательную активность.</w:t>
      </w:r>
    </w:p>
    <w:p w:rsidR="00F659F6" w:rsidRPr="00560D88" w:rsidRDefault="00F659F6" w:rsidP="00EB5F7B">
      <w:pPr>
        <w:spacing w:after="0" w:line="240" w:lineRule="atLeast"/>
        <w:jc w:val="both"/>
        <w:rPr>
          <w:rFonts w:ascii="Times New Roman" w:eastAsia="Times New Roman" w:hAnsi="Times New Roman" w:cs="Times New Roman"/>
          <w:sz w:val="24"/>
          <w:szCs w:val="24"/>
          <w:lang w:eastAsia="ru-RU"/>
        </w:rPr>
      </w:pPr>
    </w:p>
    <w:p w:rsidR="00EE576B" w:rsidRPr="00560D88" w:rsidRDefault="005007CF" w:rsidP="007A3AFC">
      <w:pPr>
        <w:numPr>
          <w:ilvl w:val="0"/>
          <w:numId w:val="19"/>
        </w:numPr>
        <w:shd w:val="clear" w:color="auto" w:fill="FFFFFF"/>
        <w:spacing w:after="0" w:line="240" w:lineRule="atLeast"/>
        <w:textAlignment w:val="baseline"/>
        <w:rPr>
          <w:rFonts w:ascii="Times New Roman" w:eastAsia="Times New Roman" w:hAnsi="Times New Roman" w:cs="Times New Roman"/>
          <w:sz w:val="24"/>
          <w:szCs w:val="24"/>
          <w:lang w:eastAsia="ru-RU"/>
        </w:rPr>
      </w:pPr>
      <w:r w:rsidRPr="00560D88">
        <w:rPr>
          <w:rFonts w:ascii="Times New Roman" w:eastAsia="Times New Roman" w:hAnsi="Times New Roman" w:cs="Times New Roman"/>
          <w:b/>
          <w:i/>
          <w:iCs/>
          <w:sz w:val="24"/>
          <w:szCs w:val="24"/>
          <w:bdr w:val="none" w:sz="0" w:space="0" w:color="auto" w:frame="1"/>
          <w:lang w:eastAsia="ru-RU"/>
        </w:rPr>
        <w:t>срок освоения программы</w:t>
      </w:r>
      <w:r w:rsidR="00D47C85" w:rsidRPr="00560D88">
        <w:rPr>
          <w:rFonts w:ascii="Times New Roman" w:eastAsia="Times New Roman" w:hAnsi="Times New Roman" w:cs="Times New Roman"/>
          <w:i/>
          <w:iCs/>
          <w:sz w:val="24"/>
          <w:szCs w:val="24"/>
          <w:bdr w:val="none" w:sz="0" w:space="0" w:color="auto" w:frame="1"/>
          <w:lang w:eastAsia="ru-RU"/>
        </w:rPr>
        <w:t xml:space="preserve"> </w:t>
      </w:r>
      <w:r w:rsidRPr="00560D88">
        <w:rPr>
          <w:rFonts w:ascii="Times New Roman" w:eastAsia="Times New Roman" w:hAnsi="Times New Roman" w:cs="Times New Roman"/>
          <w:sz w:val="24"/>
          <w:szCs w:val="24"/>
          <w:lang w:eastAsia="ru-RU"/>
        </w:rPr>
        <w:t xml:space="preserve">определяется содержанием программы — </w:t>
      </w:r>
      <w:r w:rsidR="002C027E">
        <w:rPr>
          <w:rFonts w:ascii="Times New Roman" w:eastAsia="Times New Roman" w:hAnsi="Times New Roman" w:cs="Times New Roman"/>
          <w:sz w:val="24"/>
          <w:szCs w:val="24"/>
          <w:lang w:eastAsia="ru-RU"/>
        </w:rPr>
        <w:t>1 год</w:t>
      </w:r>
    </w:p>
    <w:p w:rsidR="007A3AFC" w:rsidRPr="00560D88" w:rsidRDefault="007A3AFC" w:rsidP="007A3AFC">
      <w:pPr>
        <w:shd w:val="clear" w:color="auto" w:fill="FFFFFF"/>
        <w:spacing w:after="0" w:line="240" w:lineRule="atLeast"/>
        <w:textAlignment w:val="baseline"/>
        <w:rPr>
          <w:rFonts w:ascii="Times New Roman" w:eastAsia="Times New Roman" w:hAnsi="Times New Roman" w:cs="Times New Roman"/>
          <w:sz w:val="24"/>
          <w:szCs w:val="24"/>
          <w:lang w:eastAsia="ru-RU"/>
        </w:rPr>
      </w:pPr>
    </w:p>
    <w:p w:rsidR="00F659F6" w:rsidRPr="00560D88" w:rsidRDefault="005007CF" w:rsidP="00534013">
      <w:pPr>
        <w:numPr>
          <w:ilvl w:val="0"/>
          <w:numId w:val="19"/>
        </w:numPr>
        <w:shd w:val="clear" w:color="auto" w:fill="FFFFFF"/>
        <w:spacing w:after="0" w:line="240" w:lineRule="atLeast"/>
        <w:jc w:val="both"/>
        <w:textAlignment w:val="baseline"/>
        <w:rPr>
          <w:rFonts w:ascii="Times New Roman" w:eastAsia="Times New Roman" w:hAnsi="Times New Roman" w:cs="Times New Roman"/>
          <w:sz w:val="24"/>
          <w:szCs w:val="24"/>
          <w:lang w:eastAsia="ru-RU"/>
        </w:rPr>
      </w:pPr>
      <w:r w:rsidRPr="00560D88">
        <w:rPr>
          <w:rFonts w:ascii="Times New Roman" w:eastAsia="Times New Roman" w:hAnsi="Times New Roman" w:cs="Times New Roman"/>
          <w:b/>
          <w:i/>
          <w:iCs/>
          <w:sz w:val="24"/>
          <w:szCs w:val="24"/>
          <w:bdr w:val="none" w:sz="0" w:space="0" w:color="auto" w:frame="1"/>
          <w:lang w:eastAsia="ru-RU"/>
        </w:rPr>
        <w:t>режим занятий</w:t>
      </w:r>
      <w:r w:rsidRPr="00560D88">
        <w:rPr>
          <w:rFonts w:ascii="Times New Roman" w:eastAsia="Times New Roman" w:hAnsi="Times New Roman" w:cs="Times New Roman"/>
          <w:sz w:val="24"/>
          <w:szCs w:val="24"/>
          <w:lang w:eastAsia="ru-RU"/>
        </w:rPr>
        <w:t xml:space="preserve"> – </w:t>
      </w:r>
      <w:r w:rsidR="00F659F6" w:rsidRPr="00560D88">
        <w:rPr>
          <w:rFonts w:ascii="Times New Roman" w:eastAsia="Times New Roman" w:hAnsi="Times New Roman" w:cs="Times New Roman"/>
          <w:sz w:val="24"/>
          <w:szCs w:val="24"/>
          <w:lang w:eastAsia="ru-RU"/>
        </w:rPr>
        <w:t>Заня</w:t>
      </w:r>
      <w:r w:rsidR="00B764AF" w:rsidRPr="00560D88">
        <w:rPr>
          <w:rFonts w:ascii="Times New Roman" w:eastAsia="Times New Roman" w:hAnsi="Times New Roman" w:cs="Times New Roman"/>
          <w:sz w:val="24"/>
          <w:szCs w:val="24"/>
          <w:lang w:eastAsia="ru-RU"/>
        </w:rPr>
        <w:t>тия проводятся 1 раз</w:t>
      </w:r>
      <w:r w:rsidR="00534013" w:rsidRPr="00560D88">
        <w:rPr>
          <w:rFonts w:ascii="Times New Roman" w:eastAsia="Times New Roman" w:hAnsi="Times New Roman" w:cs="Times New Roman"/>
          <w:sz w:val="24"/>
          <w:szCs w:val="24"/>
          <w:lang w:eastAsia="ru-RU"/>
        </w:rPr>
        <w:t xml:space="preserve"> в неделю. </w:t>
      </w:r>
      <w:r w:rsidR="00B764AF" w:rsidRPr="00560D88">
        <w:rPr>
          <w:rFonts w:ascii="Times New Roman" w:eastAsia="Times New Roman" w:hAnsi="Times New Roman" w:cs="Times New Roman"/>
          <w:sz w:val="24"/>
          <w:szCs w:val="24"/>
          <w:lang w:eastAsia="ru-RU"/>
        </w:rPr>
        <w:t xml:space="preserve"> Продолжительность занятия -40</w:t>
      </w:r>
      <w:r w:rsidR="00F659F6" w:rsidRPr="00560D88">
        <w:rPr>
          <w:rFonts w:ascii="Times New Roman" w:eastAsia="Times New Roman" w:hAnsi="Times New Roman" w:cs="Times New Roman"/>
          <w:sz w:val="24"/>
          <w:szCs w:val="24"/>
          <w:lang w:eastAsia="ru-RU"/>
        </w:rPr>
        <w:t xml:space="preserve"> минут.</w:t>
      </w:r>
    </w:p>
    <w:p w:rsidR="00F659F6" w:rsidRPr="00560D88" w:rsidRDefault="00F659F6" w:rsidP="00534013">
      <w:pPr>
        <w:spacing w:after="0" w:line="240" w:lineRule="atLeast"/>
        <w:ind w:firstLine="709"/>
        <w:jc w:val="both"/>
        <w:rPr>
          <w:rFonts w:ascii="Times New Roman" w:eastAsia="Times New Roman" w:hAnsi="Times New Roman" w:cs="Times New Roman"/>
          <w:sz w:val="24"/>
          <w:szCs w:val="24"/>
          <w:lang w:eastAsia="ru-RU"/>
        </w:rPr>
      </w:pPr>
    </w:p>
    <w:p w:rsidR="007A3AFC" w:rsidRPr="00560D88" w:rsidRDefault="007A3AFC" w:rsidP="00534013">
      <w:pPr>
        <w:spacing w:after="0" w:line="240" w:lineRule="atLeast"/>
        <w:ind w:firstLine="709"/>
        <w:jc w:val="both"/>
        <w:rPr>
          <w:rFonts w:ascii="Times New Roman" w:eastAsia="Times New Roman" w:hAnsi="Times New Roman" w:cs="Times New Roman"/>
          <w:sz w:val="24"/>
          <w:szCs w:val="24"/>
          <w:lang w:eastAsia="ru-RU"/>
        </w:rPr>
      </w:pPr>
    </w:p>
    <w:p w:rsidR="005007CF" w:rsidRPr="00560D88" w:rsidRDefault="007A3AFC" w:rsidP="007A3AFC">
      <w:pPr>
        <w:shd w:val="clear" w:color="auto" w:fill="FFFFFF"/>
        <w:spacing w:after="0" w:line="240" w:lineRule="atLeast"/>
        <w:jc w:val="both"/>
        <w:textAlignment w:val="baseline"/>
        <w:rPr>
          <w:rFonts w:ascii="Times New Roman" w:hAnsi="Times New Roman" w:cs="Times New Roman"/>
          <w:b/>
          <w:sz w:val="24"/>
          <w:szCs w:val="24"/>
        </w:rPr>
      </w:pPr>
      <w:r w:rsidRPr="00560D88">
        <w:rPr>
          <w:rFonts w:ascii="Times New Roman" w:hAnsi="Times New Roman" w:cs="Times New Roman"/>
          <w:b/>
          <w:sz w:val="24"/>
          <w:szCs w:val="24"/>
        </w:rPr>
        <w:lastRenderedPageBreak/>
        <w:t xml:space="preserve">  </w:t>
      </w:r>
      <w:r w:rsidR="005007CF" w:rsidRPr="00560D88">
        <w:rPr>
          <w:rFonts w:ascii="Times New Roman" w:hAnsi="Times New Roman" w:cs="Times New Roman"/>
          <w:b/>
          <w:sz w:val="24"/>
          <w:szCs w:val="24"/>
        </w:rPr>
        <w:t>1.2. Цель и задачи программы:</w:t>
      </w:r>
    </w:p>
    <w:p w:rsidR="00F659F6" w:rsidRPr="00560D88" w:rsidRDefault="005007CF" w:rsidP="007A3AFC">
      <w:pPr>
        <w:spacing w:after="0" w:line="240" w:lineRule="atLeast"/>
        <w:jc w:val="both"/>
        <w:rPr>
          <w:rFonts w:ascii="Times New Roman" w:eastAsia="Times New Roman" w:hAnsi="Times New Roman" w:cs="Times New Roman"/>
          <w:sz w:val="24"/>
          <w:szCs w:val="24"/>
          <w:lang w:eastAsia="ru-RU"/>
        </w:rPr>
      </w:pPr>
      <w:r w:rsidRPr="00560D88">
        <w:rPr>
          <w:rFonts w:ascii="Times New Roman" w:hAnsi="Times New Roman" w:cs="Times New Roman"/>
          <w:b/>
          <w:sz w:val="24"/>
          <w:szCs w:val="24"/>
        </w:rPr>
        <w:t xml:space="preserve">цель </w:t>
      </w:r>
      <w:r w:rsidRPr="00560D88">
        <w:rPr>
          <w:rFonts w:ascii="Times New Roman" w:hAnsi="Times New Roman" w:cs="Times New Roman"/>
          <w:sz w:val="24"/>
          <w:szCs w:val="24"/>
        </w:rPr>
        <w:t xml:space="preserve">— </w:t>
      </w:r>
      <w:r w:rsidR="00F659F6" w:rsidRPr="00560D88">
        <w:rPr>
          <w:rFonts w:ascii="Times New Roman" w:eastAsia="Times New Roman" w:hAnsi="Times New Roman" w:cs="Times New Roman"/>
          <w:sz w:val="24"/>
          <w:szCs w:val="24"/>
          <w:lang w:eastAsia="ru-RU"/>
        </w:rPr>
        <w:t>обучение детей основам изобразительной грамоты и их активное творческое развитие с учётом индивидуальности каждого ребёнка посредством занятий изобразительной деятельностью, приобщения к достижениям мировой художественной культуры.</w:t>
      </w:r>
    </w:p>
    <w:p w:rsidR="00BB3BDC" w:rsidRPr="00560D88" w:rsidRDefault="00BB3BDC" w:rsidP="00EB5F7B">
      <w:pPr>
        <w:spacing w:after="0" w:line="240" w:lineRule="atLeast"/>
        <w:jc w:val="both"/>
        <w:rPr>
          <w:rFonts w:ascii="Times New Roman" w:eastAsia="Times New Roman" w:hAnsi="Times New Roman" w:cs="Times New Roman"/>
          <w:sz w:val="24"/>
          <w:szCs w:val="24"/>
          <w:lang w:eastAsia="ru-RU"/>
        </w:rPr>
      </w:pPr>
    </w:p>
    <w:p w:rsidR="005007CF" w:rsidRPr="00560D88" w:rsidRDefault="00BB3BDC" w:rsidP="00EB5F7B">
      <w:pPr>
        <w:spacing w:after="0" w:line="240" w:lineRule="atLeast"/>
        <w:rPr>
          <w:rFonts w:ascii="Times New Roman" w:hAnsi="Times New Roman" w:cs="Times New Roman"/>
          <w:b/>
          <w:sz w:val="24"/>
          <w:szCs w:val="24"/>
        </w:rPr>
      </w:pPr>
      <w:r w:rsidRPr="00560D88">
        <w:rPr>
          <w:rFonts w:ascii="Times New Roman" w:hAnsi="Times New Roman" w:cs="Times New Roman"/>
          <w:b/>
          <w:sz w:val="24"/>
          <w:szCs w:val="24"/>
        </w:rPr>
        <w:t>задачи -</w:t>
      </w:r>
    </w:p>
    <w:p w:rsidR="00BB3BDC" w:rsidRPr="00560D88" w:rsidRDefault="00BB3BDC" w:rsidP="00EB5F7B">
      <w:pPr>
        <w:spacing w:after="0" w:line="240" w:lineRule="atLeast"/>
        <w:jc w:val="both"/>
        <w:rPr>
          <w:rFonts w:ascii="Times New Roman" w:eastAsia="Times New Roman" w:hAnsi="Times New Roman" w:cs="Times New Roman"/>
          <w:i/>
          <w:sz w:val="24"/>
          <w:szCs w:val="24"/>
          <w:lang w:eastAsia="ru-RU"/>
        </w:rPr>
      </w:pPr>
      <w:r w:rsidRPr="00560D88">
        <w:rPr>
          <w:rFonts w:ascii="Times New Roman" w:eastAsia="Times New Roman" w:hAnsi="Times New Roman" w:cs="Times New Roman"/>
          <w:i/>
          <w:sz w:val="24"/>
          <w:szCs w:val="24"/>
          <w:lang w:eastAsia="ru-RU"/>
        </w:rPr>
        <w:t>Обучающие:</w:t>
      </w:r>
    </w:p>
    <w:p w:rsidR="00BB3BDC" w:rsidRPr="00560D88" w:rsidRDefault="00BB3BDC" w:rsidP="00EE576B">
      <w:pPr>
        <w:pStyle w:val="a5"/>
        <w:numPr>
          <w:ilvl w:val="0"/>
          <w:numId w:val="20"/>
        </w:numPr>
        <w:spacing w:after="0" w:line="240" w:lineRule="atLeast"/>
        <w:jc w:val="both"/>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познакомить с жанрами изобразительного искусства;</w:t>
      </w:r>
    </w:p>
    <w:p w:rsidR="00BB3BDC" w:rsidRPr="00560D88" w:rsidRDefault="00BB3BDC" w:rsidP="00EE576B">
      <w:pPr>
        <w:numPr>
          <w:ilvl w:val="0"/>
          <w:numId w:val="20"/>
        </w:numPr>
        <w:spacing w:after="0" w:line="240" w:lineRule="atLeast"/>
        <w:jc w:val="both"/>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познакомить с различными художественными материалами и техникой изобразительной деятельности;</w:t>
      </w:r>
    </w:p>
    <w:p w:rsidR="00BB3BDC" w:rsidRPr="00560D88" w:rsidRDefault="00BB3BDC" w:rsidP="00EE576B">
      <w:pPr>
        <w:pStyle w:val="a5"/>
        <w:numPr>
          <w:ilvl w:val="0"/>
          <w:numId w:val="20"/>
        </w:numPr>
        <w:spacing w:after="0" w:line="240" w:lineRule="atLeast"/>
        <w:jc w:val="both"/>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научить грамотно строить композицию с выделением композиционного центра.</w:t>
      </w:r>
    </w:p>
    <w:p w:rsidR="00BB3BDC" w:rsidRPr="00560D88" w:rsidRDefault="00BB3BDC" w:rsidP="00EE576B">
      <w:pPr>
        <w:spacing w:after="0" w:line="240" w:lineRule="atLeast"/>
        <w:jc w:val="both"/>
        <w:rPr>
          <w:rFonts w:ascii="Times New Roman" w:eastAsia="Times New Roman" w:hAnsi="Times New Roman" w:cs="Times New Roman"/>
          <w:i/>
          <w:sz w:val="24"/>
          <w:szCs w:val="24"/>
          <w:lang w:eastAsia="ru-RU"/>
        </w:rPr>
      </w:pPr>
      <w:r w:rsidRPr="00560D88">
        <w:rPr>
          <w:rFonts w:ascii="Times New Roman" w:eastAsia="Times New Roman" w:hAnsi="Times New Roman" w:cs="Times New Roman"/>
          <w:i/>
          <w:sz w:val="24"/>
          <w:szCs w:val="24"/>
          <w:lang w:eastAsia="ru-RU"/>
        </w:rPr>
        <w:t>Развивающие:</w:t>
      </w:r>
    </w:p>
    <w:p w:rsidR="00BB3BDC" w:rsidRPr="00560D88" w:rsidRDefault="00BB3BDC" w:rsidP="00EE576B">
      <w:pPr>
        <w:pStyle w:val="a5"/>
        <w:numPr>
          <w:ilvl w:val="0"/>
          <w:numId w:val="20"/>
        </w:numPr>
        <w:spacing w:after="0" w:line="240" w:lineRule="atLeast"/>
        <w:jc w:val="both"/>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развивать у детей чувственно-эмоциональные проявления: внимание, память, фантазию, воображение;</w:t>
      </w:r>
    </w:p>
    <w:p w:rsidR="00BB3BDC" w:rsidRPr="00560D88" w:rsidRDefault="00BB3BDC" w:rsidP="00EE576B">
      <w:pPr>
        <w:pStyle w:val="a5"/>
        <w:numPr>
          <w:ilvl w:val="0"/>
          <w:numId w:val="20"/>
        </w:numPr>
        <w:spacing w:after="0" w:line="240" w:lineRule="atLeast"/>
        <w:jc w:val="both"/>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развивать художественный вкус, способность видеть и понимать прекрасное;</w:t>
      </w:r>
    </w:p>
    <w:p w:rsidR="00BB3BDC" w:rsidRPr="00560D88" w:rsidRDefault="00BB3BDC" w:rsidP="00EE576B">
      <w:pPr>
        <w:pStyle w:val="a5"/>
        <w:numPr>
          <w:ilvl w:val="0"/>
          <w:numId w:val="20"/>
        </w:numPr>
        <w:spacing w:after="0" w:line="240" w:lineRule="atLeast"/>
        <w:jc w:val="both"/>
        <w:rPr>
          <w:rFonts w:ascii="Times New Roman" w:eastAsia="Times New Roman" w:hAnsi="Times New Roman" w:cs="Times New Roman"/>
          <w:sz w:val="24"/>
          <w:szCs w:val="24"/>
          <w:lang w:eastAsia="ru-RU"/>
        </w:rPr>
      </w:pPr>
      <w:proofErr w:type="gramStart"/>
      <w:r w:rsidRPr="00560D88">
        <w:rPr>
          <w:rFonts w:ascii="Times New Roman" w:eastAsia="Times New Roman" w:hAnsi="Times New Roman" w:cs="Times New Roman"/>
          <w:sz w:val="24"/>
          <w:szCs w:val="24"/>
          <w:lang w:eastAsia="ru-RU"/>
        </w:rPr>
        <w:t>развивать  моторику</w:t>
      </w:r>
      <w:proofErr w:type="gramEnd"/>
      <w:r w:rsidRPr="00560D88">
        <w:rPr>
          <w:rFonts w:ascii="Times New Roman" w:eastAsia="Times New Roman" w:hAnsi="Times New Roman" w:cs="Times New Roman"/>
          <w:sz w:val="24"/>
          <w:szCs w:val="24"/>
          <w:lang w:eastAsia="ru-RU"/>
        </w:rPr>
        <w:t>, пластичность, гибк</w:t>
      </w:r>
      <w:r w:rsidR="00EE576B" w:rsidRPr="00560D88">
        <w:rPr>
          <w:rFonts w:ascii="Times New Roman" w:eastAsia="Times New Roman" w:hAnsi="Times New Roman" w:cs="Times New Roman"/>
          <w:sz w:val="24"/>
          <w:szCs w:val="24"/>
          <w:lang w:eastAsia="ru-RU"/>
        </w:rPr>
        <w:t xml:space="preserve">ость рук и точность глазомера; </w:t>
      </w:r>
      <w:r w:rsidRPr="00560D88">
        <w:rPr>
          <w:rFonts w:ascii="Times New Roman" w:eastAsia="Times New Roman" w:hAnsi="Times New Roman" w:cs="Times New Roman"/>
          <w:sz w:val="24"/>
          <w:szCs w:val="24"/>
          <w:lang w:eastAsia="ru-RU"/>
        </w:rPr>
        <w:t>сформировать    организационно-управленческие    умения    и    навыки (планировать свою деятельность; определять её проблемы и их причины; содержать в порядке своё рабочее место);</w:t>
      </w:r>
    </w:p>
    <w:p w:rsidR="00BB3BDC" w:rsidRPr="00560D88" w:rsidRDefault="00BB3BDC" w:rsidP="00EE576B">
      <w:pPr>
        <w:pStyle w:val="a5"/>
        <w:numPr>
          <w:ilvl w:val="0"/>
          <w:numId w:val="20"/>
        </w:numPr>
        <w:spacing w:after="0" w:line="240" w:lineRule="atLeast"/>
        <w:jc w:val="both"/>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развить коммуникативные умения и навыки, обеспечивающие совместную деятельность в группе, сотрудничество, общение (адекватно оценивать свои достижения и достижения других, оказывать помощь другим, разрешать конфликтные ситуации).</w:t>
      </w:r>
    </w:p>
    <w:p w:rsidR="00BB3BDC" w:rsidRPr="00560D88" w:rsidRDefault="00BB3BDC" w:rsidP="00EE576B">
      <w:pPr>
        <w:spacing w:after="0" w:line="240" w:lineRule="atLeast"/>
        <w:jc w:val="both"/>
        <w:rPr>
          <w:rFonts w:ascii="Times New Roman" w:eastAsia="Times New Roman" w:hAnsi="Times New Roman" w:cs="Times New Roman"/>
          <w:bCs/>
          <w:i/>
          <w:iCs/>
          <w:sz w:val="24"/>
          <w:szCs w:val="24"/>
          <w:lang w:eastAsia="ru-RU"/>
        </w:rPr>
      </w:pPr>
      <w:r w:rsidRPr="00560D88">
        <w:rPr>
          <w:rFonts w:ascii="Times New Roman" w:eastAsia="Times New Roman" w:hAnsi="Times New Roman" w:cs="Times New Roman"/>
          <w:bCs/>
          <w:i/>
          <w:iCs/>
          <w:sz w:val="24"/>
          <w:szCs w:val="24"/>
          <w:lang w:eastAsia="ru-RU"/>
        </w:rPr>
        <w:t>Воспитательные:</w:t>
      </w:r>
    </w:p>
    <w:p w:rsidR="00BB3BDC" w:rsidRPr="00560D88" w:rsidRDefault="00BB3BDC" w:rsidP="00EE576B">
      <w:pPr>
        <w:pStyle w:val="a5"/>
        <w:numPr>
          <w:ilvl w:val="0"/>
          <w:numId w:val="20"/>
        </w:numPr>
        <w:spacing w:after="0" w:line="240" w:lineRule="atLeast"/>
        <w:jc w:val="both"/>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сформировать у детей устойчивый интерес к искусству и занятиям художественным творчеством;</w:t>
      </w:r>
    </w:p>
    <w:p w:rsidR="00BB3BDC" w:rsidRPr="00560D88" w:rsidRDefault="00BB3BDC" w:rsidP="00EE576B">
      <w:pPr>
        <w:pStyle w:val="a5"/>
        <w:numPr>
          <w:ilvl w:val="0"/>
          <w:numId w:val="20"/>
        </w:numPr>
        <w:spacing w:after="0" w:line="240" w:lineRule="atLeast"/>
        <w:jc w:val="both"/>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сформировать уважительное отношение к искусству разных стран и народов;</w:t>
      </w:r>
    </w:p>
    <w:p w:rsidR="00BB3BDC" w:rsidRPr="00560D88" w:rsidRDefault="00BB3BDC" w:rsidP="00EE576B">
      <w:pPr>
        <w:pStyle w:val="a5"/>
        <w:numPr>
          <w:ilvl w:val="0"/>
          <w:numId w:val="20"/>
        </w:numPr>
        <w:spacing w:after="0" w:line="240" w:lineRule="atLeast"/>
        <w:jc w:val="both"/>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воспитывать терпение, волю, усидчивость, трудолюбие; аккуратность</w:t>
      </w:r>
    </w:p>
    <w:p w:rsidR="00BB3BDC" w:rsidRPr="00560D88" w:rsidRDefault="00BB3BDC" w:rsidP="00EB5F7B">
      <w:pPr>
        <w:spacing w:after="0" w:line="240" w:lineRule="atLeast"/>
        <w:jc w:val="both"/>
        <w:rPr>
          <w:rFonts w:ascii="Times New Roman" w:eastAsia="Times New Roman" w:hAnsi="Times New Roman" w:cs="Times New Roman"/>
          <w:sz w:val="24"/>
          <w:szCs w:val="24"/>
          <w:lang w:eastAsia="ru-RU"/>
        </w:rPr>
      </w:pPr>
    </w:p>
    <w:p w:rsidR="005007CF" w:rsidRPr="00560D88" w:rsidRDefault="005007CF" w:rsidP="00EB5F7B">
      <w:pPr>
        <w:spacing w:after="0" w:line="240" w:lineRule="atLeast"/>
        <w:rPr>
          <w:rFonts w:ascii="Times New Roman" w:hAnsi="Times New Roman" w:cs="Times New Roman"/>
          <w:b/>
          <w:sz w:val="24"/>
          <w:szCs w:val="24"/>
        </w:rPr>
      </w:pPr>
      <w:r w:rsidRPr="00560D88">
        <w:rPr>
          <w:rFonts w:ascii="Times New Roman" w:hAnsi="Times New Roman" w:cs="Times New Roman"/>
          <w:b/>
          <w:sz w:val="24"/>
          <w:szCs w:val="24"/>
        </w:rPr>
        <w:t>1.3. Содержание программы:</w:t>
      </w:r>
    </w:p>
    <w:p w:rsidR="009B47E3" w:rsidRPr="00560D88" w:rsidRDefault="005007CF" w:rsidP="00534013">
      <w:pPr>
        <w:spacing w:after="0" w:line="240" w:lineRule="atLeast"/>
        <w:jc w:val="center"/>
        <w:rPr>
          <w:rFonts w:ascii="Times New Roman" w:hAnsi="Times New Roman" w:cs="Times New Roman"/>
          <w:sz w:val="24"/>
          <w:szCs w:val="24"/>
        </w:rPr>
      </w:pPr>
      <w:r w:rsidRPr="00560D88">
        <w:rPr>
          <w:rFonts w:ascii="Times New Roman" w:hAnsi="Times New Roman" w:cs="Times New Roman"/>
          <w:sz w:val="24"/>
          <w:szCs w:val="24"/>
        </w:rPr>
        <w:t>учебный план</w:t>
      </w:r>
    </w:p>
    <w:p w:rsidR="009B47E3" w:rsidRPr="00560D88" w:rsidRDefault="009B47E3" w:rsidP="00EB5F7B">
      <w:pPr>
        <w:widowControl w:val="0"/>
        <w:autoSpaceDE w:val="0"/>
        <w:autoSpaceDN w:val="0"/>
        <w:adjustRightInd w:val="0"/>
        <w:spacing w:after="0" w:line="240" w:lineRule="atLeast"/>
        <w:jc w:val="both"/>
        <w:rPr>
          <w:rFonts w:ascii="Times New Roman" w:eastAsia="Times New Roman" w:hAnsi="Times New Roman" w:cs="Times New Roman"/>
          <w:sz w:val="24"/>
          <w:szCs w:val="24"/>
          <w:lang w:eastAsia="ru-RU"/>
        </w:rPr>
      </w:pPr>
    </w:p>
    <w:tbl>
      <w:tblPr>
        <w:tblW w:w="9647" w:type="dxa"/>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4565"/>
        <w:gridCol w:w="851"/>
        <w:gridCol w:w="1134"/>
        <w:gridCol w:w="1000"/>
        <w:gridCol w:w="1417"/>
      </w:tblGrid>
      <w:tr w:rsidR="00927B2D" w:rsidRPr="00560D88" w:rsidTr="00D6069D">
        <w:tc>
          <w:tcPr>
            <w:tcW w:w="680" w:type="dxa"/>
            <w:vMerge w:val="restart"/>
            <w:tcBorders>
              <w:top w:val="single" w:sz="4" w:space="0" w:color="auto"/>
              <w:left w:val="single" w:sz="4" w:space="0" w:color="auto"/>
              <w:bottom w:val="single" w:sz="4" w:space="0" w:color="auto"/>
              <w:right w:val="single" w:sz="4" w:space="0" w:color="auto"/>
            </w:tcBorders>
          </w:tcPr>
          <w:p w:rsidR="005007CF" w:rsidRPr="00560D88" w:rsidRDefault="005007CF" w:rsidP="00EB5F7B">
            <w:pPr>
              <w:widowControl w:val="0"/>
              <w:autoSpaceDE w:val="0"/>
              <w:autoSpaceDN w:val="0"/>
              <w:adjustRightInd w:val="0"/>
              <w:spacing w:after="0" w:line="240" w:lineRule="atLeast"/>
              <w:jc w:val="center"/>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N п/п</w:t>
            </w:r>
          </w:p>
        </w:tc>
        <w:tc>
          <w:tcPr>
            <w:tcW w:w="4565" w:type="dxa"/>
            <w:vMerge w:val="restart"/>
            <w:tcBorders>
              <w:top w:val="single" w:sz="4" w:space="0" w:color="auto"/>
              <w:left w:val="single" w:sz="4" w:space="0" w:color="auto"/>
              <w:bottom w:val="single" w:sz="4" w:space="0" w:color="auto"/>
              <w:right w:val="single" w:sz="4" w:space="0" w:color="auto"/>
            </w:tcBorders>
          </w:tcPr>
          <w:p w:rsidR="005007CF" w:rsidRPr="00560D88" w:rsidRDefault="005007CF" w:rsidP="00EB5F7B">
            <w:pPr>
              <w:widowControl w:val="0"/>
              <w:autoSpaceDE w:val="0"/>
              <w:autoSpaceDN w:val="0"/>
              <w:adjustRightInd w:val="0"/>
              <w:spacing w:after="0" w:line="240" w:lineRule="atLeast"/>
              <w:jc w:val="center"/>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Название раздела, темы</w:t>
            </w:r>
          </w:p>
        </w:tc>
        <w:tc>
          <w:tcPr>
            <w:tcW w:w="2985" w:type="dxa"/>
            <w:gridSpan w:val="3"/>
            <w:tcBorders>
              <w:top w:val="single" w:sz="4" w:space="0" w:color="auto"/>
              <w:left w:val="single" w:sz="4" w:space="0" w:color="auto"/>
              <w:bottom w:val="single" w:sz="4" w:space="0" w:color="auto"/>
              <w:right w:val="single" w:sz="4" w:space="0" w:color="auto"/>
            </w:tcBorders>
          </w:tcPr>
          <w:p w:rsidR="005007CF" w:rsidRPr="00560D88" w:rsidRDefault="005007CF" w:rsidP="00EB5F7B">
            <w:pPr>
              <w:widowControl w:val="0"/>
              <w:autoSpaceDE w:val="0"/>
              <w:autoSpaceDN w:val="0"/>
              <w:adjustRightInd w:val="0"/>
              <w:spacing w:after="0" w:line="240" w:lineRule="atLeast"/>
              <w:jc w:val="center"/>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Количество часов</w:t>
            </w:r>
          </w:p>
        </w:tc>
        <w:tc>
          <w:tcPr>
            <w:tcW w:w="1417" w:type="dxa"/>
            <w:vMerge w:val="restart"/>
            <w:tcBorders>
              <w:top w:val="single" w:sz="4" w:space="0" w:color="auto"/>
              <w:left w:val="single" w:sz="4" w:space="0" w:color="auto"/>
              <w:bottom w:val="single" w:sz="4" w:space="0" w:color="auto"/>
              <w:right w:val="single" w:sz="4" w:space="0" w:color="auto"/>
            </w:tcBorders>
          </w:tcPr>
          <w:p w:rsidR="005007CF" w:rsidRPr="00560D88" w:rsidRDefault="005007CF" w:rsidP="00EB5F7B">
            <w:pPr>
              <w:widowControl w:val="0"/>
              <w:autoSpaceDE w:val="0"/>
              <w:autoSpaceDN w:val="0"/>
              <w:adjustRightInd w:val="0"/>
              <w:spacing w:after="0" w:line="240" w:lineRule="atLeast"/>
              <w:jc w:val="center"/>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Формы аттестации/контроля</w:t>
            </w:r>
          </w:p>
        </w:tc>
      </w:tr>
      <w:tr w:rsidR="00927B2D" w:rsidRPr="00560D88" w:rsidTr="00D6069D">
        <w:tc>
          <w:tcPr>
            <w:tcW w:w="680" w:type="dxa"/>
            <w:vMerge/>
            <w:tcBorders>
              <w:top w:val="single" w:sz="4" w:space="0" w:color="auto"/>
              <w:left w:val="single" w:sz="4" w:space="0" w:color="auto"/>
              <w:bottom w:val="single" w:sz="4" w:space="0" w:color="auto"/>
              <w:right w:val="single" w:sz="4" w:space="0" w:color="auto"/>
            </w:tcBorders>
          </w:tcPr>
          <w:p w:rsidR="005007CF" w:rsidRPr="00560D88" w:rsidRDefault="005007CF" w:rsidP="00EB5F7B">
            <w:pPr>
              <w:widowControl w:val="0"/>
              <w:autoSpaceDE w:val="0"/>
              <w:autoSpaceDN w:val="0"/>
              <w:adjustRightInd w:val="0"/>
              <w:spacing w:after="0" w:line="240" w:lineRule="atLeast"/>
              <w:jc w:val="both"/>
              <w:rPr>
                <w:rFonts w:ascii="Times New Roman" w:eastAsia="Times New Roman" w:hAnsi="Times New Roman" w:cs="Times New Roman"/>
                <w:sz w:val="24"/>
                <w:szCs w:val="24"/>
                <w:lang w:eastAsia="ru-RU"/>
              </w:rPr>
            </w:pPr>
          </w:p>
        </w:tc>
        <w:tc>
          <w:tcPr>
            <w:tcW w:w="4565" w:type="dxa"/>
            <w:vMerge/>
            <w:tcBorders>
              <w:top w:val="single" w:sz="4" w:space="0" w:color="auto"/>
              <w:left w:val="single" w:sz="4" w:space="0" w:color="auto"/>
              <w:bottom w:val="single" w:sz="4" w:space="0" w:color="auto"/>
              <w:right w:val="single" w:sz="4" w:space="0" w:color="auto"/>
            </w:tcBorders>
          </w:tcPr>
          <w:p w:rsidR="005007CF" w:rsidRPr="00560D88" w:rsidRDefault="005007CF" w:rsidP="00EB5F7B">
            <w:pPr>
              <w:widowControl w:val="0"/>
              <w:autoSpaceDE w:val="0"/>
              <w:autoSpaceDN w:val="0"/>
              <w:adjustRightInd w:val="0"/>
              <w:spacing w:after="0" w:line="240" w:lineRule="atLeast"/>
              <w:jc w:val="both"/>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5007CF" w:rsidRPr="00560D88" w:rsidRDefault="005007CF" w:rsidP="00EB5F7B">
            <w:pPr>
              <w:widowControl w:val="0"/>
              <w:autoSpaceDE w:val="0"/>
              <w:autoSpaceDN w:val="0"/>
              <w:adjustRightInd w:val="0"/>
              <w:spacing w:after="0" w:line="240" w:lineRule="atLeast"/>
              <w:jc w:val="center"/>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5007CF" w:rsidRPr="00560D88" w:rsidRDefault="005007CF" w:rsidP="00EB5F7B">
            <w:pPr>
              <w:widowControl w:val="0"/>
              <w:autoSpaceDE w:val="0"/>
              <w:autoSpaceDN w:val="0"/>
              <w:adjustRightInd w:val="0"/>
              <w:spacing w:after="0" w:line="240" w:lineRule="atLeast"/>
              <w:jc w:val="center"/>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Теория</w:t>
            </w:r>
          </w:p>
        </w:tc>
        <w:tc>
          <w:tcPr>
            <w:tcW w:w="1000" w:type="dxa"/>
            <w:tcBorders>
              <w:top w:val="single" w:sz="4" w:space="0" w:color="auto"/>
              <w:left w:val="single" w:sz="4" w:space="0" w:color="auto"/>
              <w:bottom w:val="single" w:sz="4" w:space="0" w:color="auto"/>
              <w:right w:val="single" w:sz="4" w:space="0" w:color="auto"/>
            </w:tcBorders>
          </w:tcPr>
          <w:p w:rsidR="005007CF" w:rsidRPr="00560D88" w:rsidRDefault="005007CF" w:rsidP="00EB5F7B">
            <w:pPr>
              <w:widowControl w:val="0"/>
              <w:autoSpaceDE w:val="0"/>
              <w:autoSpaceDN w:val="0"/>
              <w:adjustRightInd w:val="0"/>
              <w:spacing w:after="0" w:line="240" w:lineRule="atLeast"/>
              <w:jc w:val="center"/>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Практика</w:t>
            </w:r>
          </w:p>
        </w:tc>
        <w:tc>
          <w:tcPr>
            <w:tcW w:w="1417" w:type="dxa"/>
            <w:vMerge/>
            <w:tcBorders>
              <w:top w:val="single" w:sz="4" w:space="0" w:color="auto"/>
              <w:left w:val="single" w:sz="4" w:space="0" w:color="auto"/>
              <w:bottom w:val="single" w:sz="4" w:space="0" w:color="auto"/>
              <w:right w:val="single" w:sz="4" w:space="0" w:color="auto"/>
            </w:tcBorders>
          </w:tcPr>
          <w:p w:rsidR="005007CF" w:rsidRPr="00560D88" w:rsidRDefault="005007CF" w:rsidP="00EB5F7B">
            <w:pPr>
              <w:widowControl w:val="0"/>
              <w:autoSpaceDE w:val="0"/>
              <w:autoSpaceDN w:val="0"/>
              <w:adjustRightInd w:val="0"/>
              <w:spacing w:after="0" w:line="240" w:lineRule="atLeast"/>
              <w:jc w:val="center"/>
              <w:rPr>
                <w:rFonts w:ascii="Times New Roman" w:eastAsia="Times New Roman" w:hAnsi="Times New Roman" w:cs="Times New Roman"/>
                <w:sz w:val="24"/>
                <w:szCs w:val="24"/>
                <w:lang w:eastAsia="ru-RU"/>
              </w:rPr>
            </w:pPr>
          </w:p>
        </w:tc>
      </w:tr>
      <w:tr w:rsidR="00D10F74" w:rsidRPr="00560D88" w:rsidTr="00D6069D">
        <w:trPr>
          <w:trHeight w:val="248"/>
        </w:trPr>
        <w:tc>
          <w:tcPr>
            <w:tcW w:w="9647" w:type="dxa"/>
            <w:gridSpan w:val="6"/>
            <w:tcBorders>
              <w:top w:val="single" w:sz="4" w:space="0" w:color="auto"/>
              <w:left w:val="single" w:sz="4" w:space="0" w:color="auto"/>
              <w:bottom w:val="single" w:sz="4" w:space="0" w:color="auto"/>
              <w:right w:val="single" w:sz="4" w:space="0" w:color="auto"/>
            </w:tcBorders>
          </w:tcPr>
          <w:p w:rsidR="00D10F74" w:rsidRPr="00560D88" w:rsidRDefault="00BC6884" w:rsidP="00EB5F7B">
            <w:pPr>
              <w:spacing w:after="0" w:line="240" w:lineRule="atLeast"/>
              <w:ind w:left="485" w:firstLine="554"/>
              <w:jc w:val="center"/>
              <w:rPr>
                <w:rFonts w:ascii="Times New Roman" w:hAnsi="Times New Roman" w:cs="Times New Roman"/>
                <w:b/>
                <w:spacing w:val="20"/>
                <w:sz w:val="24"/>
                <w:szCs w:val="24"/>
              </w:rPr>
            </w:pPr>
            <w:r w:rsidRPr="00560D88">
              <w:rPr>
                <w:rFonts w:ascii="Times New Roman" w:hAnsi="Times New Roman" w:cs="Times New Roman"/>
                <w:b/>
                <w:spacing w:val="20"/>
                <w:sz w:val="24"/>
                <w:szCs w:val="24"/>
              </w:rPr>
              <w:t xml:space="preserve"> (36</w:t>
            </w:r>
            <w:r w:rsidR="00D10F74" w:rsidRPr="00560D88">
              <w:rPr>
                <w:rFonts w:ascii="Times New Roman" w:hAnsi="Times New Roman" w:cs="Times New Roman"/>
                <w:b/>
                <w:spacing w:val="20"/>
                <w:sz w:val="24"/>
                <w:szCs w:val="24"/>
              </w:rPr>
              <w:t xml:space="preserve"> часов)</w:t>
            </w:r>
          </w:p>
        </w:tc>
      </w:tr>
      <w:tr w:rsidR="00D10F74" w:rsidRPr="00560D88" w:rsidTr="00D6069D">
        <w:trPr>
          <w:trHeight w:val="311"/>
        </w:trPr>
        <w:tc>
          <w:tcPr>
            <w:tcW w:w="680" w:type="dxa"/>
            <w:tcBorders>
              <w:top w:val="single" w:sz="4" w:space="0" w:color="auto"/>
              <w:left w:val="single" w:sz="4" w:space="0" w:color="auto"/>
              <w:bottom w:val="single" w:sz="4" w:space="0" w:color="auto"/>
              <w:right w:val="single" w:sz="4" w:space="0" w:color="auto"/>
            </w:tcBorders>
          </w:tcPr>
          <w:p w:rsidR="00D10F74" w:rsidRPr="00560D88" w:rsidRDefault="00D10F74" w:rsidP="00EB5F7B">
            <w:pPr>
              <w:widowControl w:val="0"/>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4565" w:type="dxa"/>
            <w:tcBorders>
              <w:top w:val="single" w:sz="4" w:space="0" w:color="auto"/>
              <w:left w:val="single" w:sz="4" w:space="0" w:color="auto"/>
              <w:bottom w:val="single" w:sz="4" w:space="0" w:color="auto"/>
              <w:right w:val="single" w:sz="4" w:space="0" w:color="auto"/>
            </w:tcBorders>
          </w:tcPr>
          <w:p w:rsidR="00D10F74" w:rsidRPr="00560D88" w:rsidRDefault="00D10F74" w:rsidP="00EB5F7B">
            <w:pPr>
              <w:spacing w:after="0" w:line="240" w:lineRule="atLeast"/>
              <w:rPr>
                <w:rFonts w:ascii="Times New Roman" w:eastAsiaTheme="minorEastAsia" w:hAnsi="Times New Roman" w:cs="Times New Roman"/>
                <w:sz w:val="24"/>
                <w:szCs w:val="24"/>
              </w:rPr>
            </w:pPr>
            <w:r w:rsidRPr="00560D88">
              <w:rPr>
                <w:rFonts w:ascii="Times New Roman" w:eastAsiaTheme="minorEastAsia" w:hAnsi="Times New Roman" w:cs="Times New Roman"/>
                <w:b/>
                <w:spacing w:val="10"/>
                <w:sz w:val="24"/>
                <w:szCs w:val="24"/>
              </w:rPr>
              <w:t xml:space="preserve">Мир изобразительного искусства </w:t>
            </w:r>
          </w:p>
        </w:tc>
        <w:tc>
          <w:tcPr>
            <w:tcW w:w="851" w:type="dxa"/>
            <w:tcBorders>
              <w:top w:val="single" w:sz="4" w:space="0" w:color="auto"/>
              <w:left w:val="single" w:sz="4" w:space="0" w:color="auto"/>
              <w:bottom w:val="single" w:sz="4" w:space="0" w:color="auto"/>
              <w:right w:val="single" w:sz="4" w:space="0" w:color="auto"/>
            </w:tcBorders>
          </w:tcPr>
          <w:p w:rsidR="00D10F74" w:rsidRPr="00560D88" w:rsidRDefault="00D10F74" w:rsidP="00EB5F7B">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rPr>
              <w:t>19</w:t>
            </w:r>
          </w:p>
        </w:tc>
        <w:tc>
          <w:tcPr>
            <w:tcW w:w="1134" w:type="dxa"/>
            <w:tcBorders>
              <w:top w:val="single" w:sz="4" w:space="0" w:color="auto"/>
              <w:left w:val="single" w:sz="4" w:space="0" w:color="auto"/>
              <w:bottom w:val="single" w:sz="4" w:space="0" w:color="auto"/>
              <w:right w:val="single" w:sz="4" w:space="0" w:color="auto"/>
            </w:tcBorders>
          </w:tcPr>
          <w:p w:rsidR="00D10F74" w:rsidRPr="00560D88" w:rsidRDefault="00D10F74" w:rsidP="00EB5F7B">
            <w:pPr>
              <w:spacing w:after="0" w:line="240" w:lineRule="atLeast"/>
              <w:rPr>
                <w:rFonts w:ascii="Times New Roman" w:hAnsi="Times New Roman" w:cs="Times New Roman"/>
                <w:sz w:val="24"/>
                <w:szCs w:val="24"/>
              </w:rPr>
            </w:pPr>
          </w:p>
        </w:tc>
        <w:tc>
          <w:tcPr>
            <w:tcW w:w="1000" w:type="dxa"/>
            <w:tcBorders>
              <w:top w:val="single" w:sz="4" w:space="0" w:color="auto"/>
              <w:left w:val="single" w:sz="4" w:space="0" w:color="auto"/>
              <w:bottom w:val="single" w:sz="4" w:space="0" w:color="auto"/>
              <w:right w:val="single" w:sz="4" w:space="0" w:color="auto"/>
            </w:tcBorders>
          </w:tcPr>
          <w:p w:rsidR="00D10F74" w:rsidRPr="00560D88" w:rsidRDefault="00D10F74" w:rsidP="00EB5F7B">
            <w:pPr>
              <w:spacing w:after="0" w:line="240" w:lineRule="atLeast"/>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D10F74" w:rsidRPr="00560D88" w:rsidRDefault="007A3AFC" w:rsidP="00EB5F7B">
            <w:pPr>
              <w:widowControl w:val="0"/>
              <w:autoSpaceDE w:val="0"/>
              <w:autoSpaceDN w:val="0"/>
              <w:adjustRightInd w:val="0"/>
              <w:spacing w:after="0" w:line="240" w:lineRule="atLeast"/>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проект</w:t>
            </w:r>
          </w:p>
        </w:tc>
      </w:tr>
      <w:tr w:rsidR="00D10F74" w:rsidRPr="00560D88" w:rsidTr="00D6069D">
        <w:tc>
          <w:tcPr>
            <w:tcW w:w="680" w:type="dxa"/>
            <w:tcBorders>
              <w:top w:val="single" w:sz="4" w:space="0" w:color="auto"/>
              <w:left w:val="single" w:sz="4" w:space="0" w:color="auto"/>
              <w:bottom w:val="single" w:sz="4" w:space="0" w:color="auto"/>
              <w:right w:val="single" w:sz="4" w:space="0" w:color="auto"/>
            </w:tcBorders>
          </w:tcPr>
          <w:p w:rsidR="00D10F74" w:rsidRPr="00560D88" w:rsidRDefault="00D10F74" w:rsidP="00EB5F7B">
            <w:pPr>
              <w:widowControl w:val="0"/>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4565" w:type="dxa"/>
            <w:tcBorders>
              <w:top w:val="single" w:sz="4" w:space="0" w:color="auto"/>
              <w:left w:val="single" w:sz="4" w:space="0" w:color="auto"/>
              <w:bottom w:val="single" w:sz="4" w:space="0" w:color="auto"/>
              <w:right w:val="single" w:sz="4" w:space="0" w:color="auto"/>
            </w:tcBorders>
          </w:tcPr>
          <w:p w:rsidR="00D10F74" w:rsidRPr="00560D88" w:rsidRDefault="00D10F74" w:rsidP="00EB5F7B">
            <w:pPr>
              <w:numPr>
                <w:ilvl w:val="0"/>
                <w:numId w:val="5"/>
              </w:numPr>
              <w:spacing w:after="0" w:line="240" w:lineRule="atLeast"/>
              <w:rPr>
                <w:rFonts w:ascii="Times New Roman" w:eastAsiaTheme="minorEastAsia" w:hAnsi="Times New Roman" w:cs="Times New Roman"/>
                <w:spacing w:val="20"/>
                <w:sz w:val="24"/>
                <w:szCs w:val="24"/>
              </w:rPr>
            </w:pPr>
            <w:r w:rsidRPr="00560D88">
              <w:rPr>
                <w:rFonts w:ascii="Times New Roman" w:eastAsiaTheme="minorEastAsia" w:hAnsi="Times New Roman" w:cs="Times New Roman"/>
                <w:iCs/>
                <w:sz w:val="24"/>
                <w:szCs w:val="24"/>
              </w:rPr>
              <w:t xml:space="preserve">«Королевство волшебных красок» </w:t>
            </w:r>
          </w:p>
        </w:tc>
        <w:tc>
          <w:tcPr>
            <w:tcW w:w="851" w:type="dxa"/>
            <w:tcBorders>
              <w:top w:val="single" w:sz="4" w:space="0" w:color="auto"/>
              <w:left w:val="single" w:sz="4" w:space="0" w:color="auto"/>
              <w:bottom w:val="single" w:sz="4" w:space="0" w:color="auto"/>
              <w:right w:val="single" w:sz="4" w:space="0" w:color="auto"/>
            </w:tcBorders>
          </w:tcPr>
          <w:p w:rsidR="00D10F74" w:rsidRPr="00560D88" w:rsidRDefault="00D10F74" w:rsidP="00EB5F7B">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tcPr>
          <w:p w:rsidR="00D10F74" w:rsidRPr="00560D88" w:rsidRDefault="00D10F74" w:rsidP="00EB5F7B">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rPr>
              <w:t>5</w:t>
            </w:r>
          </w:p>
        </w:tc>
        <w:tc>
          <w:tcPr>
            <w:tcW w:w="1000" w:type="dxa"/>
            <w:tcBorders>
              <w:top w:val="single" w:sz="4" w:space="0" w:color="auto"/>
              <w:left w:val="single" w:sz="4" w:space="0" w:color="auto"/>
              <w:bottom w:val="single" w:sz="4" w:space="0" w:color="auto"/>
              <w:right w:val="single" w:sz="4" w:space="0" w:color="auto"/>
            </w:tcBorders>
          </w:tcPr>
          <w:p w:rsidR="00D10F74" w:rsidRPr="00560D88" w:rsidRDefault="00D10F74" w:rsidP="00EB5F7B">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rPr>
              <w:t>5</w:t>
            </w:r>
          </w:p>
        </w:tc>
        <w:tc>
          <w:tcPr>
            <w:tcW w:w="1417" w:type="dxa"/>
            <w:tcBorders>
              <w:top w:val="single" w:sz="4" w:space="0" w:color="auto"/>
              <w:left w:val="single" w:sz="4" w:space="0" w:color="auto"/>
              <w:bottom w:val="single" w:sz="4" w:space="0" w:color="auto"/>
              <w:right w:val="single" w:sz="4" w:space="0" w:color="auto"/>
            </w:tcBorders>
          </w:tcPr>
          <w:p w:rsidR="00D10F74" w:rsidRPr="00560D88" w:rsidRDefault="00D10F74" w:rsidP="00EB5F7B">
            <w:pPr>
              <w:widowControl w:val="0"/>
              <w:autoSpaceDE w:val="0"/>
              <w:autoSpaceDN w:val="0"/>
              <w:adjustRightInd w:val="0"/>
              <w:spacing w:after="0" w:line="240" w:lineRule="atLeast"/>
              <w:rPr>
                <w:rFonts w:ascii="Times New Roman" w:eastAsia="Times New Roman" w:hAnsi="Times New Roman" w:cs="Times New Roman"/>
                <w:sz w:val="24"/>
                <w:szCs w:val="24"/>
                <w:lang w:eastAsia="ru-RU"/>
              </w:rPr>
            </w:pPr>
          </w:p>
        </w:tc>
      </w:tr>
      <w:tr w:rsidR="00D10F74" w:rsidRPr="00560D88" w:rsidTr="00D6069D">
        <w:tc>
          <w:tcPr>
            <w:tcW w:w="680" w:type="dxa"/>
            <w:tcBorders>
              <w:top w:val="single" w:sz="4" w:space="0" w:color="auto"/>
              <w:left w:val="single" w:sz="4" w:space="0" w:color="auto"/>
              <w:bottom w:val="single" w:sz="4" w:space="0" w:color="auto"/>
              <w:right w:val="single" w:sz="4" w:space="0" w:color="auto"/>
            </w:tcBorders>
          </w:tcPr>
          <w:p w:rsidR="00D10F74" w:rsidRPr="00560D88" w:rsidRDefault="00D10F74" w:rsidP="00EB5F7B">
            <w:pPr>
              <w:widowControl w:val="0"/>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4565" w:type="dxa"/>
            <w:tcBorders>
              <w:top w:val="single" w:sz="4" w:space="0" w:color="auto"/>
              <w:left w:val="single" w:sz="4" w:space="0" w:color="auto"/>
              <w:bottom w:val="single" w:sz="4" w:space="0" w:color="auto"/>
              <w:right w:val="single" w:sz="4" w:space="0" w:color="auto"/>
            </w:tcBorders>
          </w:tcPr>
          <w:p w:rsidR="00D10F74" w:rsidRPr="00560D88" w:rsidRDefault="00D10F74" w:rsidP="00EB5F7B">
            <w:pPr>
              <w:numPr>
                <w:ilvl w:val="0"/>
                <w:numId w:val="5"/>
              </w:numPr>
              <w:spacing w:after="0" w:line="240" w:lineRule="atLeast"/>
              <w:ind w:right="10"/>
              <w:rPr>
                <w:rFonts w:ascii="Times New Roman" w:eastAsiaTheme="minorEastAsia" w:hAnsi="Times New Roman" w:cs="Times New Roman"/>
                <w:iCs/>
                <w:sz w:val="24"/>
                <w:szCs w:val="24"/>
              </w:rPr>
            </w:pPr>
            <w:r w:rsidRPr="00560D88">
              <w:rPr>
                <w:rFonts w:ascii="Times New Roman" w:eastAsiaTheme="minorEastAsia" w:hAnsi="Times New Roman" w:cs="Times New Roman"/>
                <w:iCs/>
                <w:spacing w:val="40"/>
                <w:sz w:val="24"/>
                <w:szCs w:val="24"/>
              </w:rPr>
              <w:t>«В</w:t>
            </w:r>
            <w:r w:rsidRPr="00560D88">
              <w:rPr>
                <w:rFonts w:ascii="Times New Roman" w:eastAsiaTheme="minorEastAsia" w:hAnsi="Times New Roman" w:cs="Times New Roman"/>
                <w:iCs/>
                <w:sz w:val="24"/>
                <w:szCs w:val="24"/>
              </w:rPr>
              <w:t xml:space="preserve"> мире сказок»</w:t>
            </w:r>
          </w:p>
        </w:tc>
        <w:tc>
          <w:tcPr>
            <w:tcW w:w="851" w:type="dxa"/>
            <w:tcBorders>
              <w:top w:val="single" w:sz="4" w:space="0" w:color="auto"/>
              <w:left w:val="single" w:sz="4" w:space="0" w:color="auto"/>
              <w:bottom w:val="single" w:sz="4" w:space="0" w:color="auto"/>
              <w:right w:val="single" w:sz="4" w:space="0" w:color="auto"/>
            </w:tcBorders>
          </w:tcPr>
          <w:p w:rsidR="00D10F74" w:rsidRPr="00560D88" w:rsidRDefault="00D10F74" w:rsidP="00EB5F7B">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D10F74" w:rsidRPr="00560D88" w:rsidRDefault="00D10F74" w:rsidP="00EB5F7B">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rPr>
              <w:t>4</w:t>
            </w:r>
          </w:p>
        </w:tc>
        <w:tc>
          <w:tcPr>
            <w:tcW w:w="1000" w:type="dxa"/>
            <w:tcBorders>
              <w:top w:val="single" w:sz="4" w:space="0" w:color="auto"/>
              <w:left w:val="single" w:sz="4" w:space="0" w:color="auto"/>
              <w:bottom w:val="single" w:sz="4" w:space="0" w:color="auto"/>
              <w:right w:val="single" w:sz="4" w:space="0" w:color="auto"/>
            </w:tcBorders>
          </w:tcPr>
          <w:p w:rsidR="00D10F74" w:rsidRPr="00560D88" w:rsidRDefault="00D10F74" w:rsidP="00EB5F7B">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rPr>
              <w:t>5</w:t>
            </w:r>
          </w:p>
        </w:tc>
        <w:tc>
          <w:tcPr>
            <w:tcW w:w="1417" w:type="dxa"/>
            <w:tcBorders>
              <w:top w:val="single" w:sz="4" w:space="0" w:color="auto"/>
              <w:left w:val="single" w:sz="4" w:space="0" w:color="auto"/>
              <w:bottom w:val="single" w:sz="4" w:space="0" w:color="auto"/>
              <w:right w:val="single" w:sz="4" w:space="0" w:color="auto"/>
            </w:tcBorders>
          </w:tcPr>
          <w:p w:rsidR="00D10F74" w:rsidRPr="00560D88" w:rsidRDefault="00D10F74" w:rsidP="00EB5F7B">
            <w:pPr>
              <w:widowControl w:val="0"/>
              <w:autoSpaceDE w:val="0"/>
              <w:autoSpaceDN w:val="0"/>
              <w:adjustRightInd w:val="0"/>
              <w:spacing w:after="0" w:line="240" w:lineRule="atLeast"/>
              <w:rPr>
                <w:rFonts w:ascii="Times New Roman" w:eastAsia="Times New Roman" w:hAnsi="Times New Roman" w:cs="Times New Roman"/>
                <w:sz w:val="24"/>
                <w:szCs w:val="24"/>
                <w:lang w:eastAsia="ru-RU"/>
              </w:rPr>
            </w:pPr>
          </w:p>
        </w:tc>
      </w:tr>
      <w:tr w:rsidR="00D10F74" w:rsidRPr="00560D88" w:rsidTr="00D6069D">
        <w:tc>
          <w:tcPr>
            <w:tcW w:w="680" w:type="dxa"/>
            <w:tcBorders>
              <w:top w:val="single" w:sz="4" w:space="0" w:color="auto"/>
              <w:left w:val="single" w:sz="4" w:space="0" w:color="auto"/>
              <w:bottom w:val="single" w:sz="4" w:space="0" w:color="auto"/>
              <w:right w:val="single" w:sz="4" w:space="0" w:color="auto"/>
            </w:tcBorders>
          </w:tcPr>
          <w:p w:rsidR="00D10F74" w:rsidRPr="00560D88" w:rsidRDefault="00D10F74" w:rsidP="00EB5F7B">
            <w:pPr>
              <w:widowControl w:val="0"/>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4565" w:type="dxa"/>
            <w:tcBorders>
              <w:top w:val="single" w:sz="4" w:space="0" w:color="auto"/>
              <w:left w:val="single" w:sz="4" w:space="0" w:color="auto"/>
              <w:bottom w:val="single" w:sz="4" w:space="0" w:color="auto"/>
              <w:right w:val="single" w:sz="4" w:space="0" w:color="auto"/>
            </w:tcBorders>
          </w:tcPr>
          <w:p w:rsidR="00D10F74" w:rsidRPr="00560D88" w:rsidRDefault="00D10F74" w:rsidP="00EB5F7B">
            <w:pPr>
              <w:spacing w:after="0" w:line="240" w:lineRule="atLeast"/>
              <w:rPr>
                <w:rFonts w:ascii="Times New Roman" w:eastAsiaTheme="minorEastAsia" w:hAnsi="Times New Roman" w:cs="Times New Roman"/>
                <w:b/>
                <w:spacing w:val="20"/>
                <w:sz w:val="24"/>
                <w:szCs w:val="24"/>
              </w:rPr>
            </w:pPr>
            <w:r w:rsidRPr="00560D88">
              <w:rPr>
                <w:rFonts w:ascii="Times New Roman" w:eastAsiaTheme="minorEastAsia" w:hAnsi="Times New Roman" w:cs="Times New Roman"/>
                <w:b/>
                <w:spacing w:val="10"/>
                <w:sz w:val="24"/>
                <w:szCs w:val="24"/>
              </w:rPr>
              <w:t xml:space="preserve">Мир народного и декоративного искусства </w:t>
            </w:r>
          </w:p>
        </w:tc>
        <w:tc>
          <w:tcPr>
            <w:tcW w:w="851" w:type="dxa"/>
            <w:tcBorders>
              <w:top w:val="single" w:sz="4" w:space="0" w:color="auto"/>
              <w:left w:val="single" w:sz="4" w:space="0" w:color="auto"/>
              <w:bottom w:val="single" w:sz="4" w:space="0" w:color="auto"/>
              <w:right w:val="single" w:sz="4" w:space="0" w:color="auto"/>
            </w:tcBorders>
          </w:tcPr>
          <w:p w:rsidR="00D10F74" w:rsidRPr="00560D88" w:rsidRDefault="00D10F74" w:rsidP="00EB5F7B">
            <w:pPr>
              <w:spacing w:after="0" w:line="240" w:lineRule="atLeast"/>
              <w:rPr>
                <w:rFonts w:ascii="Times New Roman" w:hAnsi="Times New Roman" w:cs="Times New Roman"/>
                <w:sz w:val="24"/>
                <w:szCs w:val="24"/>
              </w:rPr>
            </w:pPr>
          </w:p>
          <w:p w:rsidR="00D10F74" w:rsidRPr="00560D88" w:rsidRDefault="00D10F74" w:rsidP="00EB5F7B">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D10F74" w:rsidRPr="00560D88" w:rsidRDefault="00D10F74" w:rsidP="00EB5F7B">
            <w:pPr>
              <w:spacing w:after="0" w:line="240" w:lineRule="atLeast"/>
              <w:rPr>
                <w:rFonts w:ascii="Times New Roman" w:hAnsi="Times New Roman" w:cs="Times New Roman"/>
                <w:sz w:val="24"/>
                <w:szCs w:val="24"/>
              </w:rPr>
            </w:pPr>
          </w:p>
          <w:p w:rsidR="00D10F74" w:rsidRPr="00560D88" w:rsidRDefault="00D10F74" w:rsidP="00EB5F7B">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rPr>
              <w:t>4</w:t>
            </w:r>
          </w:p>
        </w:tc>
        <w:tc>
          <w:tcPr>
            <w:tcW w:w="1000" w:type="dxa"/>
            <w:tcBorders>
              <w:top w:val="single" w:sz="4" w:space="0" w:color="auto"/>
              <w:left w:val="single" w:sz="4" w:space="0" w:color="auto"/>
              <w:bottom w:val="single" w:sz="4" w:space="0" w:color="auto"/>
              <w:right w:val="single" w:sz="4" w:space="0" w:color="auto"/>
            </w:tcBorders>
          </w:tcPr>
          <w:p w:rsidR="00D10F74" w:rsidRPr="00560D88" w:rsidRDefault="00D10F74" w:rsidP="00EB5F7B">
            <w:pPr>
              <w:spacing w:after="0" w:line="240" w:lineRule="atLeast"/>
              <w:rPr>
                <w:rFonts w:ascii="Times New Roman" w:hAnsi="Times New Roman" w:cs="Times New Roman"/>
                <w:sz w:val="24"/>
                <w:szCs w:val="24"/>
              </w:rPr>
            </w:pPr>
          </w:p>
          <w:p w:rsidR="00D10F74" w:rsidRPr="00560D88" w:rsidRDefault="00D10F74" w:rsidP="00EB5F7B">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rPr>
              <w:t>5</w:t>
            </w:r>
          </w:p>
        </w:tc>
        <w:tc>
          <w:tcPr>
            <w:tcW w:w="1417" w:type="dxa"/>
            <w:tcBorders>
              <w:top w:val="single" w:sz="4" w:space="0" w:color="auto"/>
              <w:left w:val="single" w:sz="4" w:space="0" w:color="auto"/>
              <w:bottom w:val="single" w:sz="4" w:space="0" w:color="auto"/>
              <w:right w:val="single" w:sz="4" w:space="0" w:color="auto"/>
            </w:tcBorders>
          </w:tcPr>
          <w:p w:rsidR="00D10F74" w:rsidRPr="00560D88" w:rsidRDefault="007A3AFC" w:rsidP="00EB5F7B">
            <w:pPr>
              <w:widowControl w:val="0"/>
              <w:autoSpaceDE w:val="0"/>
              <w:autoSpaceDN w:val="0"/>
              <w:adjustRightInd w:val="0"/>
              <w:spacing w:after="0" w:line="240" w:lineRule="atLeast"/>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проект</w:t>
            </w:r>
          </w:p>
        </w:tc>
      </w:tr>
      <w:tr w:rsidR="00D10F74" w:rsidRPr="00560D88" w:rsidTr="00D6069D">
        <w:tc>
          <w:tcPr>
            <w:tcW w:w="680" w:type="dxa"/>
            <w:tcBorders>
              <w:top w:val="single" w:sz="4" w:space="0" w:color="auto"/>
              <w:left w:val="single" w:sz="4" w:space="0" w:color="auto"/>
              <w:bottom w:val="single" w:sz="4" w:space="0" w:color="auto"/>
              <w:right w:val="single" w:sz="4" w:space="0" w:color="auto"/>
            </w:tcBorders>
          </w:tcPr>
          <w:p w:rsidR="00D10F74" w:rsidRPr="00560D88" w:rsidRDefault="00D10F74" w:rsidP="00EB5F7B">
            <w:pPr>
              <w:widowControl w:val="0"/>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4565" w:type="dxa"/>
            <w:tcBorders>
              <w:top w:val="single" w:sz="4" w:space="0" w:color="auto"/>
              <w:left w:val="single" w:sz="4" w:space="0" w:color="auto"/>
              <w:bottom w:val="single" w:sz="4" w:space="0" w:color="auto"/>
              <w:right w:val="single" w:sz="4" w:space="0" w:color="auto"/>
            </w:tcBorders>
          </w:tcPr>
          <w:p w:rsidR="00D10F74" w:rsidRPr="00560D88" w:rsidRDefault="00D10F74" w:rsidP="00EB5F7B">
            <w:pPr>
              <w:numPr>
                <w:ilvl w:val="0"/>
                <w:numId w:val="6"/>
              </w:numPr>
              <w:spacing w:after="0" w:line="240" w:lineRule="atLeast"/>
              <w:rPr>
                <w:rFonts w:ascii="Times New Roman" w:eastAsiaTheme="minorEastAsia" w:hAnsi="Times New Roman" w:cs="Times New Roman"/>
                <w:b/>
                <w:spacing w:val="10"/>
                <w:sz w:val="24"/>
                <w:szCs w:val="24"/>
              </w:rPr>
            </w:pPr>
            <w:r w:rsidRPr="00560D88">
              <w:rPr>
                <w:rFonts w:ascii="Times New Roman" w:eastAsiaTheme="minorEastAsia" w:hAnsi="Times New Roman" w:cs="Times New Roman"/>
                <w:iCs/>
                <w:spacing w:val="40"/>
                <w:sz w:val="24"/>
                <w:szCs w:val="24"/>
              </w:rPr>
              <w:t>«В</w:t>
            </w:r>
            <w:r w:rsidRPr="00560D88">
              <w:rPr>
                <w:rFonts w:ascii="Times New Roman" w:eastAsiaTheme="minorEastAsia" w:hAnsi="Times New Roman" w:cs="Times New Roman"/>
                <w:iCs/>
                <w:sz w:val="24"/>
                <w:szCs w:val="24"/>
              </w:rPr>
              <w:t xml:space="preserve"> гостях у народных мастеров» </w:t>
            </w:r>
          </w:p>
        </w:tc>
        <w:tc>
          <w:tcPr>
            <w:tcW w:w="851" w:type="dxa"/>
            <w:tcBorders>
              <w:top w:val="single" w:sz="4" w:space="0" w:color="auto"/>
              <w:left w:val="single" w:sz="4" w:space="0" w:color="auto"/>
              <w:bottom w:val="single" w:sz="4" w:space="0" w:color="auto"/>
              <w:right w:val="single" w:sz="4" w:space="0" w:color="auto"/>
            </w:tcBorders>
          </w:tcPr>
          <w:p w:rsidR="00D10F74" w:rsidRPr="00560D88" w:rsidRDefault="00D10F74" w:rsidP="00EB5F7B">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D10F74" w:rsidRPr="00560D88" w:rsidRDefault="00D10F74" w:rsidP="00EB5F7B">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rPr>
              <w:t>3</w:t>
            </w:r>
          </w:p>
        </w:tc>
        <w:tc>
          <w:tcPr>
            <w:tcW w:w="1000" w:type="dxa"/>
            <w:tcBorders>
              <w:top w:val="single" w:sz="4" w:space="0" w:color="auto"/>
              <w:left w:val="single" w:sz="4" w:space="0" w:color="auto"/>
              <w:bottom w:val="single" w:sz="4" w:space="0" w:color="auto"/>
              <w:right w:val="single" w:sz="4" w:space="0" w:color="auto"/>
            </w:tcBorders>
          </w:tcPr>
          <w:p w:rsidR="00D10F74" w:rsidRPr="00560D88" w:rsidRDefault="00D10F74" w:rsidP="00EB5F7B">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rPr>
              <w:t>6</w:t>
            </w:r>
          </w:p>
        </w:tc>
        <w:tc>
          <w:tcPr>
            <w:tcW w:w="1417" w:type="dxa"/>
            <w:tcBorders>
              <w:top w:val="single" w:sz="4" w:space="0" w:color="auto"/>
              <w:left w:val="single" w:sz="4" w:space="0" w:color="auto"/>
              <w:bottom w:val="single" w:sz="4" w:space="0" w:color="auto"/>
              <w:right w:val="single" w:sz="4" w:space="0" w:color="auto"/>
            </w:tcBorders>
          </w:tcPr>
          <w:p w:rsidR="00D10F74" w:rsidRPr="00560D88" w:rsidRDefault="00D10F74" w:rsidP="00EB5F7B">
            <w:pPr>
              <w:widowControl w:val="0"/>
              <w:autoSpaceDE w:val="0"/>
              <w:autoSpaceDN w:val="0"/>
              <w:adjustRightInd w:val="0"/>
              <w:spacing w:after="0" w:line="240" w:lineRule="atLeast"/>
              <w:rPr>
                <w:rFonts w:ascii="Times New Roman" w:eastAsia="Times New Roman" w:hAnsi="Times New Roman" w:cs="Times New Roman"/>
                <w:sz w:val="24"/>
                <w:szCs w:val="24"/>
                <w:lang w:eastAsia="ru-RU"/>
              </w:rPr>
            </w:pPr>
          </w:p>
        </w:tc>
      </w:tr>
      <w:tr w:rsidR="00D10F74" w:rsidRPr="00560D88" w:rsidTr="00D6069D">
        <w:tc>
          <w:tcPr>
            <w:tcW w:w="680" w:type="dxa"/>
            <w:tcBorders>
              <w:top w:val="single" w:sz="4" w:space="0" w:color="auto"/>
              <w:left w:val="single" w:sz="4" w:space="0" w:color="auto"/>
              <w:bottom w:val="single" w:sz="4" w:space="0" w:color="auto"/>
              <w:right w:val="single" w:sz="4" w:space="0" w:color="auto"/>
            </w:tcBorders>
          </w:tcPr>
          <w:p w:rsidR="00D10F74" w:rsidRPr="00560D88" w:rsidRDefault="00D10F74" w:rsidP="00EB5F7B">
            <w:pPr>
              <w:widowControl w:val="0"/>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4565" w:type="dxa"/>
            <w:tcBorders>
              <w:top w:val="single" w:sz="4" w:space="0" w:color="auto"/>
              <w:left w:val="single" w:sz="4" w:space="0" w:color="auto"/>
              <w:bottom w:val="single" w:sz="4" w:space="0" w:color="auto"/>
              <w:right w:val="single" w:sz="4" w:space="0" w:color="auto"/>
            </w:tcBorders>
          </w:tcPr>
          <w:p w:rsidR="00D10F74" w:rsidRPr="00560D88" w:rsidRDefault="00D10F74" w:rsidP="00EB5F7B">
            <w:pPr>
              <w:spacing w:after="0" w:line="240" w:lineRule="atLeast"/>
              <w:rPr>
                <w:rFonts w:ascii="Times New Roman" w:eastAsiaTheme="minorEastAsia" w:hAnsi="Times New Roman" w:cs="Times New Roman"/>
                <w:bCs/>
                <w:spacing w:val="30"/>
                <w:sz w:val="24"/>
                <w:szCs w:val="24"/>
              </w:rPr>
            </w:pPr>
            <w:r w:rsidRPr="00560D88">
              <w:rPr>
                <w:rFonts w:ascii="Times New Roman" w:eastAsiaTheme="minorEastAsia" w:hAnsi="Times New Roman" w:cs="Times New Roman"/>
                <w:b/>
                <w:spacing w:val="10"/>
                <w:sz w:val="24"/>
                <w:szCs w:val="24"/>
              </w:rPr>
              <w:t xml:space="preserve">Мир дизайна и архитектуры </w:t>
            </w:r>
          </w:p>
        </w:tc>
        <w:tc>
          <w:tcPr>
            <w:tcW w:w="851" w:type="dxa"/>
            <w:tcBorders>
              <w:top w:val="single" w:sz="4" w:space="0" w:color="auto"/>
              <w:left w:val="single" w:sz="4" w:space="0" w:color="auto"/>
              <w:bottom w:val="single" w:sz="4" w:space="0" w:color="auto"/>
              <w:right w:val="single" w:sz="4" w:space="0" w:color="auto"/>
            </w:tcBorders>
          </w:tcPr>
          <w:p w:rsidR="00D10F74" w:rsidRPr="00560D88" w:rsidRDefault="009B47E3" w:rsidP="00EB5F7B">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tcPr>
          <w:p w:rsidR="00D10F74" w:rsidRPr="00560D88" w:rsidRDefault="009B47E3" w:rsidP="00EB5F7B">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rPr>
              <w:t>3</w:t>
            </w:r>
          </w:p>
        </w:tc>
        <w:tc>
          <w:tcPr>
            <w:tcW w:w="1000" w:type="dxa"/>
            <w:tcBorders>
              <w:top w:val="single" w:sz="4" w:space="0" w:color="auto"/>
              <w:left w:val="single" w:sz="4" w:space="0" w:color="auto"/>
              <w:bottom w:val="single" w:sz="4" w:space="0" w:color="auto"/>
              <w:right w:val="single" w:sz="4" w:space="0" w:color="auto"/>
            </w:tcBorders>
          </w:tcPr>
          <w:p w:rsidR="00D10F74" w:rsidRPr="00560D88" w:rsidRDefault="00D10F74" w:rsidP="00EB5F7B">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rPr>
              <w:t>5</w:t>
            </w:r>
          </w:p>
        </w:tc>
        <w:tc>
          <w:tcPr>
            <w:tcW w:w="1417" w:type="dxa"/>
            <w:tcBorders>
              <w:top w:val="single" w:sz="4" w:space="0" w:color="auto"/>
              <w:left w:val="single" w:sz="4" w:space="0" w:color="auto"/>
              <w:bottom w:val="single" w:sz="4" w:space="0" w:color="auto"/>
              <w:right w:val="single" w:sz="4" w:space="0" w:color="auto"/>
            </w:tcBorders>
          </w:tcPr>
          <w:p w:rsidR="00D10F74" w:rsidRPr="00560D88" w:rsidRDefault="00E67FDB" w:rsidP="00EB5F7B">
            <w:pPr>
              <w:widowControl w:val="0"/>
              <w:autoSpaceDE w:val="0"/>
              <w:autoSpaceDN w:val="0"/>
              <w:adjustRightInd w:val="0"/>
              <w:spacing w:after="0" w:line="240" w:lineRule="atLeast"/>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проект</w:t>
            </w:r>
          </w:p>
        </w:tc>
      </w:tr>
      <w:tr w:rsidR="00D10F74" w:rsidRPr="00560D88" w:rsidTr="00D6069D">
        <w:tc>
          <w:tcPr>
            <w:tcW w:w="9647" w:type="dxa"/>
            <w:gridSpan w:val="6"/>
            <w:tcBorders>
              <w:top w:val="single" w:sz="4" w:space="0" w:color="auto"/>
              <w:left w:val="single" w:sz="4" w:space="0" w:color="auto"/>
              <w:bottom w:val="single" w:sz="4" w:space="0" w:color="auto"/>
              <w:right w:val="single" w:sz="4" w:space="0" w:color="auto"/>
            </w:tcBorders>
          </w:tcPr>
          <w:p w:rsidR="00D10F74" w:rsidRPr="00560D88" w:rsidRDefault="00D10F74" w:rsidP="00EB5F7B">
            <w:pPr>
              <w:spacing w:after="0" w:line="240" w:lineRule="atLeast"/>
              <w:ind w:left="480" w:firstLine="554"/>
              <w:rPr>
                <w:rFonts w:ascii="Times New Roman" w:hAnsi="Times New Roman" w:cs="Times New Roman"/>
                <w:b/>
                <w:spacing w:val="20"/>
                <w:sz w:val="24"/>
                <w:szCs w:val="24"/>
              </w:rPr>
            </w:pPr>
          </w:p>
        </w:tc>
      </w:tr>
    </w:tbl>
    <w:p w:rsidR="005007CF" w:rsidRPr="00560D88" w:rsidRDefault="005007CF" w:rsidP="00EB5F7B">
      <w:pPr>
        <w:spacing w:after="0" w:line="240" w:lineRule="atLeast"/>
        <w:rPr>
          <w:rFonts w:ascii="Times New Roman" w:hAnsi="Times New Roman" w:cs="Times New Roman"/>
          <w:sz w:val="24"/>
          <w:szCs w:val="24"/>
        </w:rPr>
      </w:pPr>
    </w:p>
    <w:p w:rsidR="00AA016A" w:rsidRPr="00560D88" w:rsidRDefault="00AA016A" w:rsidP="00EB5F7B">
      <w:pPr>
        <w:widowControl w:val="0"/>
        <w:spacing w:after="0" w:line="240" w:lineRule="atLeast"/>
        <w:ind w:firstLine="567"/>
        <w:jc w:val="both"/>
        <w:rPr>
          <w:rFonts w:ascii="Times New Roman" w:eastAsia="Calibri" w:hAnsi="Times New Roman" w:cs="Times New Roman"/>
          <w:i/>
          <w:sz w:val="24"/>
          <w:szCs w:val="24"/>
        </w:rPr>
      </w:pPr>
      <w:r w:rsidRPr="00560D88">
        <w:rPr>
          <w:rFonts w:ascii="Times New Roman" w:eastAsia="Calibri" w:hAnsi="Times New Roman" w:cs="Times New Roman"/>
          <w:i/>
          <w:sz w:val="24"/>
          <w:szCs w:val="24"/>
        </w:rPr>
        <w:t>Основные содержательные линии</w:t>
      </w:r>
      <w:r w:rsidR="00534013" w:rsidRPr="00560D88">
        <w:rPr>
          <w:rFonts w:ascii="Times New Roman" w:eastAsia="Calibri" w:hAnsi="Times New Roman" w:cs="Times New Roman"/>
          <w:i/>
          <w:sz w:val="24"/>
          <w:szCs w:val="24"/>
        </w:rPr>
        <w:t>:</w:t>
      </w:r>
    </w:p>
    <w:p w:rsidR="00AA016A" w:rsidRPr="00560D88" w:rsidRDefault="00AA016A" w:rsidP="00EB5F7B">
      <w:pPr>
        <w:widowControl w:val="0"/>
        <w:spacing w:after="0" w:line="240" w:lineRule="atLeast"/>
        <w:jc w:val="both"/>
        <w:rPr>
          <w:rFonts w:ascii="Times New Roman" w:hAnsi="Times New Roman" w:cs="Times New Roman"/>
          <w:sz w:val="24"/>
          <w:szCs w:val="24"/>
        </w:rPr>
      </w:pPr>
      <w:r w:rsidRPr="00560D88">
        <w:rPr>
          <w:rFonts w:ascii="Times New Roman" w:eastAsia="Calibri" w:hAnsi="Times New Roman" w:cs="Times New Roman"/>
          <w:sz w:val="24"/>
          <w:szCs w:val="24"/>
        </w:rPr>
        <w:lastRenderedPageBreak/>
        <w:t>В программе выделены три содержательные линии, реализующие концентрический принцип предъявления содержания обучения, что дает возможность постепенно расширять и усложнять его с учетом конкретного этапа обучения: «Мир изобразительных (пластических) искусств»; «Художественный язык изобразительного искусства»; «Художественное творчество и его связь с окружающей жизнью».</w:t>
      </w:r>
    </w:p>
    <w:p w:rsidR="00AA016A" w:rsidRPr="00560D88" w:rsidRDefault="00AA016A" w:rsidP="00EB5F7B">
      <w:pPr>
        <w:widowControl w:val="0"/>
        <w:spacing w:after="0" w:line="240" w:lineRule="atLeast"/>
        <w:ind w:firstLine="567"/>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 xml:space="preserve">Изобразительное искусство – диалог художника и зрителя. Образное содержание искусства. Отражение в произведениях изобразительных (пластических) искусств человеческих чувств, идей, отношений к природе, человеку и обществу на примере произведений отечественных и зарубежных художников. Виды изобразительных (пластических) искусств: живопись, графика, скульптура, архитектура, дизайн, декоративно-прикладное искусство (общее представление), их связь с жизнью. Жанры изобразительных искусств: портрет (на примере произведений </w:t>
      </w:r>
      <w:proofErr w:type="spellStart"/>
      <w:r w:rsidRPr="00560D88">
        <w:rPr>
          <w:rFonts w:ascii="Times New Roman" w:eastAsia="Calibri" w:hAnsi="Times New Roman" w:cs="Times New Roman"/>
          <w:sz w:val="24"/>
          <w:szCs w:val="24"/>
        </w:rPr>
        <w:t>И.Е.Репина</w:t>
      </w:r>
      <w:proofErr w:type="spellEnd"/>
      <w:r w:rsidRPr="00560D88">
        <w:rPr>
          <w:rFonts w:ascii="Times New Roman" w:eastAsia="Calibri" w:hAnsi="Times New Roman" w:cs="Times New Roman"/>
          <w:sz w:val="24"/>
          <w:szCs w:val="24"/>
        </w:rPr>
        <w:t xml:space="preserve">, </w:t>
      </w:r>
      <w:proofErr w:type="spellStart"/>
      <w:r w:rsidRPr="00560D88">
        <w:rPr>
          <w:rFonts w:ascii="Times New Roman" w:eastAsia="Calibri" w:hAnsi="Times New Roman" w:cs="Times New Roman"/>
          <w:sz w:val="24"/>
          <w:szCs w:val="24"/>
        </w:rPr>
        <w:t>В.И.Сурикова</w:t>
      </w:r>
      <w:proofErr w:type="spellEnd"/>
      <w:r w:rsidRPr="00560D88">
        <w:rPr>
          <w:rFonts w:ascii="Times New Roman" w:eastAsia="Calibri" w:hAnsi="Times New Roman" w:cs="Times New Roman"/>
          <w:sz w:val="24"/>
          <w:szCs w:val="24"/>
        </w:rPr>
        <w:t xml:space="preserve">, </w:t>
      </w:r>
      <w:proofErr w:type="spellStart"/>
      <w:r w:rsidRPr="00560D88">
        <w:rPr>
          <w:rFonts w:ascii="Times New Roman" w:eastAsia="Calibri" w:hAnsi="Times New Roman" w:cs="Times New Roman"/>
          <w:sz w:val="24"/>
          <w:szCs w:val="24"/>
        </w:rPr>
        <w:t>В.А.Серова</w:t>
      </w:r>
      <w:proofErr w:type="spellEnd"/>
      <w:r w:rsidRPr="00560D88">
        <w:rPr>
          <w:rFonts w:ascii="Times New Roman" w:eastAsia="Calibri" w:hAnsi="Times New Roman" w:cs="Times New Roman"/>
          <w:sz w:val="24"/>
          <w:szCs w:val="24"/>
        </w:rPr>
        <w:t xml:space="preserve">, Леонардо да Винчи, Рафаэля Санти, Рембрандта </w:t>
      </w:r>
      <w:proofErr w:type="spellStart"/>
      <w:r w:rsidRPr="00560D88">
        <w:rPr>
          <w:rFonts w:ascii="Times New Roman" w:eastAsia="Calibri" w:hAnsi="Times New Roman" w:cs="Times New Roman"/>
          <w:sz w:val="24"/>
          <w:szCs w:val="24"/>
        </w:rPr>
        <w:t>ван</w:t>
      </w:r>
      <w:proofErr w:type="spellEnd"/>
      <w:r w:rsidRPr="00560D88">
        <w:rPr>
          <w:rFonts w:ascii="Times New Roman" w:eastAsia="Calibri" w:hAnsi="Times New Roman" w:cs="Times New Roman"/>
          <w:sz w:val="24"/>
          <w:szCs w:val="24"/>
        </w:rPr>
        <w:t xml:space="preserve"> Рейна); пейзаж (на примере произведений </w:t>
      </w:r>
      <w:proofErr w:type="spellStart"/>
      <w:r w:rsidRPr="00560D88">
        <w:rPr>
          <w:rFonts w:ascii="Times New Roman" w:eastAsia="Calibri" w:hAnsi="Times New Roman" w:cs="Times New Roman"/>
          <w:sz w:val="24"/>
          <w:szCs w:val="24"/>
        </w:rPr>
        <w:t>А.К.Саврасова</w:t>
      </w:r>
      <w:proofErr w:type="spellEnd"/>
      <w:r w:rsidRPr="00560D88">
        <w:rPr>
          <w:rFonts w:ascii="Times New Roman" w:eastAsia="Calibri" w:hAnsi="Times New Roman" w:cs="Times New Roman"/>
          <w:sz w:val="24"/>
          <w:szCs w:val="24"/>
        </w:rPr>
        <w:t xml:space="preserve">, И.А. Шишкина, </w:t>
      </w:r>
      <w:proofErr w:type="spellStart"/>
      <w:r w:rsidRPr="00560D88">
        <w:rPr>
          <w:rFonts w:ascii="Times New Roman" w:eastAsia="Calibri" w:hAnsi="Times New Roman" w:cs="Times New Roman"/>
          <w:sz w:val="24"/>
          <w:szCs w:val="24"/>
        </w:rPr>
        <w:t>И.Э.Грабаря</w:t>
      </w:r>
      <w:proofErr w:type="spellEnd"/>
      <w:r w:rsidRPr="00560D88">
        <w:rPr>
          <w:rFonts w:ascii="Times New Roman" w:eastAsia="Calibri" w:hAnsi="Times New Roman" w:cs="Times New Roman"/>
          <w:sz w:val="24"/>
          <w:szCs w:val="24"/>
        </w:rPr>
        <w:t xml:space="preserve">, </w:t>
      </w:r>
      <w:proofErr w:type="spellStart"/>
      <w:r w:rsidRPr="00560D88">
        <w:rPr>
          <w:rFonts w:ascii="Times New Roman" w:eastAsia="Calibri" w:hAnsi="Times New Roman" w:cs="Times New Roman"/>
          <w:sz w:val="24"/>
          <w:szCs w:val="24"/>
        </w:rPr>
        <w:t>И.И.Левитана</w:t>
      </w:r>
      <w:proofErr w:type="spellEnd"/>
      <w:r w:rsidRPr="00560D88">
        <w:rPr>
          <w:rFonts w:ascii="Times New Roman" w:eastAsia="Calibri" w:hAnsi="Times New Roman" w:cs="Times New Roman"/>
          <w:sz w:val="24"/>
          <w:szCs w:val="24"/>
        </w:rPr>
        <w:t xml:space="preserve">, </w:t>
      </w:r>
      <w:proofErr w:type="spellStart"/>
      <w:r w:rsidRPr="00560D88">
        <w:rPr>
          <w:rFonts w:ascii="Times New Roman" w:eastAsia="Calibri" w:hAnsi="Times New Roman" w:cs="Times New Roman"/>
          <w:sz w:val="24"/>
          <w:szCs w:val="24"/>
        </w:rPr>
        <w:t>К.Ф.Юона</w:t>
      </w:r>
      <w:proofErr w:type="spellEnd"/>
      <w:r w:rsidRPr="00560D88">
        <w:rPr>
          <w:rFonts w:ascii="Times New Roman" w:eastAsia="Calibri" w:hAnsi="Times New Roman" w:cs="Times New Roman"/>
          <w:sz w:val="24"/>
          <w:szCs w:val="24"/>
        </w:rPr>
        <w:t xml:space="preserve">, </w:t>
      </w:r>
      <w:proofErr w:type="spellStart"/>
      <w:r w:rsidRPr="00560D88">
        <w:rPr>
          <w:rFonts w:ascii="Times New Roman" w:eastAsia="Calibri" w:hAnsi="Times New Roman" w:cs="Times New Roman"/>
          <w:sz w:val="24"/>
          <w:szCs w:val="24"/>
        </w:rPr>
        <w:t>К.Моне</w:t>
      </w:r>
      <w:proofErr w:type="spellEnd"/>
      <w:r w:rsidRPr="00560D88">
        <w:rPr>
          <w:rFonts w:ascii="Times New Roman" w:eastAsia="Calibri" w:hAnsi="Times New Roman" w:cs="Times New Roman"/>
          <w:sz w:val="24"/>
          <w:szCs w:val="24"/>
        </w:rPr>
        <w:t xml:space="preserve">, </w:t>
      </w:r>
      <w:proofErr w:type="spellStart"/>
      <w:r w:rsidRPr="00560D88">
        <w:rPr>
          <w:rFonts w:ascii="Times New Roman" w:eastAsia="Calibri" w:hAnsi="Times New Roman" w:cs="Times New Roman"/>
          <w:sz w:val="24"/>
          <w:szCs w:val="24"/>
        </w:rPr>
        <w:t>В.Ван</w:t>
      </w:r>
      <w:proofErr w:type="spellEnd"/>
      <w:r w:rsidRPr="00560D88">
        <w:rPr>
          <w:rFonts w:ascii="Times New Roman" w:eastAsia="Calibri" w:hAnsi="Times New Roman" w:cs="Times New Roman"/>
          <w:sz w:val="24"/>
          <w:szCs w:val="24"/>
        </w:rPr>
        <w:t xml:space="preserve"> Гога); натюрморт и анималистический жанр (в произведениях русских и зарубежных художников по выбору). Виды художественной деятельности (изобразительная, декоративная, конструктивная). Взаимосвязи изобразительного искусства с музыкой, литературой, театром, кино.</w:t>
      </w:r>
    </w:p>
    <w:p w:rsidR="00AA016A" w:rsidRPr="00560D88" w:rsidRDefault="00AA016A" w:rsidP="00EB5F7B">
      <w:pPr>
        <w:widowControl w:val="0"/>
        <w:spacing w:after="0" w:line="240" w:lineRule="atLeast"/>
        <w:ind w:firstLine="567"/>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 xml:space="preserve">Богатство и разнообразие художественной культуры России (образы архитектуры, живописи, декоративно-прикладного народного искусства) и мира (образы архитектуры и живописи). Патриотическая тема в произведениях отечественных художников (на примере произведений </w:t>
      </w:r>
      <w:proofErr w:type="spellStart"/>
      <w:r w:rsidRPr="00560D88">
        <w:rPr>
          <w:rFonts w:ascii="Times New Roman" w:eastAsia="Calibri" w:hAnsi="Times New Roman" w:cs="Times New Roman"/>
          <w:sz w:val="24"/>
          <w:szCs w:val="24"/>
        </w:rPr>
        <w:t>В.М.Васнецова</w:t>
      </w:r>
      <w:proofErr w:type="spellEnd"/>
      <w:r w:rsidRPr="00560D88">
        <w:rPr>
          <w:rFonts w:ascii="Times New Roman" w:eastAsia="Calibri" w:hAnsi="Times New Roman" w:cs="Times New Roman"/>
          <w:sz w:val="24"/>
          <w:szCs w:val="24"/>
        </w:rPr>
        <w:t xml:space="preserve">, </w:t>
      </w:r>
      <w:proofErr w:type="spellStart"/>
      <w:r w:rsidRPr="00560D88">
        <w:rPr>
          <w:rFonts w:ascii="Times New Roman" w:eastAsia="Calibri" w:hAnsi="Times New Roman" w:cs="Times New Roman"/>
          <w:sz w:val="24"/>
          <w:szCs w:val="24"/>
        </w:rPr>
        <w:t>А.А.Дейнеки</w:t>
      </w:r>
      <w:proofErr w:type="spellEnd"/>
      <w:r w:rsidRPr="00560D88">
        <w:rPr>
          <w:rFonts w:ascii="Times New Roman" w:eastAsia="Calibri" w:hAnsi="Times New Roman" w:cs="Times New Roman"/>
          <w:sz w:val="24"/>
          <w:szCs w:val="24"/>
        </w:rPr>
        <w:t xml:space="preserve">, </w:t>
      </w:r>
      <w:proofErr w:type="spellStart"/>
      <w:r w:rsidRPr="00560D88">
        <w:rPr>
          <w:rFonts w:ascii="Times New Roman" w:eastAsia="Calibri" w:hAnsi="Times New Roman" w:cs="Times New Roman"/>
          <w:sz w:val="24"/>
          <w:szCs w:val="24"/>
        </w:rPr>
        <w:t>А.А.Пластова</w:t>
      </w:r>
      <w:proofErr w:type="spellEnd"/>
      <w:r w:rsidRPr="00560D88">
        <w:rPr>
          <w:rFonts w:ascii="Times New Roman" w:eastAsia="Calibri" w:hAnsi="Times New Roman" w:cs="Times New Roman"/>
          <w:sz w:val="24"/>
          <w:szCs w:val="24"/>
        </w:rPr>
        <w:t xml:space="preserve"> и др.).</w:t>
      </w:r>
    </w:p>
    <w:p w:rsidR="00AA016A" w:rsidRPr="00560D88" w:rsidRDefault="00AA016A" w:rsidP="00EB5F7B">
      <w:pPr>
        <w:widowControl w:val="0"/>
        <w:spacing w:after="0" w:line="240" w:lineRule="atLeast"/>
        <w:ind w:firstLine="567"/>
        <w:jc w:val="both"/>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Расширение кругозора: знакомство с ведущими художественными музеями России: Государственной Третьяковской галереей, Русским музеем, Эрмитажем, Музеем изобразительных искусств имени А.С. Пушкина.</w:t>
      </w:r>
    </w:p>
    <w:p w:rsidR="00AA016A" w:rsidRPr="00560D88" w:rsidRDefault="00AA016A" w:rsidP="00EB5F7B">
      <w:pPr>
        <w:widowControl w:val="0"/>
        <w:spacing w:after="0" w:line="240" w:lineRule="atLeast"/>
        <w:jc w:val="both"/>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 xml:space="preserve">Основы изобразительного языка искусства: рисунок, цвет, композиция, объем, пропорции. Элементарные основы рисунка (характер линии, штриха; соотношение черного и белого, композиция); живописи (основные и составные, теплые и холодные цвета, изменение характера цвета); скульптуры (объем, ритм, фактура); архитектуры (объем, соотношение частей, ритм, силуэт); декоративно-прикладного искусства и дизайна (обобщение, роль ритма и цвета) на примерах произведений отечественных и зарубежных художников. </w:t>
      </w:r>
    </w:p>
    <w:p w:rsidR="00AA016A" w:rsidRPr="00560D88" w:rsidRDefault="00AA016A" w:rsidP="00EB5F7B">
      <w:pPr>
        <w:widowControl w:val="0"/>
        <w:spacing w:after="0" w:line="240" w:lineRule="atLeast"/>
        <w:jc w:val="both"/>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Расширение кругозора: восприятие, эмоциональная оценка шедевров русского и мирового искусства на основе представлений о языке изобразительных (пластических) искусств.</w:t>
      </w:r>
    </w:p>
    <w:p w:rsidR="00AA016A" w:rsidRPr="00560D88" w:rsidRDefault="00AA016A" w:rsidP="00EB5F7B">
      <w:pPr>
        <w:widowControl w:val="0"/>
        <w:spacing w:after="0" w:line="240" w:lineRule="atLeast"/>
        <w:jc w:val="both"/>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Практический опыт постижения художественного языка изобразительного искусства в процессе восприятия произведений искусства и в собственной художественно-творческой деятельности. Работа в различных видах изобразительной (живопись, графика, скульптура), декоративно-прикладной (орнаменты, росписи, эскизы оформления изделий) и художественно-конструктивной (</w:t>
      </w:r>
      <w:proofErr w:type="spellStart"/>
      <w:r w:rsidRPr="00560D88">
        <w:rPr>
          <w:rFonts w:ascii="Times New Roman" w:eastAsia="Times New Roman" w:hAnsi="Times New Roman" w:cs="Times New Roman"/>
          <w:sz w:val="24"/>
          <w:szCs w:val="24"/>
          <w:lang w:eastAsia="ru-RU"/>
        </w:rPr>
        <w:t>бумагопластика</w:t>
      </w:r>
      <w:proofErr w:type="spellEnd"/>
      <w:r w:rsidRPr="00560D88">
        <w:rPr>
          <w:rFonts w:ascii="Times New Roman" w:eastAsia="Times New Roman" w:hAnsi="Times New Roman" w:cs="Times New Roman"/>
          <w:sz w:val="24"/>
          <w:szCs w:val="24"/>
          <w:lang w:eastAsia="ru-RU"/>
        </w:rPr>
        <w:t>, лепка) деятельности.</w:t>
      </w:r>
    </w:p>
    <w:p w:rsidR="00AA016A" w:rsidRPr="00560D88" w:rsidRDefault="00AA016A" w:rsidP="00EB5F7B">
      <w:pPr>
        <w:widowControl w:val="0"/>
        <w:spacing w:after="0" w:line="240" w:lineRule="atLeast"/>
        <w:ind w:firstLine="567"/>
        <w:jc w:val="both"/>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 xml:space="preserve">Первичные навыки рисования с натуры, по памяти и воображению (натюрморт, пейзаж, животные, человек). Использование в индивидуальной и коллективной деятельности различных художественных техник и материалов: коллаж, </w:t>
      </w:r>
      <w:proofErr w:type="spellStart"/>
      <w:r w:rsidRPr="00560D88">
        <w:rPr>
          <w:rFonts w:ascii="Times New Roman" w:eastAsia="Times New Roman" w:hAnsi="Times New Roman" w:cs="Times New Roman"/>
          <w:sz w:val="24"/>
          <w:szCs w:val="24"/>
          <w:lang w:eastAsia="ru-RU"/>
        </w:rPr>
        <w:t>граттаж</w:t>
      </w:r>
      <w:proofErr w:type="spellEnd"/>
      <w:r w:rsidRPr="00560D88">
        <w:rPr>
          <w:rFonts w:ascii="Times New Roman" w:eastAsia="Times New Roman" w:hAnsi="Times New Roman" w:cs="Times New Roman"/>
          <w:sz w:val="24"/>
          <w:szCs w:val="24"/>
          <w:lang w:eastAsia="ru-RU"/>
        </w:rPr>
        <w:t xml:space="preserve">, аппликация, бумажная пластика, гуашь, акварель, пастель, восковые мелки, тушь, карандаш, фломастеры, пластилин, глина, подручные и природные материалы. </w:t>
      </w:r>
    </w:p>
    <w:p w:rsidR="00AA016A" w:rsidRPr="00560D88" w:rsidRDefault="00AA016A" w:rsidP="00EB5F7B">
      <w:pPr>
        <w:widowControl w:val="0"/>
        <w:spacing w:after="0" w:line="240" w:lineRule="atLeast"/>
        <w:ind w:firstLine="567"/>
        <w:jc w:val="both"/>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Передача настроения в творческой работе (живописи, графике, скульптуре, декоративно-прикладном искусстве) с помощью цвета, тона, композиции, пространства, линии, штриха, пятна, объема, материала, орнамента, конструирования (на примерах работ русских и зарубежных художников, изделий народного искусства, дизайна). Выбор и применение выразительных средств для реализации собственного замысла в рисунке, аппликации, художественном изделии.</w:t>
      </w:r>
    </w:p>
    <w:p w:rsidR="00AA016A" w:rsidRPr="00560D88" w:rsidRDefault="00AA016A" w:rsidP="00EB5F7B">
      <w:pPr>
        <w:widowControl w:val="0"/>
        <w:spacing w:after="0" w:line="240" w:lineRule="atLeast"/>
        <w:ind w:firstLine="567"/>
        <w:jc w:val="both"/>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Роль изобразительных (пластических) искусств в организации материального окружения человека (вторая природа), его повседневной жизни (архитектура зданий, планировка парков, оформление интерьера квартиры, школы; дизайн одежды, мебели, посуды, игрушек, оформление книг, роспись тканей и др.).</w:t>
      </w:r>
    </w:p>
    <w:p w:rsidR="00AA016A" w:rsidRPr="00560D88" w:rsidRDefault="00AA016A" w:rsidP="00EB5F7B">
      <w:pPr>
        <w:widowControl w:val="0"/>
        <w:spacing w:after="0" w:line="240" w:lineRule="atLeast"/>
        <w:ind w:firstLine="567"/>
        <w:jc w:val="both"/>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 xml:space="preserve">Знакомство с произведениями народных художественных промыслов России (основные центры) с учетом местных условий, их связь с традиционной жизнью народа. </w:t>
      </w:r>
      <w:r w:rsidRPr="00560D88">
        <w:rPr>
          <w:rFonts w:ascii="Times New Roman" w:eastAsia="Times New Roman" w:hAnsi="Times New Roman" w:cs="Times New Roman"/>
          <w:sz w:val="24"/>
          <w:szCs w:val="24"/>
          <w:lang w:eastAsia="ru-RU"/>
        </w:rPr>
        <w:lastRenderedPageBreak/>
        <w:t>Восприятие, эмоциональная оценка изделий народного искусства и выполнение работ по мотивам произведений художественных промыслов.</w:t>
      </w:r>
    </w:p>
    <w:p w:rsidR="00AA016A" w:rsidRPr="00560D88" w:rsidRDefault="00AA016A" w:rsidP="00EB5F7B">
      <w:pPr>
        <w:autoSpaceDE w:val="0"/>
        <w:autoSpaceDN w:val="0"/>
        <w:adjustRightInd w:val="0"/>
        <w:spacing w:after="0" w:line="240" w:lineRule="atLeast"/>
        <w:jc w:val="center"/>
        <w:rPr>
          <w:rFonts w:ascii="Times New Roman" w:eastAsia="Times New Roman" w:hAnsi="Times New Roman" w:cs="Times New Roman"/>
          <w:b/>
          <w:spacing w:val="20"/>
          <w:position w:val="7"/>
          <w:sz w:val="24"/>
          <w:szCs w:val="24"/>
          <w:lang w:eastAsia="ru-RU"/>
        </w:rPr>
      </w:pPr>
    </w:p>
    <w:p w:rsidR="00AA016A" w:rsidRPr="00560D88" w:rsidRDefault="00AA016A" w:rsidP="00EB5F7B">
      <w:pPr>
        <w:autoSpaceDE w:val="0"/>
        <w:autoSpaceDN w:val="0"/>
        <w:adjustRightInd w:val="0"/>
        <w:spacing w:after="0" w:line="240" w:lineRule="atLeast"/>
        <w:rPr>
          <w:rFonts w:ascii="Times New Roman" w:eastAsiaTheme="minorEastAsia" w:hAnsi="Times New Roman" w:cs="Times New Roman"/>
          <w:bCs/>
          <w:spacing w:val="30"/>
          <w:sz w:val="24"/>
          <w:szCs w:val="24"/>
          <w:lang w:eastAsia="ru-RU"/>
        </w:rPr>
      </w:pPr>
      <w:r w:rsidRPr="00560D88">
        <w:rPr>
          <w:rFonts w:ascii="Times New Roman" w:eastAsiaTheme="minorEastAsia" w:hAnsi="Times New Roman" w:cs="Times New Roman"/>
          <w:b/>
          <w:spacing w:val="10"/>
          <w:sz w:val="24"/>
          <w:szCs w:val="24"/>
          <w:lang w:eastAsia="ru-RU"/>
        </w:rPr>
        <w:t xml:space="preserve">Мир изобразительного искусства </w:t>
      </w:r>
      <w:r w:rsidRPr="00560D88">
        <w:rPr>
          <w:rFonts w:ascii="Times New Roman" w:eastAsiaTheme="minorEastAsia" w:hAnsi="Times New Roman" w:cs="Times New Roman"/>
          <w:bCs/>
          <w:sz w:val="24"/>
          <w:szCs w:val="24"/>
          <w:lang w:eastAsia="ru-RU"/>
        </w:rPr>
        <w:t xml:space="preserve">(19 </w:t>
      </w:r>
      <w:r w:rsidRPr="00560D88">
        <w:rPr>
          <w:rFonts w:ascii="Times New Roman" w:eastAsiaTheme="minorEastAsia" w:hAnsi="Times New Roman" w:cs="Times New Roman"/>
          <w:bCs/>
          <w:spacing w:val="30"/>
          <w:sz w:val="24"/>
          <w:szCs w:val="24"/>
          <w:lang w:eastAsia="ru-RU"/>
        </w:rPr>
        <w:t>ч)</w:t>
      </w:r>
    </w:p>
    <w:p w:rsidR="00AA016A" w:rsidRPr="00560D88" w:rsidRDefault="00AA016A" w:rsidP="00EB5F7B">
      <w:pPr>
        <w:autoSpaceDE w:val="0"/>
        <w:autoSpaceDN w:val="0"/>
        <w:adjustRightInd w:val="0"/>
        <w:spacing w:after="0" w:line="240" w:lineRule="atLeast"/>
        <w:jc w:val="both"/>
        <w:rPr>
          <w:rFonts w:ascii="Times New Roman" w:eastAsiaTheme="minorEastAsia" w:hAnsi="Times New Roman" w:cs="Times New Roman"/>
          <w:sz w:val="24"/>
          <w:szCs w:val="24"/>
          <w:lang w:eastAsia="ru-RU"/>
        </w:rPr>
      </w:pPr>
      <w:r w:rsidRPr="00560D88">
        <w:rPr>
          <w:rFonts w:ascii="Times New Roman" w:eastAsiaTheme="minorEastAsia" w:hAnsi="Times New Roman" w:cs="Times New Roman"/>
          <w:i/>
          <w:iCs/>
          <w:sz w:val="24"/>
          <w:szCs w:val="24"/>
          <w:lang w:eastAsia="ru-RU"/>
        </w:rPr>
        <w:t xml:space="preserve">«Королевство волшебных красок» </w:t>
      </w:r>
      <w:r w:rsidRPr="00560D88">
        <w:rPr>
          <w:rFonts w:ascii="Times New Roman" w:eastAsiaTheme="minorEastAsia" w:hAnsi="Times New Roman" w:cs="Times New Roman"/>
          <w:sz w:val="24"/>
          <w:szCs w:val="24"/>
          <w:lang w:eastAsia="ru-RU"/>
        </w:rPr>
        <w:t>(10 ч). Картинная гале</w:t>
      </w:r>
      <w:r w:rsidRPr="00560D88">
        <w:rPr>
          <w:rFonts w:ascii="Times New Roman" w:eastAsiaTheme="minorEastAsia" w:hAnsi="Times New Roman" w:cs="Times New Roman"/>
          <w:sz w:val="24"/>
          <w:szCs w:val="24"/>
          <w:lang w:eastAsia="ru-RU"/>
        </w:rPr>
        <w:softHyphen/>
        <w:t>рея. Радужный мост. Основные и составные цвета. Красное королевство. Оранжевое королевство. Жёлтое королевство. Зелёное королевство. Сине-голубое королевство. Фиолето</w:t>
      </w:r>
      <w:r w:rsidRPr="00560D88">
        <w:rPr>
          <w:rFonts w:ascii="Times New Roman" w:eastAsiaTheme="minorEastAsia" w:hAnsi="Times New Roman" w:cs="Times New Roman"/>
          <w:sz w:val="24"/>
          <w:szCs w:val="24"/>
          <w:lang w:eastAsia="ru-RU"/>
        </w:rPr>
        <w:softHyphen/>
        <w:t>вое королевство.</w:t>
      </w:r>
    </w:p>
    <w:p w:rsidR="00AA016A" w:rsidRPr="00560D88" w:rsidRDefault="00AA016A" w:rsidP="00EB5F7B">
      <w:pPr>
        <w:autoSpaceDE w:val="0"/>
        <w:autoSpaceDN w:val="0"/>
        <w:adjustRightInd w:val="0"/>
        <w:spacing w:after="0" w:line="240" w:lineRule="atLeast"/>
        <w:ind w:right="10"/>
        <w:jc w:val="both"/>
        <w:rPr>
          <w:rFonts w:ascii="Times New Roman" w:eastAsiaTheme="minorEastAsia" w:hAnsi="Times New Roman" w:cs="Times New Roman"/>
          <w:sz w:val="24"/>
          <w:szCs w:val="24"/>
          <w:lang w:eastAsia="ru-RU"/>
        </w:rPr>
      </w:pPr>
      <w:r w:rsidRPr="00560D88">
        <w:rPr>
          <w:rFonts w:ascii="Times New Roman" w:eastAsiaTheme="minorEastAsia" w:hAnsi="Times New Roman" w:cs="Times New Roman"/>
          <w:i/>
          <w:iCs/>
          <w:spacing w:val="40"/>
          <w:sz w:val="24"/>
          <w:szCs w:val="24"/>
          <w:lang w:eastAsia="ru-RU"/>
        </w:rPr>
        <w:t>«В</w:t>
      </w:r>
      <w:r w:rsidRPr="00560D88">
        <w:rPr>
          <w:rFonts w:ascii="Times New Roman" w:eastAsiaTheme="minorEastAsia" w:hAnsi="Times New Roman" w:cs="Times New Roman"/>
          <w:i/>
          <w:iCs/>
          <w:sz w:val="24"/>
          <w:szCs w:val="24"/>
          <w:lang w:eastAsia="ru-RU"/>
        </w:rPr>
        <w:t xml:space="preserve"> мире сказок» </w:t>
      </w:r>
      <w:r w:rsidRPr="00560D88">
        <w:rPr>
          <w:rFonts w:ascii="Times New Roman" w:eastAsiaTheme="minorEastAsia" w:hAnsi="Times New Roman" w:cs="Times New Roman"/>
          <w:sz w:val="24"/>
          <w:szCs w:val="24"/>
          <w:lang w:eastAsia="ru-RU"/>
        </w:rPr>
        <w:t>(9 ч). Волк и семеро козлят. Сорока-бе</w:t>
      </w:r>
      <w:r w:rsidRPr="00560D88">
        <w:rPr>
          <w:rFonts w:ascii="Times New Roman" w:eastAsiaTheme="minorEastAsia" w:hAnsi="Times New Roman" w:cs="Times New Roman"/>
          <w:sz w:val="24"/>
          <w:szCs w:val="24"/>
          <w:lang w:eastAsia="ru-RU"/>
        </w:rPr>
        <w:softHyphen/>
        <w:t>лобока. Колобок. Петушок-Золотой гребешок. Красная Ша</w:t>
      </w:r>
      <w:r w:rsidRPr="00560D88">
        <w:rPr>
          <w:rFonts w:ascii="Times New Roman" w:eastAsiaTheme="minorEastAsia" w:hAnsi="Times New Roman" w:cs="Times New Roman"/>
          <w:sz w:val="24"/>
          <w:szCs w:val="24"/>
          <w:lang w:eastAsia="ru-RU"/>
        </w:rPr>
        <w:softHyphen/>
        <w:t>почка. Буратино. Снегурочка.</w:t>
      </w:r>
    </w:p>
    <w:p w:rsidR="00AA016A" w:rsidRPr="00560D88" w:rsidRDefault="00AA016A" w:rsidP="00EB5F7B">
      <w:pPr>
        <w:autoSpaceDE w:val="0"/>
        <w:autoSpaceDN w:val="0"/>
        <w:adjustRightInd w:val="0"/>
        <w:spacing w:after="0" w:line="240" w:lineRule="atLeast"/>
        <w:rPr>
          <w:rFonts w:ascii="Times New Roman" w:eastAsiaTheme="minorEastAsia" w:hAnsi="Times New Roman" w:cs="Times New Roman"/>
          <w:bCs/>
          <w:spacing w:val="30"/>
          <w:sz w:val="24"/>
          <w:szCs w:val="24"/>
          <w:lang w:eastAsia="ru-RU"/>
        </w:rPr>
      </w:pPr>
      <w:r w:rsidRPr="00560D88">
        <w:rPr>
          <w:rFonts w:ascii="Times New Roman" w:eastAsiaTheme="minorEastAsia" w:hAnsi="Times New Roman" w:cs="Times New Roman"/>
          <w:b/>
          <w:spacing w:val="10"/>
          <w:sz w:val="24"/>
          <w:szCs w:val="24"/>
          <w:lang w:eastAsia="ru-RU"/>
        </w:rPr>
        <w:t xml:space="preserve">Мир народного и декоративного искусства </w:t>
      </w:r>
      <w:r w:rsidRPr="00560D88">
        <w:rPr>
          <w:rFonts w:ascii="Times New Roman" w:eastAsiaTheme="minorEastAsia" w:hAnsi="Times New Roman" w:cs="Times New Roman"/>
          <w:bCs/>
          <w:spacing w:val="30"/>
          <w:sz w:val="24"/>
          <w:szCs w:val="24"/>
          <w:lang w:eastAsia="ru-RU"/>
        </w:rPr>
        <w:t>(9</w:t>
      </w:r>
      <w:r w:rsidRPr="00560D88">
        <w:rPr>
          <w:rFonts w:ascii="Times New Roman" w:eastAsiaTheme="minorEastAsia" w:hAnsi="Times New Roman" w:cs="Times New Roman"/>
          <w:bCs/>
          <w:sz w:val="24"/>
          <w:szCs w:val="24"/>
          <w:lang w:eastAsia="ru-RU"/>
        </w:rPr>
        <w:t xml:space="preserve"> </w:t>
      </w:r>
      <w:r w:rsidRPr="00560D88">
        <w:rPr>
          <w:rFonts w:ascii="Times New Roman" w:eastAsiaTheme="minorEastAsia" w:hAnsi="Times New Roman" w:cs="Times New Roman"/>
          <w:bCs/>
          <w:spacing w:val="30"/>
          <w:sz w:val="24"/>
          <w:szCs w:val="24"/>
          <w:lang w:eastAsia="ru-RU"/>
        </w:rPr>
        <w:t>ч)</w:t>
      </w:r>
    </w:p>
    <w:p w:rsidR="00AA016A" w:rsidRPr="00560D88" w:rsidRDefault="00AA016A" w:rsidP="00EB5F7B">
      <w:pPr>
        <w:autoSpaceDE w:val="0"/>
        <w:autoSpaceDN w:val="0"/>
        <w:adjustRightInd w:val="0"/>
        <w:spacing w:after="0" w:line="240" w:lineRule="atLeast"/>
        <w:jc w:val="both"/>
        <w:rPr>
          <w:rFonts w:ascii="Times New Roman" w:eastAsiaTheme="minorEastAsia" w:hAnsi="Times New Roman" w:cs="Times New Roman"/>
          <w:sz w:val="24"/>
          <w:szCs w:val="24"/>
          <w:lang w:eastAsia="ru-RU"/>
        </w:rPr>
      </w:pPr>
      <w:r w:rsidRPr="00560D88">
        <w:rPr>
          <w:rFonts w:ascii="Times New Roman" w:eastAsiaTheme="minorEastAsia" w:hAnsi="Times New Roman" w:cs="Times New Roman"/>
          <w:i/>
          <w:iCs/>
          <w:spacing w:val="40"/>
          <w:sz w:val="24"/>
          <w:szCs w:val="24"/>
          <w:lang w:eastAsia="ru-RU"/>
        </w:rPr>
        <w:t>«В</w:t>
      </w:r>
      <w:r w:rsidRPr="00560D88">
        <w:rPr>
          <w:rFonts w:ascii="Times New Roman" w:eastAsiaTheme="minorEastAsia" w:hAnsi="Times New Roman" w:cs="Times New Roman"/>
          <w:i/>
          <w:iCs/>
          <w:sz w:val="24"/>
          <w:szCs w:val="24"/>
          <w:lang w:eastAsia="ru-RU"/>
        </w:rPr>
        <w:t xml:space="preserve"> гостях у народных мастеров» </w:t>
      </w:r>
      <w:r w:rsidRPr="00560D88">
        <w:rPr>
          <w:rFonts w:ascii="Times New Roman" w:eastAsiaTheme="minorEastAsia" w:hAnsi="Times New Roman" w:cs="Times New Roman"/>
          <w:sz w:val="24"/>
          <w:szCs w:val="24"/>
          <w:lang w:eastAsia="ru-RU"/>
        </w:rPr>
        <w:t>(9 ч). Дымковские иг</w:t>
      </w:r>
      <w:r w:rsidRPr="00560D88">
        <w:rPr>
          <w:rFonts w:ascii="Times New Roman" w:eastAsiaTheme="minorEastAsia" w:hAnsi="Times New Roman" w:cs="Times New Roman"/>
          <w:sz w:val="24"/>
          <w:szCs w:val="24"/>
          <w:lang w:eastAsia="ru-RU"/>
        </w:rPr>
        <w:softHyphen/>
        <w:t xml:space="preserve">рушки. </w:t>
      </w:r>
      <w:proofErr w:type="spellStart"/>
      <w:r w:rsidRPr="00560D88">
        <w:rPr>
          <w:rFonts w:ascii="Times New Roman" w:eastAsiaTheme="minorEastAsia" w:hAnsi="Times New Roman" w:cs="Times New Roman"/>
          <w:sz w:val="24"/>
          <w:szCs w:val="24"/>
          <w:lang w:eastAsia="ru-RU"/>
        </w:rPr>
        <w:t>Филимоновские</w:t>
      </w:r>
      <w:proofErr w:type="spellEnd"/>
      <w:r w:rsidRPr="00560D88">
        <w:rPr>
          <w:rFonts w:ascii="Times New Roman" w:eastAsiaTheme="minorEastAsia" w:hAnsi="Times New Roman" w:cs="Times New Roman"/>
          <w:sz w:val="24"/>
          <w:szCs w:val="24"/>
          <w:lang w:eastAsia="ru-RU"/>
        </w:rPr>
        <w:t xml:space="preserve"> игрушки. Матрёшки. Городец. Хохлома. Гжель.</w:t>
      </w:r>
    </w:p>
    <w:p w:rsidR="00AA016A" w:rsidRPr="00560D88" w:rsidRDefault="00AA016A" w:rsidP="00EB5F7B">
      <w:pPr>
        <w:autoSpaceDE w:val="0"/>
        <w:autoSpaceDN w:val="0"/>
        <w:adjustRightInd w:val="0"/>
        <w:spacing w:after="0" w:line="240" w:lineRule="atLeast"/>
        <w:rPr>
          <w:rFonts w:ascii="Times New Roman" w:eastAsiaTheme="minorEastAsia" w:hAnsi="Times New Roman" w:cs="Times New Roman"/>
          <w:bCs/>
          <w:spacing w:val="30"/>
          <w:sz w:val="24"/>
          <w:szCs w:val="24"/>
          <w:lang w:eastAsia="ru-RU"/>
        </w:rPr>
      </w:pPr>
      <w:r w:rsidRPr="00560D88">
        <w:rPr>
          <w:rFonts w:ascii="Times New Roman" w:eastAsiaTheme="minorEastAsia" w:hAnsi="Times New Roman" w:cs="Times New Roman"/>
          <w:b/>
          <w:spacing w:val="10"/>
          <w:sz w:val="24"/>
          <w:szCs w:val="24"/>
          <w:lang w:eastAsia="ru-RU"/>
        </w:rPr>
        <w:t xml:space="preserve">Мир дизайна и архитектуры </w:t>
      </w:r>
      <w:r w:rsidRPr="00560D88">
        <w:rPr>
          <w:rFonts w:ascii="Times New Roman" w:eastAsiaTheme="minorEastAsia" w:hAnsi="Times New Roman" w:cs="Times New Roman"/>
          <w:bCs/>
          <w:spacing w:val="30"/>
          <w:sz w:val="24"/>
          <w:szCs w:val="24"/>
          <w:lang w:eastAsia="ru-RU"/>
        </w:rPr>
        <w:t>(7</w:t>
      </w:r>
      <w:r w:rsidRPr="00560D88">
        <w:rPr>
          <w:rFonts w:ascii="Times New Roman" w:eastAsiaTheme="minorEastAsia" w:hAnsi="Times New Roman" w:cs="Times New Roman"/>
          <w:bCs/>
          <w:sz w:val="24"/>
          <w:szCs w:val="24"/>
          <w:lang w:eastAsia="ru-RU"/>
        </w:rPr>
        <w:t xml:space="preserve"> </w:t>
      </w:r>
      <w:r w:rsidRPr="00560D88">
        <w:rPr>
          <w:rFonts w:ascii="Times New Roman" w:eastAsiaTheme="minorEastAsia" w:hAnsi="Times New Roman" w:cs="Times New Roman"/>
          <w:bCs/>
          <w:spacing w:val="30"/>
          <w:sz w:val="24"/>
          <w:szCs w:val="24"/>
          <w:lang w:eastAsia="ru-RU"/>
        </w:rPr>
        <w:t>ч)</w:t>
      </w:r>
    </w:p>
    <w:p w:rsidR="00AA016A" w:rsidRPr="00560D88" w:rsidRDefault="00AA016A" w:rsidP="00EB5F7B">
      <w:pPr>
        <w:autoSpaceDE w:val="0"/>
        <w:autoSpaceDN w:val="0"/>
        <w:adjustRightInd w:val="0"/>
        <w:spacing w:after="0" w:line="240" w:lineRule="atLeast"/>
        <w:jc w:val="both"/>
        <w:rPr>
          <w:rFonts w:ascii="Times New Roman" w:eastAsiaTheme="minorEastAsia" w:hAnsi="Times New Roman" w:cs="Times New Roman"/>
          <w:sz w:val="24"/>
          <w:szCs w:val="24"/>
          <w:lang w:eastAsia="ru-RU"/>
        </w:rPr>
      </w:pPr>
      <w:r w:rsidRPr="00560D88">
        <w:rPr>
          <w:rFonts w:ascii="Times New Roman" w:eastAsiaTheme="minorEastAsia" w:hAnsi="Times New Roman" w:cs="Times New Roman"/>
          <w:i/>
          <w:iCs/>
          <w:spacing w:val="40"/>
          <w:sz w:val="24"/>
          <w:szCs w:val="24"/>
          <w:lang w:eastAsia="ru-RU"/>
        </w:rPr>
        <w:t>«</w:t>
      </w:r>
      <w:proofErr w:type="spellStart"/>
      <w:r w:rsidRPr="00560D88">
        <w:rPr>
          <w:rFonts w:ascii="Times New Roman" w:eastAsiaTheme="minorEastAsia" w:hAnsi="Times New Roman" w:cs="Times New Roman"/>
          <w:i/>
          <w:iCs/>
          <w:spacing w:val="40"/>
          <w:sz w:val="24"/>
          <w:szCs w:val="24"/>
          <w:lang w:eastAsia="ru-RU"/>
        </w:rPr>
        <w:t>В</w:t>
      </w:r>
      <w:r w:rsidRPr="00560D88">
        <w:rPr>
          <w:rFonts w:ascii="Times New Roman" w:eastAsiaTheme="minorEastAsia" w:hAnsi="Times New Roman" w:cs="Times New Roman"/>
          <w:i/>
          <w:iCs/>
          <w:sz w:val="24"/>
          <w:szCs w:val="24"/>
          <w:lang w:eastAsia="ru-RU"/>
        </w:rPr>
        <w:t>сказочной</w:t>
      </w:r>
      <w:proofErr w:type="spellEnd"/>
      <w:r w:rsidRPr="00560D88">
        <w:rPr>
          <w:rFonts w:ascii="Times New Roman" w:eastAsiaTheme="minorEastAsia" w:hAnsi="Times New Roman" w:cs="Times New Roman"/>
          <w:i/>
          <w:iCs/>
          <w:sz w:val="24"/>
          <w:szCs w:val="24"/>
          <w:lang w:eastAsia="ru-RU"/>
        </w:rPr>
        <w:t xml:space="preserve"> стране Дизайн» </w:t>
      </w:r>
      <w:r w:rsidRPr="00560D88">
        <w:rPr>
          <w:rFonts w:ascii="Times New Roman" w:eastAsiaTheme="minorEastAsia" w:hAnsi="Times New Roman" w:cs="Times New Roman"/>
          <w:sz w:val="24"/>
          <w:szCs w:val="24"/>
          <w:lang w:eastAsia="ru-RU"/>
        </w:rPr>
        <w:t>(7 ч). Круглое королев</w:t>
      </w:r>
      <w:r w:rsidRPr="00560D88">
        <w:rPr>
          <w:rFonts w:ascii="Times New Roman" w:eastAsiaTheme="minorEastAsia" w:hAnsi="Times New Roman" w:cs="Times New Roman"/>
          <w:sz w:val="24"/>
          <w:szCs w:val="24"/>
          <w:lang w:eastAsia="ru-RU"/>
        </w:rPr>
        <w:softHyphen/>
        <w:t>ство. Шаровое королевство. Треугольное королевство. Квад</w:t>
      </w:r>
      <w:r w:rsidRPr="00560D88">
        <w:rPr>
          <w:rFonts w:ascii="Times New Roman" w:eastAsiaTheme="minorEastAsia" w:hAnsi="Times New Roman" w:cs="Times New Roman"/>
          <w:sz w:val="24"/>
          <w:szCs w:val="24"/>
          <w:lang w:eastAsia="ru-RU"/>
        </w:rPr>
        <w:softHyphen/>
        <w:t>ратное королевство. Кубическое королевство.</w:t>
      </w:r>
    </w:p>
    <w:p w:rsidR="00AA016A" w:rsidRPr="00560D88" w:rsidRDefault="00AA016A" w:rsidP="00EB5F7B">
      <w:pPr>
        <w:spacing w:after="0" w:line="240" w:lineRule="atLeast"/>
        <w:rPr>
          <w:rFonts w:ascii="Times New Roman" w:hAnsi="Times New Roman" w:cs="Times New Roman"/>
          <w:b/>
          <w:sz w:val="24"/>
          <w:szCs w:val="24"/>
        </w:rPr>
      </w:pPr>
      <w:r w:rsidRPr="00560D88">
        <w:rPr>
          <w:rFonts w:ascii="Times New Roman" w:hAnsi="Times New Roman" w:cs="Times New Roman"/>
          <w:b/>
          <w:sz w:val="24"/>
          <w:szCs w:val="24"/>
        </w:rPr>
        <w:t>Вариативные творческие задания</w:t>
      </w:r>
    </w:p>
    <w:p w:rsidR="00AA016A" w:rsidRPr="00560D88" w:rsidRDefault="00AA016A" w:rsidP="00EB5F7B">
      <w:pPr>
        <w:numPr>
          <w:ilvl w:val="0"/>
          <w:numId w:val="9"/>
        </w:numPr>
        <w:spacing w:after="0" w:line="240" w:lineRule="atLeast"/>
        <w:contextualSpacing/>
        <w:jc w:val="both"/>
        <w:rPr>
          <w:rFonts w:ascii="Times New Roman" w:hAnsi="Times New Roman" w:cs="Times New Roman"/>
          <w:sz w:val="24"/>
          <w:szCs w:val="24"/>
        </w:rPr>
      </w:pPr>
      <w:r w:rsidRPr="00560D88">
        <w:rPr>
          <w:rFonts w:ascii="Times New Roman" w:hAnsi="Times New Roman" w:cs="Times New Roman"/>
          <w:sz w:val="24"/>
          <w:szCs w:val="24"/>
        </w:rPr>
        <w:t>Рисование цветов, овощей (баклажан, кабачок, стручки гороха, зелёный лук, дыня, репа, морковь, помидор, огурец и др.), ягод, фруктов (слива, апельсин, яблоко, лимон и др.), ветки рябины и др. (гуашь, акварель, мелки и др.), сказочного домика, сказочного петушка.</w:t>
      </w:r>
    </w:p>
    <w:p w:rsidR="00AA016A" w:rsidRPr="00560D88" w:rsidRDefault="00AA016A" w:rsidP="00EB5F7B">
      <w:pPr>
        <w:numPr>
          <w:ilvl w:val="0"/>
          <w:numId w:val="9"/>
        </w:numPr>
        <w:spacing w:after="0" w:line="240" w:lineRule="atLeast"/>
        <w:contextualSpacing/>
        <w:jc w:val="both"/>
        <w:rPr>
          <w:rFonts w:ascii="Times New Roman" w:hAnsi="Times New Roman" w:cs="Times New Roman"/>
          <w:sz w:val="24"/>
          <w:szCs w:val="24"/>
        </w:rPr>
      </w:pPr>
      <w:r w:rsidRPr="00560D88">
        <w:rPr>
          <w:rFonts w:ascii="Times New Roman" w:hAnsi="Times New Roman" w:cs="Times New Roman"/>
          <w:sz w:val="24"/>
          <w:szCs w:val="24"/>
        </w:rPr>
        <w:t xml:space="preserve">Упражнение на составление различных цветовых оттенков: </w:t>
      </w:r>
      <w:proofErr w:type="spellStart"/>
      <w:r w:rsidRPr="00560D88">
        <w:rPr>
          <w:rFonts w:ascii="Times New Roman" w:hAnsi="Times New Roman" w:cs="Times New Roman"/>
          <w:sz w:val="24"/>
          <w:szCs w:val="24"/>
        </w:rPr>
        <w:t>Якрасный+жёлтый</w:t>
      </w:r>
      <w:proofErr w:type="spellEnd"/>
      <w:r w:rsidRPr="00560D88">
        <w:rPr>
          <w:rFonts w:ascii="Times New Roman" w:hAnsi="Times New Roman" w:cs="Times New Roman"/>
          <w:sz w:val="24"/>
          <w:szCs w:val="24"/>
        </w:rPr>
        <w:t xml:space="preserve">, </w:t>
      </w:r>
      <w:proofErr w:type="spellStart"/>
      <w:r w:rsidRPr="00560D88">
        <w:rPr>
          <w:rFonts w:ascii="Times New Roman" w:hAnsi="Times New Roman" w:cs="Times New Roman"/>
          <w:sz w:val="24"/>
          <w:szCs w:val="24"/>
        </w:rPr>
        <w:t>красный+синий</w:t>
      </w:r>
      <w:proofErr w:type="spellEnd"/>
      <w:r w:rsidRPr="00560D88">
        <w:rPr>
          <w:rFonts w:ascii="Times New Roman" w:hAnsi="Times New Roman" w:cs="Times New Roman"/>
          <w:sz w:val="24"/>
          <w:szCs w:val="24"/>
        </w:rPr>
        <w:t xml:space="preserve">, </w:t>
      </w:r>
      <w:proofErr w:type="spellStart"/>
      <w:r w:rsidRPr="00560D88">
        <w:rPr>
          <w:rFonts w:ascii="Times New Roman" w:hAnsi="Times New Roman" w:cs="Times New Roman"/>
          <w:sz w:val="24"/>
          <w:szCs w:val="24"/>
        </w:rPr>
        <w:t>зелёный+жёлтый</w:t>
      </w:r>
      <w:proofErr w:type="spellEnd"/>
      <w:r w:rsidRPr="00560D88">
        <w:rPr>
          <w:rFonts w:ascii="Times New Roman" w:hAnsi="Times New Roman" w:cs="Times New Roman"/>
          <w:sz w:val="24"/>
          <w:szCs w:val="24"/>
        </w:rPr>
        <w:t xml:space="preserve">, </w:t>
      </w:r>
      <w:proofErr w:type="spellStart"/>
      <w:r w:rsidRPr="00560D88">
        <w:rPr>
          <w:rFonts w:ascii="Times New Roman" w:hAnsi="Times New Roman" w:cs="Times New Roman"/>
          <w:sz w:val="24"/>
          <w:szCs w:val="24"/>
        </w:rPr>
        <w:t>синий+зелёный</w:t>
      </w:r>
      <w:proofErr w:type="spellEnd"/>
      <w:r w:rsidRPr="00560D88">
        <w:rPr>
          <w:rFonts w:ascii="Times New Roman" w:hAnsi="Times New Roman" w:cs="Times New Roman"/>
          <w:sz w:val="24"/>
          <w:szCs w:val="24"/>
        </w:rPr>
        <w:t xml:space="preserve"> и </w:t>
      </w:r>
      <w:proofErr w:type="gramStart"/>
      <w:r w:rsidRPr="00560D88">
        <w:rPr>
          <w:rFonts w:ascii="Times New Roman" w:hAnsi="Times New Roman" w:cs="Times New Roman"/>
          <w:sz w:val="24"/>
          <w:szCs w:val="24"/>
        </w:rPr>
        <w:t>др.(</w:t>
      </w:r>
      <w:proofErr w:type="gramEnd"/>
      <w:r w:rsidRPr="00560D88">
        <w:rPr>
          <w:rFonts w:ascii="Times New Roman" w:hAnsi="Times New Roman" w:cs="Times New Roman"/>
          <w:sz w:val="24"/>
          <w:szCs w:val="24"/>
        </w:rPr>
        <w:t>гуашь, акварель).</w:t>
      </w:r>
    </w:p>
    <w:p w:rsidR="00AA016A" w:rsidRPr="00560D88" w:rsidRDefault="00AA016A" w:rsidP="00EB5F7B">
      <w:pPr>
        <w:numPr>
          <w:ilvl w:val="0"/>
          <w:numId w:val="9"/>
        </w:numPr>
        <w:spacing w:after="0" w:line="240" w:lineRule="atLeast"/>
        <w:contextualSpacing/>
        <w:jc w:val="both"/>
        <w:rPr>
          <w:rFonts w:ascii="Times New Roman" w:hAnsi="Times New Roman" w:cs="Times New Roman"/>
          <w:sz w:val="24"/>
          <w:szCs w:val="24"/>
        </w:rPr>
      </w:pPr>
      <w:r w:rsidRPr="00560D88">
        <w:rPr>
          <w:rFonts w:ascii="Times New Roman" w:hAnsi="Times New Roman" w:cs="Times New Roman"/>
          <w:sz w:val="24"/>
          <w:szCs w:val="24"/>
        </w:rPr>
        <w:t>Иллюстрирование сказок «Волк и семеро козлят», «Красная Шапочка», «Буратино», «Снегурочка разнообразными художественными материалами (гуашь, акварель, чернила, пастель).</w:t>
      </w:r>
    </w:p>
    <w:p w:rsidR="00AA016A" w:rsidRPr="00560D88" w:rsidRDefault="00AA016A" w:rsidP="00EB5F7B">
      <w:pPr>
        <w:numPr>
          <w:ilvl w:val="0"/>
          <w:numId w:val="9"/>
        </w:numPr>
        <w:spacing w:after="0" w:line="240" w:lineRule="atLeast"/>
        <w:contextualSpacing/>
        <w:jc w:val="both"/>
        <w:rPr>
          <w:rFonts w:ascii="Times New Roman" w:hAnsi="Times New Roman" w:cs="Times New Roman"/>
          <w:sz w:val="24"/>
          <w:szCs w:val="24"/>
        </w:rPr>
      </w:pPr>
      <w:r w:rsidRPr="00560D88">
        <w:rPr>
          <w:rFonts w:ascii="Times New Roman" w:hAnsi="Times New Roman" w:cs="Times New Roman"/>
          <w:sz w:val="24"/>
          <w:szCs w:val="24"/>
        </w:rPr>
        <w:t>Собирание коллекции картинок и открыток с предметами красного, жёлтого, оранжевого, зелёного, синего, голубого, фиолетового цветов.</w:t>
      </w:r>
    </w:p>
    <w:p w:rsidR="00AA016A" w:rsidRPr="00560D88" w:rsidRDefault="00AA016A" w:rsidP="00EB5F7B">
      <w:pPr>
        <w:numPr>
          <w:ilvl w:val="0"/>
          <w:numId w:val="9"/>
        </w:numPr>
        <w:spacing w:after="0" w:line="240" w:lineRule="atLeast"/>
        <w:contextualSpacing/>
        <w:jc w:val="both"/>
        <w:rPr>
          <w:rFonts w:ascii="Times New Roman" w:hAnsi="Times New Roman" w:cs="Times New Roman"/>
          <w:sz w:val="24"/>
          <w:szCs w:val="24"/>
        </w:rPr>
      </w:pPr>
      <w:r w:rsidRPr="00560D88">
        <w:rPr>
          <w:rFonts w:ascii="Times New Roman" w:hAnsi="Times New Roman" w:cs="Times New Roman"/>
          <w:sz w:val="24"/>
          <w:szCs w:val="24"/>
        </w:rPr>
        <w:t xml:space="preserve">Лепка из пластилина лисы и </w:t>
      </w:r>
      <w:proofErr w:type="gramStart"/>
      <w:r w:rsidRPr="00560D88">
        <w:rPr>
          <w:rFonts w:ascii="Times New Roman" w:hAnsi="Times New Roman" w:cs="Times New Roman"/>
          <w:sz w:val="24"/>
          <w:szCs w:val="24"/>
        </w:rPr>
        <w:t>Колобка .</w:t>
      </w:r>
      <w:proofErr w:type="gramEnd"/>
    </w:p>
    <w:p w:rsidR="00AA016A" w:rsidRPr="00560D88" w:rsidRDefault="00AA016A" w:rsidP="00EB5F7B">
      <w:pPr>
        <w:numPr>
          <w:ilvl w:val="0"/>
          <w:numId w:val="9"/>
        </w:numPr>
        <w:spacing w:after="0" w:line="240" w:lineRule="atLeast"/>
        <w:contextualSpacing/>
        <w:jc w:val="both"/>
        <w:rPr>
          <w:rFonts w:ascii="Times New Roman" w:hAnsi="Times New Roman" w:cs="Times New Roman"/>
          <w:sz w:val="24"/>
          <w:szCs w:val="24"/>
        </w:rPr>
      </w:pPr>
      <w:r w:rsidRPr="00560D88">
        <w:rPr>
          <w:rFonts w:ascii="Times New Roman" w:hAnsi="Times New Roman" w:cs="Times New Roman"/>
          <w:sz w:val="24"/>
          <w:szCs w:val="24"/>
        </w:rPr>
        <w:t>Лепка Снегурочки во дворе из снега.</w:t>
      </w:r>
    </w:p>
    <w:p w:rsidR="00AA016A" w:rsidRPr="00560D88" w:rsidRDefault="00AA016A" w:rsidP="00EB5F7B">
      <w:pPr>
        <w:numPr>
          <w:ilvl w:val="0"/>
          <w:numId w:val="9"/>
        </w:numPr>
        <w:spacing w:after="0" w:line="240" w:lineRule="atLeast"/>
        <w:contextualSpacing/>
        <w:rPr>
          <w:rFonts w:ascii="Times New Roman" w:hAnsi="Times New Roman" w:cs="Times New Roman"/>
          <w:sz w:val="24"/>
          <w:szCs w:val="24"/>
        </w:rPr>
      </w:pPr>
      <w:r w:rsidRPr="00560D88">
        <w:rPr>
          <w:rFonts w:ascii="Times New Roman" w:hAnsi="Times New Roman" w:cs="Times New Roman"/>
          <w:sz w:val="24"/>
          <w:szCs w:val="24"/>
        </w:rPr>
        <w:t>Лепка фигурки козлика, волка, сказочной птички (пластилин, солёное тесто или глина).</w:t>
      </w:r>
    </w:p>
    <w:p w:rsidR="00AA016A" w:rsidRPr="00560D88" w:rsidRDefault="00AA016A" w:rsidP="00EB5F7B">
      <w:pPr>
        <w:numPr>
          <w:ilvl w:val="0"/>
          <w:numId w:val="9"/>
        </w:numPr>
        <w:spacing w:after="0" w:line="240" w:lineRule="atLeast"/>
        <w:contextualSpacing/>
        <w:rPr>
          <w:rFonts w:ascii="Times New Roman" w:hAnsi="Times New Roman" w:cs="Times New Roman"/>
          <w:sz w:val="24"/>
          <w:szCs w:val="24"/>
        </w:rPr>
      </w:pPr>
      <w:r w:rsidRPr="00560D88">
        <w:rPr>
          <w:rFonts w:ascii="Times New Roman" w:hAnsi="Times New Roman" w:cs="Times New Roman"/>
          <w:sz w:val="24"/>
          <w:szCs w:val="24"/>
        </w:rPr>
        <w:t>Лепка горшочка для Сороки-Белобоки.</w:t>
      </w:r>
    </w:p>
    <w:p w:rsidR="00AA016A" w:rsidRPr="00560D88" w:rsidRDefault="00AA016A" w:rsidP="00EB5F7B">
      <w:pPr>
        <w:numPr>
          <w:ilvl w:val="0"/>
          <w:numId w:val="9"/>
        </w:numPr>
        <w:spacing w:after="0" w:line="240" w:lineRule="atLeast"/>
        <w:contextualSpacing/>
        <w:rPr>
          <w:rFonts w:ascii="Times New Roman" w:hAnsi="Times New Roman" w:cs="Times New Roman"/>
          <w:sz w:val="24"/>
          <w:szCs w:val="24"/>
        </w:rPr>
      </w:pPr>
      <w:r w:rsidRPr="00560D88">
        <w:rPr>
          <w:rFonts w:ascii="Times New Roman" w:hAnsi="Times New Roman" w:cs="Times New Roman"/>
          <w:sz w:val="24"/>
          <w:szCs w:val="24"/>
        </w:rPr>
        <w:t>Лепка крендельков, булочек и корзиночки для Красной Шапочки (солёное тесто).</w:t>
      </w:r>
    </w:p>
    <w:p w:rsidR="00AA016A" w:rsidRPr="00560D88" w:rsidRDefault="00AA016A" w:rsidP="00EB5F7B">
      <w:pPr>
        <w:numPr>
          <w:ilvl w:val="0"/>
          <w:numId w:val="9"/>
        </w:numPr>
        <w:spacing w:after="0" w:line="240" w:lineRule="atLeast"/>
        <w:contextualSpacing/>
        <w:rPr>
          <w:rFonts w:ascii="Times New Roman" w:hAnsi="Times New Roman" w:cs="Times New Roman"/>
          <w:sz w:val="24"/>
          <w:szCs w:val="24"/>
        </w:rPr>
      </w:pPr>
      <w:r w:rsidRPr="00560D88">
        <w:rPr>
          <w:rFonts w:ascii="Times New Roman" w:hAnsi="Times New Roman" w:cs="Times New Roman"/>
          <w:sz w:val="24"/>
          <w:szCs w:val="24"/>
        </w:rPr>
        <w:t>Рисование сказочного домика (гуашь).</w:t>
      </w:r>
    </w:p>
    <w:p w:rsidR="00AA016A" w:rsidRPr="00560D88" w:rsidRDefault="00AA016A" w:rsidP="00EB5F7B">
      <w:pPr>
        <w:numPr>
          <w:ilvl w:val="0"/>
          <w:numId w:val="9"/>
        </w:numPr>
        <w:spacing w:after="0" w:line="240" w:lineRule="atLeast"/>
        <w:contextualSpacing/>
        <w:rPr>
          <w:rFonts w:ascii="Times New Roman" w:hAnsi="Times New Roman" w:cs="Times New Roman"/>
          <w:sz w:val="24"/>
          <w:szCs w:val="24"/>
        </w:rPr>
      </w:pPr>
      <w:r w:rsidRPr="00560D88">
        <w:rPr>
          <w:rFonts w:ascii="Times New Roman" w:hAnsi="Times New Roman" w:cs="Times New Roman"/>
          <w:sz w:val="24"/>
          <w:szCs w:val="24"/>
        </w:rPr>
        <w:t xml:space="preserve">Арт-терапевтическое рисование. Подбор цвета, соответствующего настроению Буратино или другого нарисованного сказочного героя (цветные карандаши или гуашь). </w:t>
      </w:r>
    </w:p>
    <w:p w:rsidR="00AA016A" w:rsidRPr="00560D88" w:rsidRDefault="00AA016A" w:rsidP="00EB5F7B">
      <w:pPr>
        <w:spacing w:after="0" w:line="240" w:lineRule="atLeast"/>
        <w:jc w:val="both"/>
        <w:rPr>
          <w:rFonts w:ascii="Times New Roman" w:hAnsi="Times New Roman" w:cs="Times New Roman"/>
          <w:b/>
          <w:sz w:val="24"/>
          <w:szCs w:val="24"/>
        </w:rPr>
      </w:pPr>
      <w:r w:rsidRPr="00560D88">
        <w:rPr>
          <w:rFonts w:ascii="Times New Roman" w:hAnsi="Times New Roman" w:cs="Times New Roman"/>
          <w:b/>
          <w:sz w:val="24"/>
          <w:szCs w:val="24"/>
        </w:rPr>
        <w:t>ПРОЕКТНАЯ ДЕЯТЕЛЬНОСТЬ</w:t>
      </w:r>
    </w:p>
    <w:p w:rsidR="00AA016A" w:rsidRPr="00560D88" w:rsidRDefault="00AA016A" w:rsidP="00EB5F7B">
      <w:pPr>
        <w:spacing w:after="0" w:line="240" w:lineRule="atLeast"/>
        <w:jc w:val="both"/>
        <w:rPr>
          <w:rFonts w:ascii="Times New Roman" w:hAnsi="Times New Roman" w:cs="Times New Roman"/>
          <w:i/>
          <w:sz w:val="24"/>
          <w:szCs w:val="24"/>
        </w:rPr>
      </w:pPr>
      <w:r w:rsidRPr="00560D88">
        <w:rPr>
          <w:rFonts w:ascii="Times New Roman" w:hAnsi="Times New Roman" w:cs="Times New Roman"/>
          <w:i/>
          <w:sz w:val="24"/>
          <w:szCs w:val="24"/>
        </w:rPr>
        <w:t>Тема «Изобразительное искусство»</w:t>
      </w:r>
    </w:p>
    <w:p w:rsidR="00AA016A" w:rsidRPr="00560D88" w:rsidRDefault="00AA016A" w:rsidP="00EB5F7B">
      <w:pPr>
        <w:spacing w:after="0" w:line="240" w:lineRule="atLeast"/>
        <w:jc w:val="both"/>
        <w:rPr>
          <w:rFonts w:ascii="Times New Roman" w:hAnsi="Times New Roman" w:cs="Times New Roman"/>
          <w:b/>
          <w:sz w:val="24"/>
          <w:szCs w:val="24"/>
        </w:rPr>
      </w:pPr>
      <w:r w:rsidRPr="00560D88">
        <w:rPr>
          <w:rFonts w:ascii="Times New Roman" w:hAnsi="Times New Roman" w:cs="Times New Roman"/>
          <w:b/>
          <w:sz w:val="24"/>
          <w:szCs w:val="24"/>
        </w:rPr>
        <w:t>Проект №1. Выставка рисунков «Музыка в красках»</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Поиск дополнительных источников информации об изобразительном искусстве, о том, где хранятся произведения художников. Самостоятельное общение учащихся с художественными произведениями. Чтение и рассматривание альбомов, книг, журналов, открыток об искусстве. Посещение художественных музеев, картинных галерей, выставок. Просмотр телепередач, видеофильмов, слайдов, компьютерных программ об изобразительном искусстве. Прослушивание классических музыкальных произведений из программы по музыке для 1 класса. Поиск и сбор коллекции репродукций произведений изобразительного искусства (графики, живописи, скульптуры) и архитектуры.</w:t>
      </w:r>
    </w:p>
    <w:p w:rsidR="00AA016A" w:rsidRPr="00560D88" w:rsidRDefault="00AA016A" w:rsidP="00EB5F7B">
      <w:pPr>
        <w:spacing w:after="0" w:line="240" w:lineRule="atLeast"/>
        <w:jc w:val="both"/>
        <w:rPr>
          <w:rFonts w:ascii="Times New Roman" w:hAnsi="Times New Roman" w:cs="Times New Roman"/>
          <w:b/>
          <w:sz w:val="24"/>
          <w:szCs w:val="24"/>
        </w:rPr>
      </w:pPr>
      <w:r w:rsidRPr="00560D88">
        <w:rPr>
          <w:rFonts w:ascii="Times New Roman" w:hAnsi="Times New Roman" w:cs="Times New Roman"/>
          <w:b/>
          <w:sz w:val="24"/>
          <w:szCs w:val="24"/>
        </w:rPr>
        <w:t>Проект №2. Изготовление костюмов для игры «Цвет и звук»</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Изобразительно-музыкальная игра «Цвет и звук». Выполнение эскизов и изготовление костюмов жителей королевства «Волшебных красок» (по выбору). Исполнение танца-импровизации с цветными шарфами. Составление коллекции картинок и открыток с предметами всех цветов радуги (возможна помощь родителей).</w:t>
      </w:r>
    </w:p>
    <w:p w:rsidR="00AA016A" w:rsidRPr="00560D88" w:rsidRDefault="00AA016A" w:rsidP="00EB5F7B">
      <w:pPr>
        <w:spacing w:after="0" w:line="240" w:lineRule="atLeast"/>
        <w:jc w:val="both"/>
        <w:rPr>
          <w:rFonts w:ascii="Times New Roman" w:hAnsi="Times New Roman" w:cs="Times New Roman"/>
          <w:i/>
          <w:sz w:val="24"/>
          <w:szCs w:val="24"/>
        </w:rPr>
      </w:pPr>
      <w:r w:rsidRPr="00560D88">
        <w:rPr>
          <w:rFonts w:ascii="Times New Roman" w:hAnsi="Times New Roman" w:cs="Times New Roman"/>
          <w:i/>
          <w:sz w:val="24"/>
          <w:szCs w:val="24"/>
        </w:rPr>
        <w:t>Тема «Сказочные герои»</w:t>
      </w:r>
    </w:p>
    <w:p w:rsidR="00AA016A" w:rsidRPr="00560D88" w:rsidRDefault="00AA016A" w:rsidP="00EB5F7B">
      <w:pPr>
        <w:spacing w:after="0" w:line="240" w:lineRule="atLeast"/>
        <w:jc w:val="both"/>
        <w:rPr>
          <w:rFonts w:ascii="Times New Roman" w:hAnsi="Times New Roman" w:cs="Times New Roman"/>
          <w:b/>
          <w:i/>
          <w:sz w:val="24"/>
          <w:szCs w:val="24"/>
        </w:rPr>
      </w:pPr>
      <w:r w:rsidRPr="00560D88">
        <w:rPr>
          <w:rFonts w:ascii="Times New Roman" w:hAnsi="Times New Roman" w:cs="Times New Roman"/>
          <w:b/>
          <w:i/>
          <w:sz w:val="24"/>
          <w:szCs w:val="24"/>
        </w:rPr>
        <w:t>Проект №1. Сделай книжку-раскладушку</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lastRenderedPageBreak/>
        <w:t>Чтение русских народных сказок. Выбор одной из сказок для изготовления книжки-раскладушки. Работу можно выполнять коллективно, разделив класс на 2-3группы. Каждая группа делает свою книжку (картон, ножницы, рисунки сказочных героев, бумага, клей).</w:t>
      </w:r>
    </w:p>
    <w:p w:rsidR="00AA016A" w:rsidRPr="00560D88" w:rsidRDefault="00AA016A" w:rsidP="00EB5F7B">
      <w:pPr>
        <w:spacing w:after="0" w:line="240" w:lineRule="atLeast"/>
        <w:jc w:val="both"/>
        <w:rPr>
          <w:rFonts w:ascii="Times New Roman" w:hAnsi="Times New Roman" w:cs="Times New Roman"/>
          <w:b/>
          <w:i/>
          <w:sz w:val="24"/>
          <w:szCs w:val="24"/>
        </w:rPr>
      </w:pPr>
      <w:r w:rsidRPr="00560D88">
        <w:rPr>
          <w:rFonts w:ascii="Times New Roman" w:hAnsi="Times New Roman" w:cs="Times New Roman"/>
          <w:b/>
          <w:i/>
          <w:sz w:val="24"/>
          <w:szCs w:val="24"/>
        </w:rPr>
        <w:t>Проект №2. Выставка рисунков</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Поиск дополнительных источников информации о сказках. Чтение и рассматривание альбомов, книг, открыток со сказочными героями. Посещение библиотек, музыкальных и драматических спектаклей по сказкам, выставок художников-сказочников. Просмотр фильмов-сказок, телепередач, видеофильмов, слайдов, компьютерных программ по сказкам. Подготовка детских рисунков со сказочными героями для выставки.</w:t>
      </w:r>
    </w:p>
    <w:p w:rsidR="00AA016A" w:rsidRPr="00560D88" w:rsidRDefault="00AA016A" w:rsidP="00EB5F7B">
      <w:pPr>
        <w:spacing w:after="0" w:line="240" w:lineRule="atLeast"/>
        <w:jc w:val="both"/>
        <w:rPr>
          <w:rFonts w:ascii="Times New Roman" w:hAnsi="Times New Roman" w:cs="Times New Roman"/>
          <w:b/>
          <w:i/>
          <w:sz w:val="24"/>
          <w:szCs w:val="24"/>
        </w:rPr>
      </w:pPr>
      <w:r w:rsidRPr="00560D88">
        <w:rPr>
          <w:rFonts w:ascii="Times New Roman" w:hAnsi="Times New Roman" w:cs="Times New Roman"/>
          <w:b/>
          <w:i/>
          <w:sz w:val="24"/>
          <w:szCs w:val="24"/>
        </w:rPr>
        <w:t>Проект №3. Новогодний карнавал сказочных героев</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Выполнение эскизов и изготовление масок и карнавальных костюмов сказочных героев из сказок «Волк и семеро козлят», «Колобок», «Красная Шапочка», «Буратино» и др. (бумага, картон, плёнка, фольга, пластик и др.). Выступление на новогоднем карнавале в маске и костюме (пение, танец, чтение стихов, театрализованное сказочное представление).</w:t>
      </w:r>
    </w:p>
    <w:p w:rsidR="00AA016A" w:rsidRPr="00560D88" w:rsidRDefault="00AA016A" w:rsidP="00EB5F7B">
      <w:pPr>
        <w:spacing w:after="0" w:line="240" w:lineRule="atLeast"/>
        <w:jc w:val="both"/>
        <w:rPr>
          <w:rFonts w:ascii="Times New Roman" w:hAnsi="Times New Roman" w:cs="Times New Roman"/>
          <w:b/>
          <w:i/>
          <w:sz w:val="24"/>
          <w:szCs w:val="24"/>
        </w:rPr>
      </w:pPr>
      <w:r w:rsidRPr="00560D88">
        <w:rPr>
          <w:rFonts w:ascii="Times New Roman" w:hAnsi="Times New Roman" w:cs="Times New Roman"/>
          <w:b/>
          <w:i/>
          <w:sz w:val="24"/>
          <w:szCs w:val="24"/>
        </w:rPr>
        <w:t>Проект №4. Вылепи из снега сказочных героев</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Конкурс-игра на улице. Дети могут работать как коллективно, так и индивидуально.</w:t>
      </w:r>
    </w:p>
    <w:p w:rsidR="00AA016A" w:rsidRPr="00560D88" w:rsidRDefault="00AA016A" w:rsidP="00EB5F7B">
      <w:pPr>
        <w:spacing w:after="0" w:line="240" w:lineRule="atLeast"/>
        <w:rPr>
          <w:rFonts w:ascii="Times New Roman" w:hAnsi="Times New Roman" w:cs="Times New Roman"/>
          <w:b/>
          <w:sz w:val="24"/>
          <w:szCs w:val="24"/>
        </w:rPr>
      </w:pPr>
      <w:r w:rsidRPr="00560D88">
        <w:rPr>
          <w:rFonts w:ascii="Times New Roman" w:hAnsi="Times New Roman" w:cs="Times New Roman"/>
          <w:b/>
          <w:sz w:val="24"/>
          <w:szCs w:val="24"/>
        </w:rPr>
        <w:t>Вариативные творческие задания</w:t>
      </w:r>
    </w:p>
    <w:p w:rsidR="00AA016A" w:rsidRPr="00560D88" w:rsidRDefault="00AA016A" w:rsidP="00EB5F7B">
      <w:pPr>
        <w:spacing w:after="0" w:line="240" w:lineRule="atLeast"/>
        <w:jc w:val="both"/>
        <w:rPr>
          <w:rFonts w:ascii="Times New Roman" w:hAnsi="Times New Roman" w:cs="Times New Roman"/>
          <w:b/>
          <w:i/>
          <w:sz w:val="24"/>
          <w:szCs w:val="24"/>
        </w:rPr>
      </w:pPr>
      <w:r w:rsidRPr="00560D88">
        <w:rPr>
          <w:rFonts w:ascii="Times New Roman" w:hAnsi="Times New Roman" w:cs="Times New Roman"/>
          <w:b/>
          <w:i/>
          <w:sz w:val="24"/>
          <w:szCs w:val="24"/>
        </w:rPr>
        <w:t>Тема «В гостях у народных мастеров»</w:t>
      </w:r>
    </w:p>
    <w:p w:rsidR="00AA016A" w:rsidRPr="00560D88" w:rsidRDefault="00AA016A" w:rsidP="00EB5F7B">
      <w:pPr>
        <w:spacing w:after="0" w:line="240" w:lineRule="atLeast"/>
        <w:jc w:val="both"/>
        <w:rPr>
          <w:rFonts w:ascii="Times New Roman" w:hAnsi="Times New Roman" w:cs="Times New Roman"/>
          <w:b/>
          <w:sz w:val="24"/>
          <w:szCs w:val="24"/>
        </w:rPr>
      </w:pPr>
      <w:r w:rsidRPr="00560D88">
        <w:rPr>
          <w:rFonts w:ascii="Times New Roman" w:hAnsi="Times New Roman" w:cs="Times New Roman"/>
          <w:b/>
          <w:sz w:val="24"/>
          <w:szCs w:val="24"/>
        </w:rPr>
        <w:t>Беседы о народном искусстве</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 xml:space="preserve">Обзор традиционных народных художественных промыслов (Дымка, Филимоново, </w:t>
      </w:r>
      <w:proofErr w:type="spellStart"/>
      <w:r w:rsidRPr="00560D88">
        <w:rPr>
          <w:rFonts w:ascii="Times New Roman" w:hAnsi="Times New Roman" w:cs="Times New Roman"/>
          <w:sz w:val="24"/>
          <w:szCs w:val="24"/>
        </w:rPr>
        <w:t>Полохов</w:t>
      </w:r>
      <w:proofErr w:type="spellEnd"/>
      <w:r w:rsidRPr="00560D88">
        <w:rPr>
          <w:rFonts w:ascii="Times New Roman" w:hAnsi="Times New Roman" w:cs="Times New Roman"/>
          <w:sz w:val="24"/>
          <w:szCs w:val="24"/>
        </w:rPr>
        <w:t xml:space="preserve">-Майдан, </w:t>
      </w:r>
      <w:proofErr w:type="spellStart"/>
      <w:r w:rsidRPr="00560D88">
        <w:rPr>
          <w:rFonts w:ascii="Times New Roman" w:hAnsi="Times New Roman" w:cs="Times New Roman"/>
          <w:sz w:val="24"/>
          <w:szCs w:val="24"/>
        </w:rPr>
        <w:t>Семёново</w:t>
      </w:r>
      <w:proofErr w:type="spellEnd"/>
      <w:r w:rsidRPr="00560D88">
        <w:rPr>
          <w:rFonts w:ascii="Times New Roman" w:hAnsi="Times New Roman" w:cs="Times New Roman"/>
          <w:sz w:val="24"/>
          <w:szCs w:val="24"/>
        </w:rPr>
        <w:t xml:space="preserve">, Загорск (Сергиев-Посад), Городец, Хохлома, Гжель). Изучение традиционных форм, сочетаний цветов и орнаментов дымковских и </w:t>
      </w:r>
      <w:proofErr w:type="spellStart"/>
      <w:r w:rsidRPr="00560D88">
        <w:rPr>
          <w:rFonts w:ascii="Times New Roman" w:hAnsi="Times New Roman" w:cs="Times New Roman"/>
          <w:sz w:val="24"/>
          <w:szCs w:val="24"/>
        </w:rPr>
        <w:t>филимоновских</w:t>
      </w:r>
      <w:proofErr w:type="spellEnd"/>
      <w:r w:rsidRPr="00560D88">
        <w:rPr>
          <w:rFonts w:ascii="Times New Roman" w:hAnsi="Times New Roman" w:cs="Times New Roman"/>
          <w:sz w:val="24"/>
          <w:szCs w:val="24"/>
        </w:rPr>
        <w:t xml:space="preserve"> игрушек. Изучение художественного образа матрёшки. Ознакомление с характерными элементами и цветовым решением росписи </w:t>
      </w:r>
      <w:proofErr w:type="spellStart"/>
      <w:r w:rsidRPr="00560D88">
        <w:rPr>
          <w:rFonts w:ascii="Times New Roman" w:hAnsi="Times New Roman" w:cs="Times New Roman"/>
          <w:sz w:val="24"/>
          <w:szCs w:val="24"/>
        </w:rPr>
        <w:t>загорских</w:t>
      </w:r>
      <w:proofErr w:type="spellEnd"/>
      <w:r w:rsidRPr="00560D88">
        <w:rPr>
          <w:rFonts w:ascii="Times New Roman" w:hAnsi="Times New Roman" w:cs="Times New Roman"/>
          <w:sz w:val="24"/>
          <w:szCs w:val="24"/>
        </w:rPr>
        <w:t xml:space="preserve"> (</w:t>
      </w:r>
      <w:proofErr w:type="spellStart"/>
      <w:r w:rsidRPr="00560D88">
        <w:rPr>
          <w:rFonts w:ascii="Times New Roman" w:hAnsi="Times New Roman" w:cs="Times New Roman"/>
          <w:sz w:val="24"/>
          <w:szCs w:val="24"/>
        </w:rPr>
        <w:t>сергиево-посадских</w:t>
      </w:r>
      <w:proofErr w:type="spellEnd"/>
      <w:r w:rsidRPr="00560D88">
        <w:rPr>
          <w:rFonts w:ascii="Times New Roman" w:hAnsi="Times New Roman" w:cs="Times New Roman"/>
          <w:sz w:val="24"/>
          <w:szCs w:val="24"/>
        </w:rPr>
        <w:t xml:space="preserve">), семёновских, </w:t>
      </w:r>
      <w:proofErr w:type="spellStart"/>
      <w:r w:rsidRPr="00560D88">
        <w:rPr>
          <w:rFonts w:ascii="Times New Roman" w:hAnsi="Times New Roman" w:cs="Times New Roman"/>
          <w:sz w:val="24"/>
          <w:szCs w:val="24"/>
        </w:rPr>
        <w:t>полхов-майданских</w:t>
      </w:r>
      <w:proofErr w:type="spellEnd"/>
      <w:r w:rsidRPr="00560D88">
        <w:rPr>
          <w:rFonts w:ascii="Times New Roman" w:hAnsi="Times New Roman" w:cs="Times New Roman"/>
          <w:sz w:val="24"/>
          <w:szCs w:val="24"/>
        </w:rPr>
        <w:t xml:space="preserve"> матрёшек. Ознакомление с видами изделий городецких, хохломских и гжельских мастеров. Изучение сюжетов, мотивов и цветового решения росписи этих изделий.</w:t>
      </w:r>
    </w:p>
    <w:p w:rsidR="00AA016A" w:rsidRPr="00560D88" w:rsidRDefault="00AA016A" w:rsidP="00EB5F7B">
      <w:pPr>
        <w:spacing w:after="0" w:line="240" w:lineRule="atLeast"/>
        <w:jc w:val="both"/>
        <w:rPr>
          <w:rFonts w:ascii="Times New Roman" w:hAnsi="Times New Roman" w:cs="Times New Roman"/>
          <w:b/>
          <w:sz w:val="24"/>
          <w:szCs w:val="24"/>
        </w:rPr>
      </w:pPr>
      <w:r w:rsidRPr="00560D88">
        <w:rPr>
          <w:rFonts w:ascii="Times New Roman" w:hAnsi="Times New Roman" w:cs="Times New Roman"/>
          <w:b/>
          <w:sz w:val="24"/>
          <w:szCs w:val="24"/>
        </w:rPr>
        <w:t>Основы художественного языка</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«АЗБУКА ФОРМ». Особенности создания формы в народном искусстве, обусловленные художественной обработкой материала.</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 xml:space="preserve">«АЗБУКА ЦВЕТА». Характерные цвета традиционных народных художественных промыслов (Дымка, Филимоново, </w:t>
      </w:r>
      <w:proofErr w:type="spellStart"/>
      <w:r w:rsidRPr="00560D88">
        <w:rPr>
          <w:rFonts w:ascii="Times New Roman" w:hAnsi="Times New Roman" w:cs="Times New Roman"/>
          <w:sz w:val="24"/>
          <w:szCs w:val="24"/>
        </w:rPr>
        <w:t>Полохов</w:t>
      </w:r>
      <w:proofErr w:type="spellEnd"/>
      <w:r w:rsidRPr="00560D88">
        <w:rPr>
          <w:rFonts w:ascii="Times New Roman" w:hAnsi="Times New Roman" w:cs="Times New Roman"/>
          <w:sz w:val="24"/>
          <w:szCs w:val="24"/>
        </w:rPr>
        <w:t xml:space="preserve">-Майдан, </w:t>
      </w:r>
      <w:proofErr w:type="spellStart"/>
      <w:r w:rsidRPr="00560D88">
        <w:rPr>
          <w:rFonts w:ascii="Times New Roman" w:hAnsi="Times New Roman" w:cs="Times New Roman"/>
          <w:sz w:val="24"/>
          <w:szCs w:val="24"/>
        </w:rPr>
        <w:t>Семёново</w:t>
      </w:r>
      <w:proofErr w:type="spellEnd"/>
      <w:r w:rsidRPr="00560D88">
        <w:rPr>
          <w:rFonts w:ascii="Times New Roman" w:hAnsi="Times New Roman" w:cs="Times New Roman"/>
          <w:sz w:val="24"/>
          <w:szCs w:val="24"/>
        </w:rPr>
        <w:t xml:space="preserve">, Загорск (Сергиев-Посад), Городец, Хохлома, Гжель). </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 xml:space="preserve">ТВОРЧЕСКАЯ МАСТЕРСКАЯ. Повтор дымковских и </w:t>
      </w:r>
      <w:proofErr w:type="spellStart"/>
      <w:r w:rsidRPr="00560D88">
        <w:rPr>
          <w:rFonts w:ascii="Times New Roman" w:hAnsi="Times New Roman" w:cs="Times New Roman"/>
          <w:sz w:val="24"/>
          <w:szCs w:val="24"/>
        </w:rPr>
        <w:t>филимоновских</w:t>
      </w:r>
      <w:proofErr w:type="spellEnd"/>
      <w:r w:rsidRPr="00560D88">
        <w:rPr>
          <w:rFonts w:ascii="Times New Roman" w:hAnsi="Times New Roman" w:cs="Times New Roman"/>
          <w:sz w:val="24"/>
          <w:szCs w:val="24"/>
        </w:rPr>
        <w:t xml:space="preserve"> орнаментов.</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«КРАСАВИЦА МАТРЁШКА». Роспись матрёшек по образцу (контуров или силуэтов).</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Повтор городецких узоров (розан, купавка, листок).</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Повтор хохломских (капелька, ягодка, листок) и гжельских (бордюр, сетка, цветок, листок, веточка, выполняемые капельками и сплошной заливкой) орнаментов.</w:t>
      </w:r>
    </w:p>
    <w:p w:rsidR="00AA016A" w:rsidRPr="00560D88" w:rsidRDefault="00AA016A" w:rsidP="00EB5F7B">
      <w:pPr>
        <w:spacing w:after="0" w:line="240" w:lineRule="atLeast"/>
        <w:rPr>
          <w:rFonts w:ascii="Times New Roman" w:hAnsi="Times New Roman" w:cs="Times New Roman"/>
          <w:b/>
          <w:sz w:val="24"/>
          <w:szCs w:val="24"/>
        </w:rPr>
      </w:pPr>
      <w:r w:rsidRPr="00560D88">
        <w:rPr>
          <w:rFonts w:ascii="Times New Roman" w:hAnsi="Times New Roman" w:cs="Times New Roman"/>
          <w:b/>
          <w:sz w:val="24"/>
          <w:szCs w:val="24"/>
        </w:rPr>
        <w:t>Вариативные творческие задания</w:t>
      </w:r>
    </w:p>
    <w:p w:rsidR="00AA016A" w:rsidRPr="00560D88" w:rsidRDefault="00AA016A" w:rsidP="00EB5F7B">
      <w:pPr>
        <w:numPr>
          <w:ilvl w:val="0"/>
          <w:numId w:val="8"/>
        </w:num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Роспись вырезанных или вылепленных силуэтов дымковских игрушек (собачка, олень, барыня и др.).</w:t>
      </w:r>
    </w:p>
    <w:p w:rsidR="00AA016A" w:rsidRPr="00560D88" w:rsidRDefault="00AA016A" w:rsidP="00EB5F7B">
      <w:pPr>
        <w:numPr>
          <w:ilvl w:val="0"/>
          <w:numId w:val="8"/>
        </w:num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 xml:space="preserve">Роспись </w:t>
      </w:r>
      <w:proofErr w:type="spellStart"/>
      <w:r w:rsidRPr="00560D88">
        <w:rPr>
          <w:rFonts w:ascii="Times New Roman" w:hAnsi="Times New Roman" w:cs="Times New Roman"/>
          <w:sz w:val="24"/>
          <w:szCs w:val="24"/>
        </w:rPr>
        <w:t>филимоновских</w:t>
      </w:r>
      <w:proofErr w:type="spellEnd"/>
      <w:r w:rsidRPr="00560D88">
        <w:rPr>
          <w:rFonts w:ascii="Times New Roman" w:hAnsi="Times New Roman" w:cs="Times New Roman"/>
          <w:sz w:val="24"/>
          <w:szCs w:val="24"/>
        </w:rPr>
        <w:t xml:space="preserve"> игрушек (контуров или силуэтов).</w:t>
      </w:r>
    </w:p>
    <w:p w:rsidR="00AA016A" w:rsidRPr="00560D88" w:rsidRDefault="00AA016A" w:rsidP="00EB5F7B">
      <w:pPr>
        <w:numPr>
          <w:ilvl w:val="0"/>
          <w:numId w:val="8"/>
        </w:num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Рисование городецких птиц, листьев (гуашь).</w:t>
      </w:r>
    </w:p>
    <w:p w:rsidR="00AA016A" w:rsidRPr="00560D88" w:rsidRDefault="00AA016A" w:rsidP="00EB5F7B">
      <w:pPr>
        <w:numPr>
          <w:ilvl w:val="0"/>
          <w:numId w:val="8"/>
        </w:num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Рисование хохломской птицы (гуашь).</w:t>
      </w:r>
    </w:p>
    <w:p w:rsidR="00AA016A" w:rsidRPr="00560D88" w:rsidRDefault="00AA016A" w:rsidP="00EB5F7B">
      <w:pPr>
        <w:numPr>
          <w:ilvl w:val="0"/>
          <w:numId w:val="8"/>
        </w:num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«Посуда с узорами». Украшение изученными городецкими, хохломскими и гжельскими орнаментами посуды (эскиз или роспись тарелки, чашки, кувшина и др.).</w:t>
      </w:r>
    </w:p>
    <w:p w:rsidR="00AA016A" w:rsidRPr="00560D88" w:rsidRDefault="00AA016A" w:rsidP="00EB5F7B">
      <w:pPr>
        <w:spacing w:after="0" w:line="240" w:lineRule="atLeast"/>
        <w:jc w:val="both"/>
        <w:rPr>
          <w:rFonts w:ascii="Times New Roman" w:hAnsi="Times New Roman" w:cs="Times New Roman"/>
          <w:b/>
          <w:sz w:val="24"/>
          <w:szCs w:val="24"/>
        </w:rPr>
      </w:pPr>
      <w:r w:rsidRPr="00560D88">
        <w:rPr>
          <w:rFonts w:ascii="Times New Roman" w:hAnsi="Times New Roman" w:cs="Times New Roman"/>
          <w:b/>
          <w:sz w:val="24"/>
          <w:szCs w:val="24"/>
        </w:rPr>
        <w:t>ПРОЕКТНАЯ ДЕЯТЕЛЬНОСТЬ</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i/>
          <w:sz w:val="24"/>
          <w:szCs w:val="24"/>
        </w:rPr>
        <w:t>Тема «Народное искусство»</w:t>
      </w:r>
    </w:p>
    <w:p w:rsidR="00AA016A" w:rsidRPr="00560D88" w:rsidRDefault="00AA016A" w:rsidP="00EB5F7B">
      <w:pPr>
        <w:spacing w:after="0" w:line="240" w:lineRule="atLeast"/>
        <w:jc w:val="both"/>
        <w:rPr>
          <w:rFonts w:ascii="Times New Roman" w:hAnsi="Times New Roman" w:cs="Times New Roman"/>
          <w:b/>
          <w:sz w:val="24"/>
          <w:szCs w:val="24"/>
        </w:rPr>
      </w:pPr>
      <w:r w:rsidRPr="00560D88">
        <w:rPr>
          <w:rFonts w:ascii="Times New Roman" w:hAnsi="Times New Roman" w:cs="Times New Roman"/>
          <w:b/>
          <w:sz w:val="24"/>
          <w:szCs w:val="24"/>
        </w:rPr>
        <w:t>Проект №1. Выставка творческих работ</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 xml:space="preserve">Подготовка работ детей по теме «Народное искусство» к выставке. Этот проект можно провести как самостоятельную выставку творческих работ, а можно приурочить к проекту «Весёлая ярмарка». На выставке хорошо представить все изученные школы народного </w:t>
      </w:r>
      <w:r w:rsidRPr="00560D88">
        <w:rPr>
          <w:rFonts w:ascii="Times New Roman" w:hAnsi="Times New Roman" w:cs="Times New Roman"/>
          <w:sz w:val="24"/>
          <w:szCs w:val="24"/>
        </w:rPr>
        <w:lastRenderedPageBreak/>
        <w:t xml:space="preserve">искусства: Филимоново, Дымку, </w:t>
      </w:r>
      <w:proofErr w:type="spellStart"/>
      <w:r w:rsidRPr="00560D88">
        <w:rPr>
          <w:rFonts w:ascii="Times New Roman" w:hAnsi="Times New Roman" w:cs="Times New Roman"/>
          <w:sz w:val="24"/>
          <w:szCs w:val="24"/>
        </w:rPr>
        <w:t>Полохов</w:t>
      </w:r>
      <w:proofErr w:type="spellEnd"/>
      <w:r w:rsidRPr="00560D88">
        <w:rPr>
          <w:rFonts w:ascii="Times New Roman" w:hAnsi="Times New Roman" w:cs="Times New Roman"/>
          <w:sz w:val="24"/>
          <w:szCs w:val="24"/>
        </w:rPr>
        <w:t xml:space="preserve">-Майдан, </w:t>
      </w:r>
      <w:proofErr w:type="spellStart"/>
      <w:r w:rsidRPr="00560D88">
        <w:rPr>
          <w:rFonts w:ascii="Times New Roman" w:hAnsi="Times New Roman" w:cs="Times New Roman"/>
          <w:sz w:val="24"/>
          <w:szCs w:val="24"/>
        </w:rPr>
        <w:t>Семёново</w:t>
      </w:r>
      <w:proofErr w:type="spellEnd"/>
      <w:r w:rsidRPr="00560D88">
        <w:rPr>
          <w:rFonts w:ascii="Times New Roman" w:hAnsi="Times New Roman" w:cs="Times New Roman"/>
          <w:sz w:val="24"/>
          <w:szCs w:val="24"/>
        </w:rPr>
        <w:t>, Загорск (Сергиев-Посад), Городец, Хохлому, Гжель.</w:t>
      </w:r>
    </w:p>
    <w:p w:rsidR="00AA016A" w:rsidRPr="00560D88" w:rsidRDefault="00AA016A" w:rsidP="00EB5F7B">
      <w:pPr>
        <w:spacing w:after="0" w:line="240" w:lineRule="atLeast"/>
        <w:jc w:val="both"/>
        <w:rPr>
          <w:rFonts w:ascii="Times New Roman" w:hAnsi="Times New Roman" w:cs="Times New Roman"/>
          <w:b/>
          <w:sz w:val="24"/>
          <w:szCs w:val="24"/>
        </w:rPr>
      </w:pPr>
      <w:r w:rsidRPr="00560D88">
        <w:rPr>
          <w:rFonts w:ascii="Times New Roman" w:hAnsi="Times New Roman" w:cs="Times New Roman"/>
          <w:b/>
          <w:sz w:val="24"/>
          <w:szCs w:val="24"/>
        </w:rPr>
        <w:t>Проект №2. Коллекция «Народное искусство»</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Поиск дополнительных источников информации о народных промыслах. Чтение и рассматривание книг, журналов, коллекционирование открыток о народном искусстве. Посещение музеев, выставочных залов с произведениями народных мастеров. Просмотр телепередач и видеофильмов о народном искусстве. Посещение (по возможности) традиционных народных промыслов. Изучение местных народных художественных промыслов. Коллекция может быть размещена в классе, в школьном музее, в актовом зале.</w:t>
      </w:r>
    </w:p>
    <w:p w:rsidR="00AA016A" w:rsidRPr="00560D88" w:rsidRDefault="00AA016A" w:rsidP="00EB5F7B">
      <w:pPr>
        <w:spacing w:after="0" w:line="240" w:lineRule="atLeast"/>
        <w:jc w:val="both"/>
        <w:rPr>
          <w:rFonts w:ascii="Times New Roman" w:hAnsi="Times New Roman" w:cs="Times New Roman"/>
          <w:b/>
          <w:sz w:val="24"/>
          <w:szCs w:val="24"/>
        </w:rPr>
      </w:pPr>
      <w:r w:rsidRPr="00560D88">
        <w:rPr>
          <w:rFonts w:ascii="Times New Roman" w:hAnsi="Times New Roman" w:cs="Times New Roman"/>
          <w:b/>
          <w:sz w:val="24"/>
          <w:szCs w:val="24"/>
        </w:rPr>
        <w:t>Проект №3. Весёлая ярмарка</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Рассказ о народных художественных промыслах (Гжель, Дымка, Филимоново, Городец, Хохлома) от имени народных мастеров. Проведение викторин и конкурсов о народном искусстве. Подготовка костюмов для праздника «Весёлая ярмарка». Проведение праздника с выставкой изделий народных промыслов, выполненных детьми.</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МИР ДИЗАЙНА И АРХИТЕКТУРЫ</w:t>
      </w:r>
    </w:p>
    <w:p w:rsidR="00AA016A" w:rsidRPr="00560D88" w:rsidRDefault="00AA016A" w:rsidP="00EB5F7B">
      <w:pPr>
        <w:spacing w:after="0" w:line="240" w:lineRule="atLeast"/>
        <w:jc w:val="both"/>
        <w:rPr>
          <w:rFonts w:ascii="Times New Roman" w:hAnsi="Times New Roman" w:cs="Times New Roman"/>
          <w:b/>
          <w:sz w:val="24"/>
          <w:szCs w:val="24"/>
        </w:rPr>
      </w:pPr>
      <w:r w:rsidRPr="00560D88">
        <w:rPr>
          <w:rFonts w:ascii="Times New Roman" w:hAnsi="Times New Roman" w:cs="Times New Roman"/>
          <w:b/>
          <w:sz w:val="24"/>
          <w:szCs w:val="24"/>
        </w:rPr>
        <w:t>Тема «В сказочной стране “Дизайн”»</w:t>
      </w:r>
    </w:p>
    <w:p w:rsidR="00AA016A" w:rsidRPr="00560D88" w:rsidRDefault="00AA016A" w:rsidP="00EB5F7B">
      <w:pPr>
        <w:spacing w:after="0" w:line="240" w:lineRule="atLeast"/>
        <w:jc w:val="both"/>
        <w:rPr>
          <w:rFonts w:ascii="Times New Roman" w:hAnsi="Times New Roman" w:cs="Times New Roman"/>
          <w:b/>
          <w:sz w:val="24"/>
          <w:szCs w:val="24"/>
        </w:rPr>
      </w:pPr>
      <w:r w:rsidRPr="00560D88">
        <w:rPr>
          <w:rFonts w:ascii="Times New Roman" w:hAnsi="Times New Roman" w:cs="Times New Roman"/>
          <w:b/>
          <w:sz w:val="24"/>
          <w:szCs w:val="24"/>
        </w:rPr>
        <w:t>Беседы о дизайне</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Знакомство с многообразием форм объектов дизайна. Изучение объектов дизайна и их деталей круглой, шарообразной, треугольной, квадратной и кубической форм. Комбинирование этих форм в объектах дизайна.</w:t>
      </w:r>
    </w:p>
    <w:p w:rsidR="00AA016A" w:rsidRPr="00560D88" w:rsidRDefault="00AA016A" w:rsidP="00EB5F7B">
      <w:pPr>
        <w:spacing w:after="0" w:line="240" w:lineRule="atLeast"/>
        <w:jc w:val="both"/>
        <w:rPr>
          <w:rFonts w:ascii="Times New Roman" w:hAnsi="Times New Roman" w:cs="Times New Roman"/>
          <w:b/>
          <w:sz w:val="24"/>
          <w:szCs w:val="24"/>
        </w:rPr>
      </w:pPr>
      <w:r w:rsidRPr="00560D88">
        <w:rPr>
          <w:rFonts w:ascii="Times New Roman" w:hAnsi="Times New Roman" w:cs="Times New Roman"/>
          <w:b/>
          <w:sz w:val="24"/>
          <w:szCs w:val="24"/>
        </w:rPr>
        <w:t>Основы художественного языка</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«АЗБУКА ФОРМЫ». Художественные особенности создания формы объектов дизайна на основе круга, шара, треугольника, квадрата и куба. Единство функции и формы объекта дизайна.</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«АЗБУКА ЦВЕТА». Выразительные возможности цвета в дизайне.</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ТВОРЧЕСКАЯ МАСТЕРСКАЯ. Рисование круглого угощения (гуашь). Рисование мячиков и шариков (гуашь). Роспись бумажных кубиков разноцветными линиями (гуашь). Выполнение эскиза подушки квадратной формы и украшение её узорами из квадратов (аппликация). Выполнение аппликации «Фантастические звери» из треугольников. «Превращение» в объекты дизайна кругов, треугольников, квадратов, кубов и шаров (</w:t>
      </w:r>
      <w:proofErr w:type="spellStart"/>
      <w:r w:rsidRPr="00560D88">
        <w:rPr>
          <w:rFonts w:ascii="Times New Roman" w:hAnsi="Times New Roman" w:cs="Times New Roman"/>
          <w:sz w:val="24"/>
          <w:szCs w:val="24"/>
        </w:rPr>
        <w:t>дорисовывание</w:t>
      </w:r>
      <w:proofErr w:type="spellEnd"/>
      <w:r w:rsidRPr="00560D88">
        <w:rPr>
          <w:rFonts w:ascii="Times New Roman" w:hAnsi="Times New Roman" w:cs="Times New Roman"/>
          <w:sz w:val="24"/>
          <w:szCs w:val="24"/>
        </w:rPr>
        <w:t>, аппликация).</w:t>
      </w:r>
    </w:p>
    <w:p w:rsidR="00AA016A" w:rsidRPr="00560D88" w:rsidRDefault="00AA016A" w:rsidP="00EB5F7B">
      <w:pPr>
        <w:spacing w:after="0" w:line="240" w:lineRule="atLeast"/>
        <w:jc w:val="both"/>
        <w:rPr>
          <w:rFonts w:ascii="Times New Roman" w:hAnsi="Times New Roman" w:cs="Times New Roman"/>
          <w:b/>
          <w:sz w:val="24"/>
          <w:szCs w:val="24"/>
        </w:rPr>
      </w:pPr>
      <w:r w:rsidRPr="00560D88">
        <w:rPr>
          <w:rFonts w:ascii="Times New Roman" w:hAnsi="Times New Roman" w:cs="Times New Roman"/>
          <w:b/>
          <w:sz w:val="24"/>
          <w:szCs w:val="24"/>
        </w:rPr>
        <w:t>Беседы об архитектуре</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Архитектура как искусство. Дом на основе круга, шара, куба и др. геометрических форм и тел.</w:t>
      </w:r>
    </w:p>
    <w:p w:rsidR="00AA016A" w:rsidRPr="00560D88" w:rsidRDefault="00AA016A" w:rsidP="00EB5F7B">
      <w:pPr>
        <w:spacing w:after="0" w:line="240" w:lineRule="atLeast"/>
        <w:jc w:val="both"/>
        <w:rPr>
          <w:rFonts w:ascii="Times New Roman" w:hAnsi="Times New Roman" w:cs="Times New Roman"/>
          <w:b/>
          <w:sz w:val="24"/>
          <w:szCs w:val="24"/>
        </w:rPr>
      </w:pPr>
      <w:r w:rsidRPr="00560D88">
        <w:rPr>
          <w:rFonts w:ascii="Times New Roman" w:hAnsi="Times New Roman" w:cs="Times New Roman"/>
          <w:b/>
          <w:sz w:val="24"/>
          <w:szCs w:val="24"/>
        </w:rPr>
        <w:t>Основы художественного языка</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«АЗБУКА ФОРМЫ». Художественные особенности создания формы архитектурных сооружений на основе куба, шара, круга, треугольника, квадрата и др.</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«АЗБУКА ЦВЕТА». Выразительные возможности цвета в архитектуре.</w:t>
      </w:r>
    </w:p>
    <w:p w:rsidR="00AA016A" w:rsidRPr="00560D88" w:rsidRDefault="00AA016A" w:rsidP="00EB5F7B">
      <w:pPr>
        <w:spacing w:after="0" w:line="240" w:lineRule="atLeast"/>
        <w:rPr>
          <w:rFonts w:ascii="Times New Roman" w:hAnsi="Times New Roman" w:cs="Times New Roman"/>
          <w:b/>
          <w:sz w:val="24"/>
          <w:szCs w:val="24"/>
        </w:rPr>
      </w:pPr>
      <w:r w:rsidRPr="00560D88">
        <w:rPr>
          <w:rFonts w:ascii="Times New Roman" w:hAnsi="Times New Roman" w:cs="Times New Roman"/>
          <w:b/>
          <w:sz w:val="24"/>
          <w:szCs w:val="24"/>
        </w:rPr>
        <w:t>Вариативные творческие задания</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Выполнение аппликации «Луноход» из кругов разного размера.</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Составление из геометрических форм фантастических зверей (аппликация).</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Роспись бус из шаров, кругов, квадратов и треугольников основными и составными цветами.</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Изготовление подвесных украшений для дома на основе геометрических форм (цветная бумага</w:t>
      </w:r>
      <w:proofErr w:type="gramStart"/>
      <w:r w:rsidRPr="00560D88">
        <w:rPr>
          <w:rFonts w:ascii="Times New Roman" w:hAnsi="Times New Roman" w:cs="Times New Roman"/>
          <w:sz w:val="24"/>
          <w:szCs w:val="24"/>
        </w:rPr>
        <w:t>).Лепка</w:t>
      </w:r>
      <w:proofErr w:type="gramEnd"/>
      <w:r w:rsidRPr="00560D88">
        <w:rPr>
          <w:rFonts w:ascii="Times New Roman" w:hAnsi="Times New Roman" w:cs="Times New Roman"/>
          <w:sz w:val="24"/>
          <w:szCs w:val="24"/>
        </w:rPr>
        <w:t xml:space="preserve"> из пластилина бус, сказочного животного «</w:t>
      </w:r>
      <w:proofErr w:type="spellStart"/>
      <w:r w:rsidRPr="00560D88">
        <w:rPr>
          <w:rFonts w:ascii="Times New Roman" w:hAnsi="Times New Roman" w:cs="Times New Roman"/>
          <w:sz w:val="24"/>
          <w:szCs w:val="24"/>
        </w:rPr>
        <w:t>Лошарик</w:t>
      </w:r>
      <w:proofErr w:type="spellEnd"/>
      <w:r w:rsidRPr="00560D88">
        <w:rPr>
          <w:rFonts w:ascii="Times New Roman" w:hAnsi="Times New Roman" w:cs="Times New Roman"/>
          <w:sz w:val="24"/>
          <w:szCs w:val="24"/>
        </w:rPr>
        <w:t>».</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Изготовление слонёнка из кружков разного размера.</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Изготовление фигурок животных и птиц из разных геометрических фигур.</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Лепка из пластилина или моделирование из бумаги игральных кубиков разного размера.</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Склеивание и роспись кубиков из картона. Составление из расписанных кубиков объёмно-пространственных или рельефных композиций.</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Выполнение аппликации «Фантастические существа» из геометрических фигур.</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Лепка посуды для каждого королевства страны «Дизайн» (солёное тесто, пластилин).</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lastRenderedPageBreak/>
        <w:t>Украшение рамочек (круглых, квадратных, прямоугольных) для картинок или фотографий разнообразными материалами (ракушка, засушенные растения, бусинки, пуговицы, верёвки и др.).</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Конструирование из детских кубиков города с башнями, домами, мостами и др. постройками (коллективная работа).</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Составление коллекции картинок с предметами круглой, треугольной, квадратной формы и предметами в форме шара и куба.</w:t>
      </w:r>
    </w:p>
    <w:p w:rsidR="00AA016A" w:rsidRPr="00560D88" w:rsidRDefault="00AA016A" w:rsidP="00EB5F7B">
      <w:pPr>
        <w:spacing w:after="0" w:line="240" w:lineRule="atLeast"/>
        <w:jc w:val="both"/>
        <w:rPr>
          <w:rFonts w:ascii="Times New Roman" w:hAnsi="Times New Roman" w:cs="Times New Roman"/>
          <w:b/>
          <w:sz w:val="24"/>
          <w:szCs w:val="24"/>
        </w:rPr>
      </w:pPr>
      <w:r w:rsidRPr="00560D88">
        <w:rPr>
          <w:rFonts w:ascii="Times New Roman" w:hAnsi="Times New Roman" w:cs="Times New Roman"/>
          <w:b/>
          <w:sz w:val="24"/>
          <w:szCs w:val="24"/>
        </w:rPr>
        <w:t>ПРОЕКТНАЯ ДЕЯТЕЛЬНОСТЬ</w:t>
      </w:r>
    </w:p>
    <w:p w:rsidR="00AA016A" w:rsidRPr="00560D88" w:rsidRDefault="00AA016A" w:rsidP="00EB5F7B">
      <w:pPr>
        <w:spacing w:after="0" w:line="240" w:lineRule="atLeast"/>
        <w:jc w:val="both"/>
        <w:rPr>
          <w:rFonts w:ascii="Times New Roman" w:hAnsi="Times New Roman" w:cs="Times New Roman"/>
          <w:i/>
          <w:sz w:val="24"/>
          <w:szCs w:val="24"/>
        </w:rPr>
      </w:pPr>
      <w:r w:rsidRPr="00560D88">
        <w:rPr>
          <w:rFonts w:ascii="Times New Roman" w:hAnsi="Times New Roman" w:cs="Times New Roman"/>
          <w:i/>
          <w:sz w:val="24"/>
          <w:szCs w:val="24"/>
        </w:rPr>
        <w:t>Тема «Дизайн в нашей жизни»</w:t>
      </w:r>
    </w:p>
    <w:p w:rsidR="00AA016A" w:rsidRPr="00560D88" w:rsidRDefault="00AA016A" w:rsidP="00EB5F7B">
      <w:pPr>
        <w:spacing w:after="0" w:line="240" w:lineRule="atLeast"/>
        <w:jc w:val="both"/>
        <w:rPr>
          <w:rFonts w:ascii="Times New Roman" w:hAnsi="Times New Roman" w:cs="Times New Roman"/>
          <w:b/>
          <w:sz w:val="24"/>
          <w:szCs w:val="24"/>
        </w:rPr>
      </w:pPr>
      <w:r w:rsidRPr="00560D88">
        <w:rPr>
          <w:rFonts w:ascii="Times New Roman" w:hAnsi="Times New Roman" w:cs="Times New Roman"/>
          <w:b/>
          <w:sz w:val="24"/>
          <w:szCs w:val="24"/>
        </w:rPr>
        <w:t>Проект №1. Выставки творческих работ</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Оформление выставки творческих работ учащихся (живописных, графических, лепки, декоративных, в народных традициях, дизайнерских), выполненных за учебный год (возможна помощь родителей). Создание цветового и текстурного выставочного пространства. Создание коллекции картинок с объектами дизайна круглой, шарообразной, треугольной, квадратной формы (возможна помощь родителей).</w:t>
      </w:r>
    </w:p>
    <w:p w:rsidR="00AA016A" w:rsidRPr="00560D88" w:rsidRDefault="00AA016A" w:rsidP="00EB5F7B">
      <w:pPr>
        <w:spacing w:after="0" w:line="240" w:lineRule="atLeast"/>
        <w:jc w:val="both"/>
        <w:rPr>
          <w:rFonts w:ascii="Times New Roman" w:hAnsi="Times New Roman" w:cs="Times New Roman"/>
          <w:b/>
          <w:sz w:val="24"/>
          <w:szCs w:val="24"/>
        </w:rPr>
      </w:pPr>
      <w:r w:rsidRPr="00560D88">
        <w:rPr>
          <w:rFonts w:ascii="Times New Roman" w:hAnsi="Times New Roman" w:cs="Times New Roman"/>
          <w:b/>
          <w:sz w:val="24"/>
          <w:szCs w:val="24"/>
        </w:rPr>
        <w:t>Проект №2. Фотоколлаж из журналов</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Поиск дополнительных источников информации о дизайне. Чтение и рассматривание книг, журналов, открыток о дизайне. Создание коллекции фотографий, картинок, проектов с объектами архитектуры круглой, шарообразной, треугольной, квадратной, кубической формы (возможна помощь родителей).</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b/>
          <w:sz w:val="24"/>
          <w:szCs w:val="24"/>
        </w:rPr>
        <w:t xml:space="preserve">Проект №3. Воздушный шар для путешествий </w:t>
      </w:r>
      <w:r w:rsidRPr="00560D88">
        <w:rPr>
          <w:rFonts w:ascii="Times New Roman" w:hAnsi="Times New Roman" w:cs="Times New Roman"/>
          <w:sz w:val="24"/>
          <w:szCs w:val="24"/>
        </w:rPr>
        <w:t>(итоговое музыкально-театрализованное занятие).</w:t>
      </w:r>
    </w:p>
    <w:p w:rsidR="00AA016A" w:rsidRPr="00560D88" w:rsidRDefault="00AA016A" w:rsidP="00EB5F7B">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Воображаемый полёт на макете воздушного шара над сказочной страной и обобщение основных учебных тем года. Выступление в костюмах сказочных персонажей. Выполнение макета чемоданчика для путешествий и украшение его наклейками разной формы.</w:t>
      </w:r>
    </w:p>
    <w:p w:rsidR="005007CF" w:rsidRPr="00560D88" w:rsidRDefault="005007CF" w:rsidP="00EB5F7B">
      <w:pPr>
        <w:spacing w:after="0" w:line="240" w:lineRule="atLeast"/>
        <w:rPr>
          <w:rFonts w:ascii="Times New Roman" w:hAnsi="Times New Roman" w:cs="Times New Roman"/>
          <w:sz w:val="24"/>
          <w:szCs w:val="24"/>
        </w:rPr>
      </w:pPr>
    </w:p>
    <w:p w:rsidR="005007CF" w:rsidRPr="00560D88" w:rsidRDefault="00000C03" w:rsidP="00EB5F7B">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rPr>
        <w:t>1.4. Планируемые результаты</w:t>
      </w:r>
    </w:p>
    <w:p w:rsidR="00000C03" w:rsidRPr="00560D88" w:rsidRDefault="00000C03" w:rsidP="00EB5F7B">
      <w:pPr>
        <w:pStyle w:val="Style17"/>
        <w:widowControl/>
        <w:spacing w:line="240" w:lineRule="atLeast"/>
        <w:rPr>
          <w:rStyle w:val="FontStyle28"/>
          <w:rFonts w:ascii="Times New Roman" w:hAnsi="Times New Roman" w:cs="Times New Roman"/>
          <w:b/>
          <w:i/>
          <w:sz w:val="24"/>
          <w:szCs w:val="24"/>
        </w:rPr>
      </w:pPr>
      <w:r w:rsidRPr="00560D88">
        <w:rPr>
          <w:rStyle w:val="FontStyle28"/>
          <w:rFonts w:ascii="Times New Roman" w:hAnsi="Times New Roman" w:cs="Times New Roman"/>
          <w:b/>
          <w:i/>
          <w:sz w:val="24"/>
          <w:szCs w:val="24"/>
        </w:rPr>
        <w:t>Планирование результатов в конце 1 года обучения:</w:t>
      </w:r>
    </w:p>
    <w:p w:rsidR="00000C03" w:rsidRPr="00560D88" w:rsidRDefault="00000C03" w:rsidP="00EB5F7B">
      <w:pPr>
        <w:pStyle w:val="Style17"/>
        <w:widowControl/>
        <w:spacing w:line="240" w:lineRule="atLeast"/>
        <w:rPr>
          <w:rStyle w:val="FontStyle28"/>
          <w:rFonts w:ascii="Times New Roman" w:hAnsi="Times New Roman" w:cs="Times New Roman"/>
          <w:b/>
          <w:i/>
          <w:sz w:val="24"/>
          <w:szCs w:val="24"/>
        </w:rPr>
      </w:pPr>
    </w:p>
    <w:p w:rsidR="00000C03" w:rsidRPr="00560D88" w:rsidRDefault="00000C03" w:rsidP="00EB5F7B">
      <w:pPr>
        <w:pStyle w:val="Style8"/>
        <w:widowControl/>
        <w:spacing w:line="240" w:lineRule="atLeast"/>
        <w:ind w:left="442"/>
        <w:jc w:val="left"/>
        <w:rPr>
          <w:rStyle w:val="FontStyle22"/>
          <w:rFonts w:ascii="Times New Roman" w:hAnsi="Times New Roman" w:cs="Times New Roman"/>
          <w:b/>
          <w:sz w:val="24"/>
          <w:szCs w:val="24"/>
          <w:u w:val="single"/>
        </w:rPr>
      </w:pPr>
      <w:r w:rsidRPr="00560D88">
        <w:rPr>
          <w:rStyle w:val="FontStyle22"/>
          <w:rFonts w:ascii="Times New Roman" w:hAnsi="Times New Roman" w:cs="Times New Roman"/>
          <w:b/>
          <w:sz w:val="24"/>
          <w:szCs w:val="24"/>
          <w:u w:val="single"/>
        </w:rPr>
        <w:t>Личностные</w:t>
      </w:r>
    </w:p>
    <w:p w:rsidR="00000C03" w:rsidRPr="00560D88" w:rsidRDefault="00000C03" w:rsidP="00EB5F7B">
      <w:pPr>
        <w:pStyle w:val="Style6"/>
        <w:widowControl/>
        <w:spacing w:line="240" w:lineRule="atLeast"/>
        <w:ind w:left="446"/>
        <w:rPr>
          <w:rStyle w:val="FontStyle23"/>
          <w:rFonts w:ascii="Times New Roman" w:hAnsi="Times New Roman" w:cs="Times New Roman"/>
          <w:sz w:val="24"/>
          <w:szCs w:val="24"/>
        </w:rPr>
      </w:pPr>
      <w:r w:rsidRPr="00560D88">
        <w:rPr>
          <w:rStyle w:val="FontStyle23"/>
          <w:rFonts w:ascii="Times New Roman" w:hAnsi="Times New Roman" w:cs="Times New Roman"/>
          <w:sz w:val="24"/>
          <w:szCs w:val="24"/>
        </w:rPr>
        <w:t xml:space="preserve">У учащихся </w:t>
      </w:r>
      <w:r w:rsidRPr="00560D88">
        <w:rPr>
          <w:rStyle w:val="FontStyle23"/>
          <w:rFonts w:ascii="Times New Roman" w:hAnsi="Times New Roman" w:cs="Times New Roman"/>
          <w:spacing w:val="30"/>
          <w:sz w:val="24"/>
          <w:szCs w:val="24"/>
        </w:rPr>
        <w:t>будут</w:t>
      </w:r>
      <w:r w:rsidRPr="00560D88">
        <w:rPr>
          <w:rStyle w:val="FontStyle23"/>
          <w:rFonts w:ascii="Times New Roman" w:hAnsi="Times New Roman" w:cs="Times New Roman"/>
          <w:sz w:val="24"/>
          <w:szCs w:val="24"/>
        </w:rPr>
        <w:t xml:space="preserve"> сформированы:</w:t>
      </w:r>
    </w:p>
    <w:p w:rsidR="00000C03" w:rsidRPr="00560D88" w:rsidRDefault="00000C03" w:rsidP="00EB5F7B">
      <w:pPr>
        <w:pStyle w:val="Style9"/>
        <w:widowControl/>
        <w:tabs>
          <w:tab w:val="left" w:pos="442"/>
        </w:tabs>
        <w:spacing w:line="240" w:lineRule="atLeast"/>
        <w:ind w:left="442" w:right="5"/>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rPr>
        <w:t>•</w:t>
      </w:r>
      <w:r w:rsidRPr="00560D88">
        <w:rPr>
          <w:rStyle w:val="FontStyle22"/>
          <w:rFonts w:ascii="Times New Roman" w:hAnsi="Times New Roman" w:cs="Times New Roman"/>
          <w:sz w:val="24"/>
          <w:szCs w:val="24"/>
        </w:rPr>
        <w:tab/>
        <w:t>положительное отношение к урокам изобразительного искусства.</w:t>
      </w:r>
    </w:p>
    <w:p w:rsidR="00000C03" w:rsidRPr="00560D88" w:rsidRDefault="00000C03" w:rsidP="00EB5F7B">
      <w:pPr>
        <w:pStyle w:val="Style6"/>
        <w:widowControl/>
        <w:spacing w:line="240" w:lineRule="atLeast"/>
        <w:ind w:left="446"/>
        <w:jc w:val="both"/>
        <w:rPr>
          <w:rStyle w:val="FontStyle23"/>
          <w:rFonts w:ascii="Times New Roman" w:hAnsi="Times New Roman" w:cs="Times New Roman"/>
          <w:sz w:val="24"/>
          <w:szCs w:val="24"/>
        </w:rPr>
      </w:pPr>
      <w:r w:rsidRPr="00560D88">
        <w:rPr>
          <w:rStyle w:val="FontStyle23"/>
          <w:rFonts w:ascii="Times New Roman" w:hAnsi="Times New Roman" w:cs="Times New Roman"/>
          <w:sz w:val="24"/>
          <w:szCs w:val="24"/>
        </w:rPr>
        <w:t>Учащиеся получат возможность для формирования:</w:t>
      </w:r>
    </w:p>
    <w:p w:rsidR="00000C03" w:rsidRPr="00560D88" w:rsidRDefault="00000C03" w:rsidP="00EB5F7B">
      <w:pPr>
        <w:pStyle w:val="Style9"/>
        <w:widowControl/>
        <w:tabs>
          <w:tab w:val="left" w:pos="442"/>
        </w:tabs>
        <w:spacing w:line="240" w:lineRule="atLeast"/>
        <w:ind w:left="442" w:right="14"/>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познавательной мотивации к изобразительному искус</w:t>
      </w:r>
      <w:r w:rsidRPr="00560D88">
        <w:rPr>
          <w:rStyle w:val="FontStyle22"/>
          <w:rFonts w:ascii="Times New Roman" w:hAnsi="Times New Roman" w:cs="Times New Roman"/>
          <w:sz w:val="24"/>
          <w:szCs w:val="24"/>
        </w:rPr>
        <w:softHyphen/>
        <w:t>ству;</w:t>
      </w:r>
    </w:p>
    <w:p w:rsidR="00000C03" w:rsidRPr="00560D88" w:rsidRDefault="00000C03" w:rsidP="00EB5F7B">
      <w:pPr>
        <w:pStyle w:val="Style9"/>
        <w:widowControl/>
        <w:tabs>
          <w:tab w:val="left" w:pos="442"/>
        </w:tabs>
        <w:spacing w:line="240" w:lineRule="atLeast"/>
        <w:ind w:left="442" w:right="14"/>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осознания своей принадлежности народу, чувства ува</w:t>
      </w:r>
      <w:r w:rsidRPr="00560D88">
        <w:rPr>
          <w:rStyle w:val="FontStyle22"/>
          <w:rFonts w:ascii="Times New Roman" w:hAnsi="Times New Roman" w:cs="Times New Roman"/>
          <w:sz w:val="24"/>
          <w:szCs w:val="24"/>
        </w:rPr>
        <w:softHyphen/>
        <w:t>жения к народным художественным традициям России;</w:t>
      </w:r>
    </w:p>
    <w:p w:rsidR="00000C03" w:rsidRPr="00560D88" w:rsidRDefault="00000C03" w:rsidP="00EB5F7B">
      <w:pPr>
        <w:pStyle w:val="Style9"/>
        <w:widowControl/>
        <w:tabs>
          <w:tab w:val="left" w:pos="442"/>
        </w:tabs>
        <w:spacing w:line="240" w:lineRule="atLeast"/>
        <w:ind w:left="442" w:right="14"/>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внимательного отношения к красоте окружающего ми</w:t>
      </w:r>
      <w:r w:rsidRPr="00560D88">
        <w:rPr>
          <w:rStyle w:val="FontStyle22"/>
          <w:rFonts w:ascii="Times New Roman" w:hAnsi="Times New Roman" w:cs="Times New Roman"/>
          <w:sz w:val="24"/>
          <w:szCs w:val="24"/>
        </w:rPr>
        <w:softHyphen/>
        <w:t>ра, к произведениям искусства;</w:t>
      </w:r>
    </w:p>
    <w:p w:rsidR="00000C03" w:rsidRPr="00560D88" w:rsidRDefault="00000C03" w:rsidP="00EB5F7B">
      <w:pPr>
        <w:pStyle w:val="Style9"/>
        <w:widowControl/>
        <w:tabs>
          <w:tab w:val="left" w:pos="442"/>
        </w:tabs>
        <w:spacing w:line="240" w:lineRule="atLeast"/>
        <w:ind w:left="442" w:right="10"/>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эмоционально-ценностного отношения к произведениям искусства и изображаемой действительности.</w:t>
      </w:r>
    </w:p>
    <w:p w:rsidR="00000C03" w:rsidRPr="00560D88" w:rsidRDefault="00000C03" w:rsidP="00EB5F7B">
      <w:pPr>
        <w:pStyle w:val="Style9"/>
        <w:widowControl/>
        <w:tabs>
          <w:tab w:val="left" w:pos="442"/>
        </w:tabs>
        <w:spacing w:line="240" w:lineRule="atLeast"/>
        <w:ind w:left="442" w:right="10"/>
        <w:rPr>
          <w:rStyle w:val="FontStyle22"/>
          <w:rFonts w:ascii="Times New Roman" w:hAnsi="Times New Roman" w:cs="Times New Roman"/>
          <w:sz w:val="24"/>
          <w:szCs w:val="24"/>
        </w:rPr>
      </w:pPr>
    </w:p>
    <w:p w:rsidR="00000C03" w:rsidRPr="00560D88" w:rsidRDefault="00000C03" w:rsidP="00EB5F7B">
      <w:pPr>
        <w:pStyle w:val="Style8"/>
        <w:widowControl/>
        <w:spacing w:line="240" w:lineRule="atLeast"/>
        <w:ind w:left="446"/>
        <w:jc w:val="left"/>
        <w:rPr>
          <w:rStyle w:val="FontStyle22"/>
          <w:rFonts w:ascii="Times New Roman" w:hAnsi="Times New Roman" w:cs="Times New Roman"/>
          <w:b/>
          <w:sz w:val="24"/>
          <w:szCs w:val="24"/>
        </w:rPr>
      </w:pPr>
      <w:r w:rsidRPr="00560D88">
        <w:rPr>
          <w:rFonts w:ascii="Times New Roman" w:hAnsi="Times New Roman"/>
          <w:b/>
        </w:rPr>
        <w:t>Предметные</w:t>
      </w:r>
    </w:p>
    <w:p w:rsidR="00000C03" w:rsidRPr="00560D88" w:rsidRDefault="00000C03" w:rsidP="00EB5F7B">
      <w:pPr>
        <w:pStyle w:val="Style6"/>
        <w:widowControl/>
        <w:spacing w:line="240" w:lineRule="atLeast"/>
        <w:ind w:left="446"/>
        <w:rPr>
          <w:rStyle w:val="FontStyle23"/>
          <w:rFonts w:ascii="Times New Roman" w:hAnsi="Times New Roman" w:cs="Times New Roman"/>
          <w:sz w:val="24"/>
          <w:szCs w:val="24"/>
        </w:rPr>
      </w:pPr>
      <w:r w:rsidRPr="00560D88">
        <w:rPr>
          <w:rStyle w:val="FontStyle23"/>
          <w:rFonts w:ascii="Times New Roman" w:hAnsi="Times New Roman" w:cs="Times New Roman"/>
          <w:sz w:val="24"/>
          <w:szCs w:val="24"/>
        </w:rPr>
        <w:t>Учащиеся научатся:</w:t>
      </w:r>
    </w:p>
    <w:p w:rsidR="00000C03" w:rsidRPr="00560D88" w:rsidRDefault="00000C03" w:rsidP="00EB5F7B">
      <w:pPr>
        <w:pStyle w:val="Style9"/>
        <w:widowControl/>
        <w:tabs>
          <w:tab w:val="left" w:pos="442"/>
        </w:tabs>
        <w:spacing w:line="240" w:lineRule="atLeast"/>
        <w:ind w:firstLine="0"/>
        <w:jc w:val="left"/>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называть расположение цветов радуги;</w:t>
      </w:r>
    </w:p>
    <w:p w:rsidR="00000C03" w:rsidRPr="00560D88" w:rsidRDefault="00000C03" w:rsidP="00EB5F7B">
      <w:pPr>
        <w:pStyle w:val="Style9"/>
        <w:widowControl/>
        <w:tabs>
          <w:tab w:val="left" w:pos="442"/>
        </w:tabs>
        <w:spacing w:line="240" w:lineRule="atLeast"/>
        <w:ind w:left="442" w:right="14"/>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различать, называть цветовой круг (12 цветов), основ</w:t>
      </w:r>
      <w:r w:rsidRPr="00560D88">
        <w:rPr>
          <w:rStyle w:val="FontStyle22"/>
          <w:rFonts w:ascii="Times New Roman" w:hAnsi="Times New Roman" w:cs="Times New Roman"/>
          <w:sz w:val="24"/>
          <w:szCs w:val="24"/>
        </w:rPr>
        <w:softHyphen/>
        <w:t>ные и составные цвета, тёплые и холодные цвета;</w:t>
      </w:r>
    </w:p>
    <w:p w:rsidR="00000C03" w:rsidRPr="00560D88" w:rsidRDefault="00000C03" w:rsidP="00EB5F7B">
      <w:pPr>
        <w:pStyle w:val="Style9"/>
        <w:widowControl/>
        <w:tabs>
          <w:tab w:val="left" w:pos="442"/>
        </w:tabs>
        <w:spacing w:line="240" w:lineRule="atLeast"/>
        <w:ind w:firstLine="0"/>
        <w:jc w:val="left"/>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составлять дополнительные цвета из основных цветов;</w:t>
      </w:r>
    </w:p>
    <w:p w:rsidR="00000C03" w:rsidRPr="00560D88" w:rsidRDefault="00000C03" w:rsidP="00EB5F7B">
      <w:pPr>
        <w:pStyle w:val="Style9"/>
        <w:widowControl/>
        <w:tabs>
          <w:tab w:val="left" w:pos="442"/>
        </w:tabs>
        <w:spacing w:line="240" w:lineRule="atLeast"/>
        <w:ind w:left="442" w:right="5"/>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использовать в работе разнообразные художественные материалы (гуашь, акварель, цветные карандаши, гра</w:t>
      </w:r>
      <w:r w:rsidRPr="00560D88">
        <w:rPr>
          <w:rStyle w:val="FontStyle22"/>
          <w:rFonts w:ascii="Times New Roman" w:hAnsi="Times New Roman" w:cs="Times New Roman"/>
          <w:sz w:val="24"/>
          <w:szCs w:val="24"/>
        </w:rPr>
        <w:softHyphen/>
        <w:t>фитный карандаш);</w:t>
      </w:r>
    </w:p>
    <w:p w:rsidR="00000C03" w:rsidRPr="00560D88" w:rsidRDefault="00000C03" w:rsidP="00EB5F7B">
      <w:pPr>
        <w:pStyle w:val="Style9"/>
        <w:widowControl/>
        <w:tabs>
          <w:tab w:val="left" w:pos="442"/>
        </w:tabs>
        <w:spacing w:line="240" w:lineRule="atLeast"/>
        <w:ind w:left="442" w:right="5"/>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элементарно передавать глубину пространства на плос</w:t>
      </w:r>
      <w:r w:rsidRPr="00560D88">
        <w:rPr>
          <w:rStyle w:val="FontStyle22"/>
          <w:rFonts w:ascii="Times New Roman" w:hAnsi="Times New Roman" w:cs="Times New Roman"/>
          <w:sz w:val="24"/>
          <w:szCs w:val="24"/>
        </w:rPr>
        <w:softHyphen/>
        <w:t>кости листа (загораживание, уменьшение объектов при удалении, расположение их в верхней части листа).</w:t>
      </w:r>
    </w:p>
    <w:p w:rsidR="00000C03" w:rsidRPr="00560D88" w:rsidRDefault="00000C03" w:rsidP="00EB5F7B">
      <w:pPr>
        <w:pStyle w:val="Style6"/>
        <w:widowControl/>
        <w:spacing w:line="240" w:lineRule="atLeast"/>
        <w:ind w:left="446"/>
        <w:rPr>
          <w:rStyle w:val="FontStyle23"/>
          <w:rFonts w:ascii="Times New Roman" w:hAnsi="Times New Roman" w:cs="Times New Roman"/>
          <w:sz w:val="24"/>
          <w:szCs w:val="24"/>
        </w:rPr>
      </w:pPr>
      <w:r w:rsidRPr="00560D88">
        <w:rPr>
          <w:rStyle w:val="FontStyle23"/>
          <w:rFonts w:ascii="Times New Roman" w:hAnsi="Times New Roman" w:cs="Times New Roman"/>
          <w:sz w:val="24"/>
          <w:szCs w:val="24"/>
        </w:rPr>
        <w:t>Учащиеся получат возможность научиться:</w:t>
      </w:r>
    </w:p>
    <w:p w:rsidR="00000C03" w:rsidRPr="00560D88" w:rsidRDefault="00000C03" w:rsidP="00EB5F7B">
      <w:pPr>
        <w:pStyle w:val="Style9"/>
        <w:widowControl/>
        <w:tabs>
          <w:tab w:val="left" w:pos="442"/>
        </w:tabs>
        <w:spacing w:line="240" w:lineRule="atLeast"/>
        <w:ind w:left="442" w:right="5"/>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передавать в композиции сюжет и смысловую связь между объектами;</w:t>
      </w:r>
    </w:p>
    <w:p w:rsidR="00000C03" w:rsidRPr="00560D88" w:rsidRDefault="00000C03" w:rsidP="00EB5F7B">
      <w:pPr>
        <w:pStyle w:val="Style9"/>
        <w:widowControl/>
        <w:tabs>
          <w:tab w:val="left" w:pos="442"/>
        </w:tabs>
        <w:spacing w:line="240" w:lineRule="atLeast"/>
        <w:ind w:left="442"/>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подбирать цвет в соответствии с передаваемым в работе настроением;</w:t>
      </w:r>
    </w:p>
    <w:p w:rsidR="00000C03" w:rsidRPr="00560D88" w:rsidRDefault="00000C03" w:rsidP="00EB5F7B">
      <w:pPr>
        <w:pStyle w:val="Style9"/>
        <w:widowControl/>
        <w:tabs>
          <w:tab w:val="left" w:pos="442"/>
        </w:tabs>
        <w:spacing w:line="240" w:lineRule="atLeast"/>
        <w:ind w:left="442" w:right="5"/>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lastRenderedPageBreak/>
        <w:t>•</w:t>
      </w:r>
      <w:r w:rsidRPr="00560D88">
        <w:rPr>
          <w:rStyle w:val="FontStyle22"/>
          <w:rFonts w:ascii="Times New Roman" w:hAnsi="Times New Roman" w:cs="Times New Roman"/>
          <w:sz w:val="24"/>
          <w:szCs w:val="24"/>
        </w:rPr>
        <w:tab/>
        <w:t xml:space="preserve">выполнять некоторые декоративные приёмы (печать разнообразными материалами, </w:t>
      </w:r>
      <w:proofErr w:type="spellStart"/>
      <w:r w:rsidRPr="00560D88">
        <w:rPr>
          <w:rStyle w:val="FontStyle22"/>
          <w:rFonts w:ascii="Times New Roman" w:hAnsi="Times New Roman" w:cs="Times New Roman"/>
          <w:sz w:val="24"/>
          <w:szCs w:val="24"/>
        </w:rPr>
        <w:t>набрызг</w:t>
      </w:r>
      <w:proofErr w:type="spellEnd"/>
      <w:r w:rsidRPr="00560D88">
        <w:rPr>
          <w:rStyle w:val="FontStyle22"/>
          <w:rFonts w:ascii="Times New Roman" w:hAnsi="Times New Roman" w:cs="Times New Roman"/>
          <w:sz w:val="24"/>
          <w:szCs w:val="24"/>
        </w:rPr>
        <w:t xml:space="preserve"> краски и др.);</w:t>
      </w:r>
    </w:p>
    <w:p w:rsidR="00000C03" w:rsidRPr="00560D88" w:rsidRDefault="00000C03" w:rsidP="00EB5F7B">
      <w:pPr>
        <w:pStyle w:val="Style9"/>
        <w:widowControl/>
        <w:tabs>
          <w:tab w:val="left" w:pos="442"/>
        </w:tabs>
        <w:spacing w:line="240" w:lineRule="atLeast"/>
        <w:ind w:left="442" w:right="14"/>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определять (узнавать) произведения традиционных на</w:t>
      </w:r>
      <w:r w:rsidRPr="00560D88">
        <w:rPr>
          <w:rStyle w:val="FontStyle22"/>
          <w:rFonts w:ascii="Times New Roman" w:hAnsi="Times New Roman" w:cs="Times New Roman"/>
          <w:sz w:val="24"/>
          <w:szCs w:val="24"/>
        </w:rPr>
        <w:softHyphen/>
        <w:t xml:space="preserve">родных художественных промыслов (Дымка, </w:t>
      </w:r>
      <w:proofErr w:type="spellStart"/>
      <w:proofErr w:type="gramStart"/>
      <w:r w:rsidRPr="00560D88">
        <w:rPr>
          <w:rStyle w:val="FontStyle22"/>
          <w:rFonts w:ascii="Times New Roman" w:hAnsi="Times New Roman" w:cs="Times New Roman"/>
          <w:sz w:val="24"/>
          <w:szCs w:val="24"/>
        </w:rPr>
        <w:t>Филимо</w:t>
      </w:r>
      <w:proofErr w:type="spellEnd"/>
      <w:r w:rsidRPr="00560D88">
        <w:rPr>
          <w:rStyle w:val="FontStyle22"/>
          <w:rFonts w:ascii="Times New Roman" w:hAnsi="Times New Roman" w:cs="Times New Roman"/>
          <w:sz w:val="24"/>
          <w:szCs w:val="24"/>
        </w:rPr>
        <w:t>-ново</w:t>
      </w:r>
      <w:proofErr w:type="gramEnd"/>
      <w:r w:rsidRPr="00560D88">
        <w:rPr>
          <w:rStyle w:val="FontStyle22"/>
          <w:rFonts w:ascii="Times New Roman" w:hAnsi="Times New Roman" w:cs="Times New Roman"/>
          <w:sz w:val="24"/>
          <w:szCs w:val="24"/>
        </w:rPr>
        <w:t>, Городец, Хохлома, Гжель и др.).</w:t>
      </w:r>
    </w:p>
    <w:p w:rsidR="00000C03" w:rsidRPr="00560D88" w:rsidRDefault="00000C03" w:rsidP="00EB5F7B">
      <w:pPr>
        <w:pStyle w:val="Style8"/>
        <w:widowControl/>
        <w:spacing w:line="240" w:lineRule="atLeast"/>
        <w:ind w:left="446"/>
        <w:jc w:val="left"/>
        <w:rPr>
          <w:rFonts w:ascii="Times New Roman" w:hAnsi="Times New Roman"/>
        </w:rPr>
      </w:pPr>
    </w:p>
    <w:p w:rsidR="00000C03" w:rsidRPr="00560D88" w:rsidRDefault="00000C03" w:rsidP="00EB5F7B">
      <w:pPr>
        <w:pStyle w:val="Style8"/>
        <w:widowControl/>
        <w:spacing w:line="240" w:lineRule="atLeast"/>
        <w:ind w:left="446"/>
        <w:jc w:val="left"/>
        <w:rPr>
          <w:rStyle w:val="FontStyle22"/>
          <w:rFonts w:ascii="Times New Roman" w:hAnsi="Times New Roman" w:cs="Times New Roman"/>
          <w:b/>
          <w:sz w:val="24"/>
          <w:szCs w:val="24"/>
        </w:rPr>
      </w:pPr>
      <w:proofErr w:type="spellStart"/>
      <w:r w:rsidRPr="00560D88">
        <w:rPr>
          <w:rStyle w:val="FontStyle22"/>
          <w:rFonts w:ascii="Times New Roman" w:hAnsi="Times New Roman" w:cs="Times New Roman"/>
          <w:b/>
          <w:sz w:val="24"/>
          <w:szCs w:val="24"/>
        </w:rPr>
        <w:t>Метапредметные</w:t>
      </w:r>
      <w:proofErr w:type="spellEnd"/>
    </w:p>
    <w:p w:rsidR="00000C03" w:rsidRPr="00560D88" w:rsidRDefault="00000C03" w:rsidP="00EB5F7B">
      <w:pPr>
        <w:pStyle w:val="Style13"/>
        <w:widowControl/>
        <w:spacing w:line="240" w:lineRule="atLeast"/>
        <w:ind w:left="446" w:right="5069" w:firstLine="0"/>
        <w:rPr>
          <w:rStyle w:val="FontStyle29"/>
          <w:rFonts w:ascii="Times New Roman" w:hAnsi="Times New Roman" w:cs="Times New Roman"/>
          <w:i/>
          <w:sz w:val="24"/>
          <w:szCs w:val="24"/>
        </w:rPr>
      </w:pPr>
      <w:r w:rsidRPr="00560D88">
        <w:rPr>
          <w:rStyle w:val="FontStyle29"/>
          <w:rFonts w:ascii="Times New Roman" w:hAnsi="Times New Roman" w:cs="Times New Roman"/>
          <w:i/>
          <w:sz w:val="24"/>
          <w:szCs w:val="24"/>
        </w:rPr>
        <w:t>Регулятивные</w:t>
      </w:r>
    </w:p>
    <w:p w:rsidR="00000C03" w:rsidRPr="00560D88" w:rsidRDefault="00000C03" w:rsidP="00EB5F7B">
      <w:pPr>
        <w:pStyle w:val="Style13"/>
        <w:widowControl/>
        <w:spacing w:line="240" w:lineRule="atLeast"/>
        <w:ind w:left="446" w:right="5069" w:firstLine="0"/>
        <w:rPr>
          <w:rStyle w:val="FontStyle23"/>
          <w:rFonts w:ascii="Times New Roman" w:hAnsi="Times New Roman" w:cs="Times New Roman"/>
          <w:sz w:val="24"/>
          <w:szCs w:val="24"/>
        </w:rPr>
      </w:pPr>
      <w:r w:rsidRPr="00560D88">
        <w:rPr>
          <w:rStyle w:val="FontStyle23"/>
          <w:rFonts w:ascii="Times New Roman" w:hAnsi="Times New Roman" w:cs="Times New Roman"/>
          <w:sz w:val="24"/>
          <w:szCs w:val="24"/>
        </w:rPr>
        <w:t>Учащиеся научатся:</w:t>
      </w:r>
    </w:p>
    <w:p w:rsidR="00000C03" w:rsidRPr="00560D88" w:rsidRDefault="00000C03" w:rsidP="00EB5F7B">
      <w:pPr>
        <w:pStyle w:val="Style9"/>
        <w:widowControl/>
        <w:tabs>
          <w:tab w:val="left" w:pos="442"/>
        </w:tabs>
        <w:spacing w:line="240" w:lineRule="atLeast"/>
        <w:ind w:left="442"/>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адекватно воспринимать содержательную оценку своей работы учителем;</w:t>
      </w:r>
    </w:p>
    <w:p w:rsidR="00000C03" w:rsidRPr="00560D88" w:rsidRDefault="00000C03" w:rsidP="00EB5F7B">
      <w:pPr>
        <w:pStyle w:val="Style9"/>
        <w:widowControl/>
        <w:tabs>
          <w:tab w:val="left" w:pos="442"/>
        </w:tabs>
        <w:spacing w:line="240" w:lineRule="atLeast"/>
        <w:ind w:firstLine="0"/>
        <w:jc w:val="left"/>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выполнять работу по заданной инструкции;</w:t>
      </w:r>
    </w:p>
    <w:p w:rsidR="00000C03" w:rsidRPr="00560D88" w:rsidRDefault="00000C03" w:rsidP="00EB5F7B">
      <w:pPr>
        <w:pStyle w:val="Style9"/>
        <w:widowControl/>
        <w:tabs>
          <w:tab w:val="left" w:pos="442"/>
        </w:tabs>
        <w:spacing w:line="240" w:lineRule="atLeast"/>
        <w:ind w:firstLine="0"/>
        <w:jc w:val="left"/>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использовать изученные приёмы работы красками;</w:t>
      </w:r>
    </w:p>
    <w:p w:rsidR="00000C03" w:rsidRPr="00560D88" w:rsidRDefault="00000C03" w:rsidP="00EB5F7B">
      <w:pPr>
        <w:pStyle w:val="Style9"/>
        <w:widowControl/>
        <w:tabs>
          <w:tab w:val="left" w:pos="442"/>
        </w:tabs>
        <w:spacing w:line="240" w:lineRule="atLeast"/>
        <w:ind w:left="442" w:right="14"/>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осуществлять пошаговый контроль своих действий, ис</w:t>
      </w:r>
      <w:r w:rsidRPr="00560D88">
        <w:rPr>
          <w:rStyle w:val="FontStyle22"/>
          <w:rFonts w:ascii="Times New Roman" w:hAnsi="Times New Roman" w:cs="Times New Roman"/>
          <w:sz w:val="24"/>
          <w:szCs w:val="24"/>
        </w:rPr>
        <w:softHyphen/>
        <w:t>пользуя способ сличения своей работы с заданной в учеб</w:t>
      </w:r>
      <w:r w:rsidRPr="00560D88">
        <w:rPr>
          <w:rStyle w:val="FontStyle22"/>
          <w:rFonts w:ascii="Times New Roman" w:hAnsi="Times New Roman" w:cs="Times New Roman"/>
          <w:sz w:val="24"/>
          <w:szCs w:val="24"/>
        </w:rPr>
        <w:softHyphen/>
        <w:t>нике последовательностью;</w:t>
      </w:r>
    </w:p>
    <w:p w:rsidR="00000C03" w:rsidRPr="00560D88" w:rsidRDefault="00000C03" w:rsidP="00EB5F7B">
      <w:pPr>
        <w:pStyle w:val="Style9"/>
        <w:widowControl/>
        <w:tabs>
          <w:tab w:val="left" w:pos="442"/>
        </w:tabs>
        <w:spacing w:line="240" w:lineRule="atLeast"/>
        <w:ind w:firstLine="0"/>
        <w:jc w:val="left"/>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вносить коррективы в свою работу;</w:t>
      </w:r>
    </w:p>
    <w:p w:rsidR="00000C03" w:rsidRPr="00560D88" w:rsidRDefault="00000C03" w:rsidP="00EB5F7B">
      <w:pPr>
        <w:pStyle w:val="Style13"/>
        <w:widowControl/>
        <w:spacing w:line="240" w:lineRule="atLeast"/>
        <w:ind w:left="446" w:firstLine="0"/>
        <w:rPr>
          <w:rStyle w:val="FontStyle23"/>
          <w:rFonts w:ascii="Times New Roman" w:hAnsi="Times New Roman" w:cs="Times New Roman"/>
          <w:sz w:val="24"/>
          <w:szCs w:val="24"/>
        </w:rPr>
      </w:pPr>
      <w:r w:rsidRPr="00560D88">
        <w:rPr>
          <w:rStyle w:val="FontStyle23"/>
          <w:rFonts w:ascii="Times New Roman" w:hAnsi="Times New Roman" w:cs="Times New Roman"/>
          <w:sz w:val="24"/>
          <w:szCs w:val="24"/>
        </w:rPr>
        <w:t>Учащиеся получат возможность научиться:</w:t>
      </w:r>
    </w:p>
    <w:p w:rsidR="00000C03" w:rsidRPr="00560D88" w:rsidRDefault="00000C03" w:rsidP="00EB5F7B">
      <w:pPr>
        <w:pStyle w:val="Style9"/>
        <w:widowControl/>
        <w:tabs>
          <w:tab w:val="left" w:pos="442"/>
        </w:tabs>
        <w:spacing w:line="240" w:lineRule="atLeast"/>
        <w:ind w:firstLine="0"/>
        <w:jc w:val="left"/>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понимать цель выполняемых действий,</w:t>
      </w:r>
    </w:p>
    <w:p w:rsidR="00000C03" w:rsidRPr="00560D88" w:rsidRDefault="00000C03" w:rsidP="00EB5F7B">
      <w:pPr>
        <w:pStyle w:val="Style9"/>
        <w:widowControl/>
        <w:tabs>
          <w:tab w:val="left" w:pos="442"/>
        </w:tabs>
        <w:spacing w:line="240" w:lineRule="atLeast"/>
        <w:ind w:firstLine="0"/>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адекватно оценивать правильность выполнения задания;</w:t>
      </w:r>
    </w:p>
    <w:p w:rsidR="00000C03" w:rsidRPr="00560D88" w:rsidRDefault="00000C03" w:rsidP="00EB5F7B">
      <w:pPr>
        <w:pStyle w:val="Style9"/>
        <w:widowControl/>
        <w:tabs>
          <w:tab w:val="left" w:pos="442"/>
        </w:tabs>
        <w:spacing w:line="240" w:lineRule="atLeast"/>
        <w:ind w:left="442" w:right="5"/>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анализировать результаты собственной и коллективной работы по заданным критериям;</w:t>
      </w:r>
    </w:p>
    <w:p w:rsidR="00000C03" w:rsidRPr="00560D88" w:rsidRDefault="00000C03" w:rsidP="00EB5F7B">
      <w:pPr>
        <w:pStyle w:val="Style9"/>
        <w:widowControl/>
        <w:tabs>
          <w:tab w:val="left" w:pos="442"/>
        </w:tabs>
        <w:spacing w:line="240" w:lineRule="atLeast"/>
        <w:ind w:left="442" w:right="14"/>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решать творческую задачу, используя известные сред</w:t>
      </w:r>
      <w:r w:rsidRPr="00560D88">
        <w:rPr>
          <w:rStyle w:val="FontStyle22"/>
          <w:rFonts w:ascii="Times New Roman" w:hAnsi="Times New Roman" w:cs="Times New Roman"/>
          <w:sz w:val="24"/>
          <w:szCs w:val="24"/>
        </w:rPr>
        <w:softHyphen/>
        <w:t>ства;</w:t>
      </w:r>
    </w:p>
    <w:p w:rsidR="00000C03" w:rsidRPr="00560D88" w:rsidRDefault="00000C03" w:rsidP="00EB5F7B">
      <w:pPr>
        <w:pStyle w:val="Style9"/>
        <w:widowControl/>
        <w:tabs>
          <w:tab w:val="left" w:pos="442"/>
        </w:tabs>
        <w:spacing w:line="240" w:lineRule="atLeast"/>
        <w:ind w:left="442"/>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включаться в самостоятельную творческую деятельность (изобразительную, декоративную и конструктивную).</w:t>
      </w:r>
    </w:p>
    <w:p w:rsidR="00000C03" w:rsidRPr="00560D88" w:rsidRDefault="00000C03" w:rsidP="00EB5F7B">
      <w:pPr>
        <w:pStyle w:val="Style13"/>
        <w:widowControl/>
        <w:spacing w:line="240" w:lineRule="atLeast"/>
        <w:ind w:left="446" w:right="5069" w:firstLine="0"/>
        <w:rPr>
          <w:rStyle w:val="FontStyle29"/>
          <w:rFonts w:ascii="Times New Roman" w:hAnsi="Times New Roman" w:cs="Times New Roman"/>
          <w:sz w:val="24"/>
          <w:szCs w:val="24"/>
        </w:rPr>
      </w:pPr>
      <w:r w:rsidRPr="00560D88">
        <w:rPr>
          <w:rStyle w:val="FontStyle29"/>
          <w:rFonts w:ascii="Times New Roman" w:hAnsi="Times New Roman" w:cs="Times New Roman"/>
          <w:sz w:val="24"/>
          <w:szCs w:val="24"/>
        </w:rPr>
        <w:t xml:space="preserve">Познавательные </w:t>
      </w:r>
    </w:p>
    <w:p w:rsidR="00000C03" w:rsidRPr="00560D88" w:rsidRDefault="00000C03" w:rsidP="00EB5F7B">
      <w:pPr>
        <w:pStyle w:val="Style13"/>
        <w:widowControl/>
        <w:spacing w:line="240" w:lineRule="atLeast"/>
        <w:ind w:left="446" w:right="5069" w:firstLine="0"/>
        <w:rPr>
          <w:rStyle w:val="FontStyle23"/>
          <w:rFonts w:ascii="Times New Roman" w:hAnsi="Times New Roman" w:cs="Times New Roman"/>
          <w:sz w:val="24"/>
          <w:szCs w:val="24"/>
        </w:rPr>
      </w:pPr>
      <w:r w:rsidRPr="00560D88">
        <w:rPr>
          <w:rStyle w:val="FontStyle23"/>
          <w:rFonts w:ascii="Times New Roman" w:hAnsi="Times New Roman" w:cs="Times New Roman"/>
          <w:sz w:val="24"/>
          <w:szCs w:val="24"/>
        </w:rPr>
        <w:t>Учащиеся научатся:</w:t>
      </w:r>
    </w:p>
    <w:p w:rsidR="00000C03" w:rsidRPr="00560D88" w:rsidRDefault="00000C03" w:rsidP="00EB5F7B">
      <w:pPr>
        <w:pStyle w:val="Style9"/>
        <w:widowControl/>
        <w:tabs>
          <w:tab w:val="left" w:pos="442"/>
        </w:tabs>
        <w:spacing w:line="240" w:lineRule="atLeast"/>
        <w:ind w:firstLine="0"/>
        <w:jc w:val="left"/>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«читать» условные знаки, данные в учебнике;</w:t>
      </w:r>
    </w:p>
    <w:p w:rsidR="00000C03" w:rsidRPr="00560D88" w:rsidRDefault="00000C03" w:rsidP="00EB5F7B">
      <w:pPr>
        <w:pStyle w:val="Style9"/>
        <w:widowControl/>
        <w:tabs>
          <w:tab w:val="left" w:pos="442"/>
        </w:tabs>
        <w:spacing w:line="240" w:lineRule="atLeast"/>
        <w:ind w:firstLine="0"/>
        <w:jc w:val="left"/>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находить нужную информацию в словарях учебника;</w:t>
      </w:r>
    </w:p>
    <w:p w:rsidR="00000C03" w:rsidRPr="00560D88" w:rsidRDefault="00000C03" w:rsidP="00EB5F7B">
      <w:pPr>
        <w:pStyle w:val="Style9"/>
        <w:widowControl/>
        <w:tabs>
          <w:tab w:val="left" w:pos="442"/>
        </w:tabs>
        <w:spacing w:line="240" w:lineRule="atLeast"/>
        <w:ind w:left="442" w:right="14"/>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вести поиск при составлении коллекций картинок, от</w:t>
      </w:r>
      <w:r w:rsidRPr="00560D88">
        <w:rPr>
          <w:rStyle w:val="FontStyle22"/>
          <w:rFonts w:ascii="Times New Roman" w:hAnsi="Times New Roman" w:cs="Times New Roman"/>
          <w:sz w:val="24"/>
          <w:szCs w:val="24"/>
        </w:rPr>
        <w:softHyphen/>
        <w:t>крыток;</w:t>
      </w:r>
    </w:p>
    <w:p w:rsidR="00000C03" w:rsidRPr="00560D88" w:rsidRDefault="00000C03" w:rsidP="00EB5F7B">
      <w:pPr>
        <w:pStyle w:val="Style9"/>
        <w:widowControl/>
        <w:tabs>
          <w:tab w:val="left" w:pos="442"/>
        </w:tabs>
        <w:spacing w:line="240" w:lineRule="atLeast"/>
        <w:ind w:firstLine="0"/>
        <w:jc w:val="left"/>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различать цвета и их оттенки,</w:t>
      </w:r>
    </w:p>
    <w:p w:rsidR="00000C03" w:rsidRPr="00560D88" w:rsidRDefault="00000C03" w:rsidP="00EB5F7B">
      <w:pPr>
        <w:pStyle w:val="Style9"/>
        <w:widowControl/>
        <w:tabs>
          <w:tab w:val="left" w:pos="442"/>
        </w:tabs>
        <w:spacing w:line="240" w:lineRule="atLeast"/>
        <w:ind w:left="442" w:right="14"/>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соотносить объекты дизайна с определённой геометри</w:t>
      </w:r>
      <w:r w:rsidRPr="00560D88">
        <w:rPr>
          <w:rStyle w:val="FontStyle22"/>
          <w:rFonts w:ascii="Times New Roman" w:hAnsi="Times New Roman" w:cs="Times New Roman"/>
          <w:sz w:val="24"/>
          <w:szCs w:val="24"/>
        </w:rPr>
        <w:softHyphen/>
        <w:t>ческой формой.</w:t>
      </w:r>
    </w:p>
    <w:p w:rsidR="00000C03" w:rsidRPr="00560D88" w:rsidRDefault="00000C03" w:rsidP="00EB5F7B">
      <w:pPr>
        <w:pStyle w:val="Style13"/>
        <w:widowControl/>
        <w:spacing w:line="240" w:lineRule="atLeast"/>
        <w:ind w:left="446" w:firstLine="0"/>
        <w:rPr>
          <w:rStyle w:val="FontStyle23"/>
          <w:rFonts w:ascii="Times New Roman" w:hAnsi="Times New Roman" w:cs="Times New Roman"/>
          <w:sz w:val="24"/>
          <w:szCs w:val="24"/>
        </w:rPr>
      </w:pPr>
      <w:r w:rsidRPr="00560D88">
        <w:rPr>
          <w:rStyle w:val="FontStyle23"/>
          <w:rFonts w:ascii="Times New Roman" w:hAnsi="Times New Roman" w:cs="Times New Roman"/>
          <w:sz w:val="24"/>
          <w:szCs w:val="24"/>
        </w:rPr>
        <w:t>Учащиеся получат возможность научиться:</w:t>
      </w:r>
    </w:p>
    <w:p w:rsidR="00000C03" w:rsidRPr="00560D88" w:rsidRDefault="00000C03" w:rsidP="00EB5F7B">
      <w:pPr>
        <w:pStyle w:val="Style9"/>
        <w:widowControl/>
        <w:tabs>
          <w:tab w:val="left" w:pos="442"/>
        </w:tabs>
        <w:spacing w:line="240" w:lineRule="atLeast"/>
        <w:ind w:left="442" w:right="14"/>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осуществлять поиск необходимой информации для вы</w:t>
      </w:r>
      <w:r w:rsidRPr="00560D88">
        <w:rPr>
          <w:rStyle w:val="FontStyle22"/>
          <w:rFonts w:ascii="Times New Roman" w:hAnsi="Times New Roman" w:cs="Times New Roman"/>
          <w:sz w:val="24"/>
          <w:szCs w:val="24"/>
        </w:rPr>
        <w:softHyphen/>
        <w:t>полнения учебных заданий, используя справочные мате</w:t>
      </w:r>
      <w:r w:rsidRPr="00560D88">
        <w:rPr>
          <w:rStyle w:val="FontStyle22"/>
          <w:rFonts w:ascii="Times New Roman" w:hAnsi="Times New Roman" w:cs="Times New Roman"/>
          <w:sz w:val="24"/>
          <w:szCs w:val="24"/>
        </w:rPr>
        <w:softHyphen/>
        <w:t>риалы учебника;</w:t>
      </w:r>
    </w:p>
    <w:p w:rsidR="00000C03" w:rsidRPr="00560D88" w:rsidRDefault="00000C03" w:rsidP="00EB5F7B">
      <w:pPr>
        <w:pStyle w:val="Style9"/>
        <w:widowControl/>
        <w:tabs>
          <w:tab w:val="left" w:pos="442"/>
        </w:tabs>
        <w:spacing w:line="240" w:lineRule="atLeast"/>
        <w:ind w:firstLine="0"/>
        <w:jc w:val="left"/>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различать формы в объектах дизайна и архитектуры;</w:t>
      </w:r>
    </w:p>
    <w:p w:rsidR="00000C03" w:rsidRPr="00560D88" w:rsidRDefault="00000C03" w:rsidP="00EB5F7B">
      <w:pPr>
        <w:pStyle w:val="Style9"/>
        <w:widowControl/>
        <w:tabs>
          <w:tab w:val="left" w:pos="442"/>
        </w:tabs>
        <w:spacing w:line="240" w:lineRule="atLeast"/>
        <w:ind w:left="442" w:right="10"/>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сравнивать изображения персонажей в картинах разных художников;</w:t>
      </w:r>
    </w:p>
    <w:p w:rsidR="00000C03" w:rsidRPr="00560D88" w:rsidRDefault="00000C03" w:rsidP="00EB5F7B">
      <w:pPr>
        <w:pStyle w:val="Style9"/>
        <w:widowControl/>
        <w:tabs>
          <w:tab w:val="left" w:pos="442"/>
        </w:tabs>
        <w:spacing w:line="240" w:lineRule="atLeast"/>
        <w:ind w:firstLine="0"/>
        <w:jc w:val="left"/>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характеризовать персонажей произведения искусства;</w:t>
      </w:r>
    </w:p>
    <w:p w:rsidR="00000C03" w:rsidRPr="00560D88" w:rsidRDefault="00000C03" w:rsidP="00EB5F7B">
      <w:pPr>
        <w:pStyle w:val="Style9"/>
        <w:widowControl/>
        <w:tabs>
          <w:tab w:val="left" w:pos="442"/>
        </w:tabs>
        <w:spacing w:line="240" w:lineRule="atLeast"/>
        <w:ind w:left="442" w:right="14"/>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группировать произведения народных промыслов по их характерным особенностям;</w:t>
      </w:r>
    </w:p>
    <w:p w:rsidR="00000C03" w:rsidRPr="00560D88" w:rsidRDefault="00000C03" w:rsidP="00EB5F7B">
      <w:pPr>
        <w:pStyle w:val="Style9"/>
        <w:widowControl/>
        <w:tabs>
          <w:tab w:val="left" w:pos="442"/>
        </w:tabs>
        <w:spacing w:line="240" w:lineRule="atLeast"/>
        <w:ind w:firstLine="0"/>
        <w:jc w:val="left"/>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конструировать объекты дизайна.</w:t>
      </w:r>
    </w:p>
    <w:p w:rsidR="00000C03" w:rsidRPr="00560D88" w:rsidRDefault="00000C03" w:rsidP="00EB5F7B">
      <w:pPr>
        <w:pStyle w:val="Style13"/>
        <w:widowControl/>
        <w:spacing w:line="240" w:lineRule="atLeast"/>
        <w:ind w:left="446" w:right="5069" w:firstLine="0"/>
        <w:rPr>
          <w:rStyle w:val="FontStyle29"/>
          <w:rFonts w:ascii="Times New Roman" w:hAnsi="Times New Roman" w:cs="Times New Roman"/>
          <w:sz w:val="24"/>
          <w:szCs w:val="24"/>
        </w:rPr>
      </w:pPr>
      <w:r w:rsidRPr="00560D88">
        <w:rPr>
          <w:rStyle w:val="FontStyle29"/>
          <w:rFonts w:ascii="Times New Roman" w:hAnsi="Times New Roman" w:cs="Times New Roman"/>
          <w:sz w:val="24"/>
          <w:szCs w:val="24"/>
        </w:rPr>
        <w:t xml:space="preserve">Коммуникативные </w:t>
      </w:r>
    </w:p>
    <w:p w:rsidR="00000C03" w:rsidRPr="00560D88" w:rsidRDefault="00000C03" w:rsidP="00EB5F7B">
      <w:pPr>
        <w:pStyle w:val="Style13"/>
        <w:widowControl/>
        <w:spacing w:line="240" w:lineRule="atLeast"/>
        <w:ind w:left="446" w:right="5069" w:firstLine="0"/>
        <w:rPr>
          <w:rStyle w:val="FontStyle23"/>
          <w:rFonts w:ascii="Times New Roman" w:hAnsi="Times New Roman" w:cs="Times New Roman"/>
          <w:sz w:val="24"/>
          <w:szCs w:val="24"/>
        </w:rPr>
      </w:pPr>
      <w:r w:rsidRPr="00560D88">
        <w:rPr>
          <w:rStyle w:val="FontStyle23"/>
          <w:rFonts w:ascii="Times New Roman" w:hAnsi="Times New Roman" w:cs="Times New Roman"/>
          <w:sz w:val="24"/>
          <w:szCs w:val="24"/>
        </w:rPr>
        <w:t>Учащиеся научатся:</w:t>
      </w:r>
    </w:p>
    <w:p w:rsidR="00000C03" w:rsidRPr="00560D88" w:rsidRDefault="00000C03" w:rsidP="00EB5F7B">
      <w:pPr>
        <w:pStyle w:val="Style9"/>
        <w:widowControl/>
        <w:tabs>
          <w:tab w:val="left" w:pos="442"/>
        </w:tabs>
        <w:spacing w:line="240" w:lineRule="atLeast"/>
        <w:ind w:left="442" w:right="10"/>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отвечать на вопросы, задавать вопросы для уточнения непонятного;</w:t>
      </w:r>
    </w:p>
    <w:p w:rsidR="00000C03" w:rsidRPr="00560D88" w:rsidRDefault="00000C03" w:rsidP="00EB5F7B">
      <w:pPr>
        <w:pStyle w:val="Style9"/>
        <w:widowControl/>
        <w:tabs>
          <w:tab w:val="left" w:pos="442"/>
        </w:tabs>
        <w:spacing w:line="240" w:lineRule="atLeast"/>
        <w:ind w:firstLine="0"/>
        <w:jc w:val="left"/>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комментировать последовательность действий;</w:t>
      </w:r>
    </w:p>
    <w:p w:rsidR="00000C03" w:rsidRPr="00560D88" w:rsidRDefault="00000C03" w:rsidP="00EB5F7B">
      <w:pPr>
        <w:pStyle w:val="Style9"/>
        <w:widowControl/>
        <w:tabs>
          <w:tab w:val="left" w:pos="442"/>
        </w:tabs>
        <w:spacing w:line="240" w:lineRule="atLeast"/>
        <w:ind w:firstLine="0"/>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выслушивать друг друга, договариваться, работая в паре;</w:t>
      </w:r>
    </w:p>
    <w:p w:rsidR="00000C03" w:rsidRPr="00560D88" w:rsidRDefault="00000C03" w:rsidP="00EB5F7B">
      <w:pPr>
        <w:pStyle w:val="Style9"/>
        <w:widowControl/>
        <w:tabs>
          <w:tab w:val="left" w:pos="442"/>
        </w:tabs>
        <w:spacing w:line="240" w:lineRule="atLeast"/>
        <w:ind w:firstLine="0"/>
        <w:jc w:val="left"/>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участвовать в коллективном обсуждении;</w:t>
      </w:r>
    </w:p>
    <w:p w:rsidR="00000C03" w:rsidRPr="00560D88" w:rsidRDefault="00000C03" w:rsidP="00EB5F7B">
      <w:pPr>
        <w:pStyle w:val="Style9"/>
        <w:widowControl/>
        <w:tabs>
          <w:tab w:val="left" w:pos="442"/>
        </w:tabs>
        <w:spacing w:line="240" w:lineRule="atLeast"/>
        <w:ind w:left="442" w:right="10"/>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выполнять совместные действия со сверстниками и взрослыми при реализации творческой работы.</w:t>
      </w:r>
    </w:p>
    <w:p w:rsidR="00000C03" w:rsidRPr="00560D88" w:rsidRDefault="00000C03" w:rsidP="00EB5F7B">
      <w:pPr>
        <w:pStyle w:val="Style13"/>
        <w:widowControl/>
        <w:spacing w:line="240" w:lineRule="atLeast"/>
        <w:ind w:left="446" w:firstLine="0"/>
        <w:rPr>
          <w:rStyle w:val="FontStyle23"/>
          <w:rFonts w:ascii="Times New Roman" w:hAnsi="Times New Roman" w:cs="Times New Roman"/>
          <w:sz w:val="24"/>
          <w:szCs w:val="24"/>
        </w:rPr>
      </w:pPr>
      <w:r w:rsidRPr="00560D88">
        <w:rPr>
          <w:rStyle w:val="FontStyle23"/>
          <w:rFonts w:ascii="Times New Roman" w:hAnsi="Times New Roman" w:cs="Times New Roman"/>
          <w:sz w:val="24"/>
          <w:szCs w:val="24"/>
        </w:rPr>
        <w:t>Учащиеся получат возможность научиться:</w:t>
      </w:r>
    </w:p>
    <w:p w:rsidR="00000C03" w:rsidRPr="00560D88" w:rsidRDefault="00000C03" w:rsidP="00EB5F7B">
      <w:pPr>
        <w:pStyle w:val="Style9"/>
        <w:widowControl/>
        <w:tabs>
          <w:tab w:val="left" w:pos="442"/>
        </w:tabs>
        <w:spacing w:line="240" w:lineRule="atLeast"/>
        <w:ind w:left="442" w:right="14"/>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выражать собственное эмоциональное отношение к изоб</w:t>
      </w:r>
      <w:r w:rsidRPr="00560D88">
        <w:rPr>
          <w:rStyle w:val="FontStyle22"/>
          <w:rFonts w:ascii="Times New Roman" w:hAnsi="Times New Roman" w:cs="Times New Roman"/>
          <w:sz w:val="24"/>
          <w:szCs w:val="24"/>
        </w:rPr>
        <w:softHyphen/>
        <w:t>ражаемому;</w:t>
      </w:r>
    </w:p>
    <w:p w:rsidR="00000C03" w:rsidRPr="00560D88" w:rsidRDefault="00000C03" w:rsidP="00EB5F7B">
      <w:pPr>
        <w:pStyle w:val="Style9"/>
        <w:widowControl/>
        <w:tabs>
          <w:tab w:val="left" w:pos="442"/>
        </w:tabs>
        <w:spacing w:line="240" w:lineRule="atLeast"/>
        <w:ind w:left="442" w:right="14"/>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быть терпимыми к другим мнениям, учитывать их в сов</w:t>
      </w:r>
      <w:r w:rsidRPr="00560D88">
        <w:rPr>
          <w:rStyle w:val="FontStyle22"/>
          <w:rFonts w:ascii="Times New Roman" w:hAnsi="Times New Roman" w:cs="Times New Roman"/>
          <w:sz w:val="24"/>
          <w:szCs w:val="24"/>
        </w:rPr>
        <w:softHyphen/>
        <w:t>местной работе;</w:t>
      </w:r>
    </w:p>
    <w:p w:rsidR="00000C03" w:rsidRPr="00560D88" w:rsidRDefault="00000C03" w:rsidP="00EB5F7B">
      <w:pPr>
        <w:pStyle w:val="Style9"/>
        <w:widowControl/>
        <w:tabs>
          <w:tab w:val="left" w:pos="442"/>
        </w:tabs>
        <w:spacing w:line="240" w:lineRule="atLeast"/>
        <w:ind w:left="442" w:right="10"/>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договариваться и приходить к общему решению, работая в паре;</w:t>
      </w:r>
    </w:p>
    <w:p w:rsidR="00000C03" w:rsidRPr="00560D88" w:rsidRDefault="00000C03" w:rsidP="00EB5F7B">
      <w:pPr>
        <w:pStyle w:val="Style9"/>
        <w:widowControl/>
        <w:tabs>
          <w:tab w:val="left" w:pos="442"/>
        </w:tabs>
        <w:spacing w:line="240" w:lineRule="atLeast"/>
        <w:ind w:left="442"/>
        <w:rPr>
          <w:rStyle w:val="FontStyle22"/>
          <w:rFonts w:ascii="Times New Roman" w:hAnsi="Times New Roman" w:cs="Times New Roman"/>
          <w:sz w:val="24"/>
          <w:szCs w:val="24"/>
        </w:rPr>
      </w:pPr>
      <w:r w:rsidRPr="00560D88">
        <w:rPr>
          <w:rStyle w:val="FontStyle22"/>
          <w:rFonts w:ascii="Times New Roman" w:hAnsi="Times New Roman" w:cs="Times New Roman"/>
          <w:sz w:val="24"/>
          <w:szCs w:val="24"/>
          <w:vertAlign w:val="subscript"/>
        </w:rPr>
        <w:t>•</w:t>
      </w:r>
      <w:r w:rsidRPr="00560D88">
        <w:rPr>
          <w:rStyle w:val="FontStyle22"/>
          <w:rFonts w:ascii="Times New Roman" w:hAnsi="Times New Roman" w:cs="Times New Roman"/>
          <w:sz w:val="24"/>
          <w:szCs w:val="24"/>
        </w:rPr>
        <w:tab/>
        <w:t>строить продуктивное взаимодействие и сотрудничество со сверстниками и взрослыми для реализации проектной деятельности (под руководством учителя).</w:t>
      </w:r>
    </w:p>
    <w:p w:rsidR="00000C03" w:rsidRPr="00560D88" w:rsidRDefault="00000C03" w:rsidP="00EB5F7B">
      <w:pPr>
        <w:pStyle w:val="Style2"/>
        <w:widowControl/>
        <w:spacing w:line="240" w:lineRule="atLeast"/>
        <w:ind w:left="470"/>
        <w:rPr>
          <w:rStyle w:val="FontStyle21"/>
          <w:sz w:val="24"/>
          <w:szCs w:val="24"/>
        </w:rPr>
      </w:pPr>
    </w:p>
    <w:p w:rsidR="00560D88" w:rsidRDefault="00560D88" w:rsidP="00EE576B">
      <w:pPr>
        <w:pStyle w:val="Style9"/>
        <w:widowControl/>
        <w:tabs>
          <w:tab w:val="left" w:pos="442"/>
        </w:tabs>
        <w:spacing w:line="240" w:lineRule="atLeast"/>
        <w:ind w:left="442"/>
        <w:rPr>
          <w:rFonts w:ascii="Times New Roman" w:hAnsi="Times New Roman"/>
        </w:rPr>
      </w:pPr>
    </w:p>
    <w:p w:rsidR="00560D88" w:rsidRDefault="00560D88" w:rsidP="00EE576B">
      <w:pPr>
        <w:pStyle w:val="Style9"/>
        <w:widowControl/>
        <w:tabs>
          <w:tab w:val="left" w:pos="442"/>
        </w:tabs>
        <w:spacing w:line="240" w:lineRule="atLeast"/>
        <w:ind w:left="442"/>
        <w:rPr>
          <w:rFonts w:ascii="Times New Roman" w:hAnsi="Times New Roman"/>
        </w:rPr>
      </w:pPr>
    </w:p>
    <w:p w:rsidR="00560D88" w:rsidRPr="00560D88" w:rsidRDefault="00560D88" w:rsidP="00EE576B">
      <w:pPr>
        <w:pStyle w:val="Style9"/>
        <w:widowControl/>
        <w:tabs>
          <w:tab w:val="left" w:pos="442"/>
        </w:tabs>
        <w:spacing w:line="240" w:lineRule="atLeast"/>
        <w:ind w:left="442"/>
        <w:rPr>
          <w:rFonts w:ascii="Times New Roman" w:hAnsi="Times New Roman"/>
        </w:rPr>
      </w:pPr>
    </w:p>
    <w:p w:rsidR="00B764AF" w:rsidRPr="00560D88" w:rsidRDefault="00B764AF" w:rsidP="00EE576B">
      <w:pPr>
        <w:pStyle w:val="Style9"/>
        <w:widowControl/>
        <w:tabs>
          <w:tab w:val="left" w:pos="442"/>
        </w:tabs>
        <w:spacing w:line="240" w:lineRule="atLeast"/>
        <w:ind w:left="442"/>
        <w:rPr>
          <w:rFonts w:ascii="Times New Roman" w:hAnsi="Times New Roman"/>
        </w:rPr>
      </w:pPr>
    </w:p>
    <w:p w:rsidR="00B764AF" w:rsidRPr="00560D88" w:rsidRDefault="00B764AF" w:rsidP="00EE576B">
      <w:pPr>
        <w:pStyle w:val="Style9"/>
        <w:widowControl/>
        <w:tabs>
          <w:tab w:val="left" w:pos="442"/>
        </w:tabs>
        <w:spacing w:line="240" w:lineRule="atLeast"/>
        <w:ind w:left="442"/>
        <w:rPr>
          <w:rFonts w:ascii="Times New Roman" w:hAnsi="Times New Roman"/>
        </w:rPr>
      </w:pPr>
    </w:p>
    <w:p w:rsidR="004D07EB" w:rsidRPr="00560D88" w:rsidRDefault="005007CF" w:rsidP="00EB5F7B">
      <w:pPr>
        <w:spacing w:after="0" w:line="240" w:lineRule="atLeast"/>
        <w:rPr>
          <w:rFonts w:ascii="Times New Roman" w:hAnsi="Times New Roman" w:cs="Times New Roman"/>
          <w:b/>
          <w:sz w:val="24"/>
          <w:szCs w:val="24"/>
        </w:rPr>
      </w:pPr>
      <w:r w:rsidRPr="00560D88">
        <w:rPr>
          <w:rFonts w:ascii="Times New Roman" w:hAnsi="Times New Roman" w:cs="Times New Roman"/>
          <w:b/>
          <w:sz w:val="24"/>
          <w:szCs w:val="24"/>
        </w:rPr>
        <w:t>2.1. Календарный учебный график —</w:t>
      </w:r>
    </w:p>
    <w:p w:rsidR="004D07EB" w:rsidRPr="00560D88" w:rsidRDefault="004D07EB" w:rsidP="00EB5F7B">
      <w:pPr>
        <w:spacing w:after="0" w:line="240" w:lineRule="atLeast"/>
        <w:rPr>
          <w:rFonts w:ascii="Times New Roman" w:hAnsi="Times New Roman" w:cs="Times New Roman"/>
          <w:sz w:val="24"/>
          <w:szCs w:val="24"/>
        </w:rPr>
      </w:pPr>
    </w:p>
    <w:p w:rsidR="00DB7B57" w:rsidRPr="00560D88" w:rsidRDefault="00DB7B57" w:rsidP="00EB5F7B">
      <w:pPr>
        <w:spacing w:after="0" w:line="240" w:lineRule="atLeast"/>
        <w:rPr>
          <w:rFonts w:ascii="Times New Roman" w:hAnsi="Times New Roman" w:cs="Times New Roman"/>
          <w:sz w:val="24"/>
          <w:szCs w:val="24"/>
        </w:rPr>
        <w:sectPr w:rsidR="00DB7B57" w:rsidRPr="00560D88" w:rsidSect="007A3AFC">
          <w:type w:val="continuous"/>
          <w:pgSz w:w="11906" w:h="16838"/>
          <w:pgMar w:top="851" w:right="851" w:bottom="567" w:left="1701" w:header="709" w:footer="709" w:gutter="0"/>
          <w:cols w:space="708"/>
          <w:docGrid w:linePitch="360"/>
        </w:sectPr>
      </w:pPr>
    </w:p>
    <w:p w:rsidR="00534013" w:rsidRPr="00560D88" w:rsidRDefault="00534013" w:rsidP="000F5A18">
      <w:pPr>
        <w:widowControl w:val="0"/>
        <w:autoSpaceDE w:val="0"/>
        <w:autoSpaceDN w:val="0"/>
        <w:adjustRightInd w:val="0"/>
        <w:spacing w:after="0" w:line="240" w:lineRule="atLeast"/>
        <w:rPr>
          <w:rFonts w:ascii="Times New Roman" w:eastAsia="Times New Roman" w:hAnsi="Times New Roman" w:cs="Times New Roman"/>
          <w:sz w:val="24"/>
          <w:szCs w:val="24"/>
          <w:lang w:val="en-US" w:eastAsia="ru-RU"/>
        </w:rPr>
      </w:pPr>
      <w:r w:rsidRPr="00560D88">
        <w:rPr>
          <w:rFonts w:ascii="Times New Roman" w:eastAsia="Times New Roman" w:hAnsi="Times New Roman" w:cs="Times New Roman"/>
          <w:sz w:val="24"/>
          <w:szCs w:val="24"/>
          <w:lang w:eastAsia="ru-RU"/>
        </w:rPr>
        <w:lastRenderedPageBreak/>
        <w:t>1год обучения</w:t>
      </w:r>
    </w:p>
    <w:p w:rsidR="005007CF" w:rsidRPr="00560D88" w:rsidRDefault="005007CF" w:rsidP="000F5A18">
      <w:pPr>
        <w:widowControl w:val="0"/>
        <w:autoSpaceDE w:val="0"/>
        <w:autoSpaceDN w:val="0"/>
        <w:adjustRightInd w:val="0"/>
        <w:spacing w:after="0" w:line="240" w:lineRule="atLeast"/>
        <w:jc w:val="both"/>
        <w:rPr>
          <w:rFonts w:ascii="Times New Roman" w:eastAsia="Times New Roman" w:hAnsi="Times New Roman" w:cs="Times New Roman"/>
          <w:sz w:val="24"/>
          <w:szCs w:val="24"/>
          <w:lang w:eastAsia="ru-RU"/>
        </w:rPr>
      </w:pPr>
    </w:p>
    <w:tbl>
      <w:tblPr>
        <w:tblW w:w="9781" w:type="dxa"/>
        <w:tblInd w:w="62" w:type="dxa"/>
        <w:tblLayout w:type="fixed"/>
        <w:tblCellMar>
          <w:top w:w="102" w:type="dxa"/>
          <w:left w:w="62" w:type="dxa"/>
          <w:bottom w:w="102" w:type="dxa"/>
          <w:right w:w="62" w:type="dxa"/>
        </w:tblCellMar>
        <w:tblLook w:val="0000" w:firstRow="0" w:lastRow="0" w:firstColumn="0" w:lastColumn="0" w:noHBand="0" w:noVBand="0"/>
      </w:tblPr>
      <w:tblGrid>
        <w:gridCol w:w="567"/>
        <w:gridCol w:w="1134"/>
        <w:gridCol w:w="556"/>
        <w:gridCol w:w="1287"/>
        <w:gridCol w:w="1276"/>
        <w:gridCol w:w="808"/>
        <w:gridCol w:w="2027"/>
        <w:gridCol w:w="992"/>
        <w:gridCol w:w="1134"/>
      </w:tblGrid>
      <w:tr w:rsidR="0090392F" w:rsidRPr="00560D88" w:rsidTr="00560D88">
        <w:trPr>
          <w:trHeight w:val="146"/>
        </w:trPr>
        <w:tc>
          <w:tcPr>
            <w:tcW w:w="567" w:type="dxa"/>
            <w:tcBorders>
              <w:top w:val="single" w:sz="4" w:space="0" w:color="auto"/>
              <w:left w:val="single" w:sz="4" w:space="0" w:color="auto"/>
              <w:bottom w:val="single" w:sz="4" w:space="0" w:color="auto"/>
              <w:right w:val="single" w:sz="4" w:space="0" w:color="auto"/>
            </w:tcBorders>
          </w:tcPr>
          <w:p w:rsidR="005007CF" w:rsidRPr="00560D88" w:rsidRDefault="005007CF" w:rsidP="000F5A18">
            <w:pPr>
              <w:widowControl w:val="0"/>
              <w:autoSpaceDE w:val="0"/>
              <w:autoSpaceDN w:val="0"/>
              <w:adjustRightInd w:val="0"/>
              <w:spacing w:after="0" w:line="240" w:lineRule="atLeast"/>
              <w:jc w:val="center"/>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N п/п</w:t>
            </w:r>
          </w:p>
        </w:tc>
        <w:tc>
          <w:tcPr>
            <w:tcW w:w="1134" w:type="dxa"/>
            <w:tcBorders>
              <w:top w:val="single" w:sz="4" w:space="0" w:color="auto"/>
              <w:left w:val="single" w:sz="4" w:space="0" w:color="auto"/>
              <w:bottom w:val="single" w:sz="4" w:space="0" w:color="auto"/>
              <w:right w:val="single" w:sz="4" w:space="0" w:color="auto"/>
            </w:tcBorders>
          </w:tcPr>
          <w:p w:rsidR="005007CF" w:rsidRPr="00560D88" w:rsidRDefault="005007CF" w:rsidP="000F5A18">
            <w:pPr>
              <w:widowControl w:val="0"/>
              <w:autoSpaceDE w:val="0"/>
              <w:autoSpaceDN w:val="0"/>
              <w:adjustRightInd w:val="0"/>
              <w:spacing w:after="0" w:line="240" w:lineRule="atLeast"/>
              <w:jc w:val="center"/>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Месяц</w:t>
            </w:r>
          </w:p>
        </w:tc>
        <w:tc>
          <w:tcPr>
            <w:tcW w:w="556" w:type="dxa"/>
            <w:tcBorders>
              <w:top w:val="single" w:sz="4" w:space="0" w:color="auto"/>
              <w:left w:val="single" w:sz="4" w:space="0" w:color="auto"/>
              <w:bottom w:val="single" w:sz="4" w:space="0" w:color="auto"/>
              <w:right w:val="single" w:sz="4" w:space="0" w:color="auto"/>
            </w:tcBorders>
          </w:tcPr>
          <w:p w:rsidR="005007CF" w:rsidRPr="00560D88" w:rsidRDefault="005007CF" w:rsidP="000F5A18">
            <w:pPr>
              <w:widowControl w:val="0"/>
              <w:autoSpaceDE w:val="0"/>
              <w:autoSpaceDN w:val="0"/>
              <w:adjustRightInd w:val="0"/>
              <w:spacing w:after="0" w:line="240" w:lineRule="atLeast"/>
              <w:jc w:val="center"/>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Число</w:t>
            </w:r>
          </w:p>
        </w:tc>
        <w:tc>
          <w:tcPr>
            <w:tcW w:w="1287" w:type="dxa"/>
            <w:tcBorders>
              <w:top w:val="single" w:sz="4" w:space="0" w:color="auto"/>
              <w:left w:val="single" w:sz="4" w:space="0" w:color="auto"/>
              <w:bottom w:val="single" w:sz="4" w:space="0" w:color="auto"/>
              <w:right w:val="single" w:sz="4" w:space="0" w:color="auto"/>
            </w:tcBorders>
          </w:tcPr>
          <w:p w:rsidR="005007CF" w:rsidRPr="00560D88" w:rsidRDefault="005007CF" w:rsidP="000F5A18">
            <w:pPr>
              <w:widowControl w:val="0"/>
              <w:autoSpaceDE w:val="0"/>
              <w:autoSpaceDN w:val="0"/>
              <w:adjustRightInd w:val="0"/>
              <w:spacing w:after="0" w:line="240" w:lineRule="atLeast"/>
              <w:jc w:val="center"/>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Время проведения занятия</w:t>
            </w:r>
          </w:p>
        </w:tc>
        <w:tc>
          <w:tcPr>
            <w:tcW w:w="1276" w:type="dxa"/>
            <w:tcBorders>
              <w:top w:val="single" w:sz="4" w:space="0" w:color="auto"/>
              <w:left w:val="single" w:sz="4" w:space="0" w:color="auto"/>
              <w:bottom w:val="single" w:sz="4" w:space="0" w:color="auto"/>
              <w:right w:val="single" w:sz="4" w:space="0" w:color="auto"/>
            </w:tcBorders>
          </w:tcPr>
          <w:p w:rsidR="005007CF" w:rsidRPr="00560D88" w:rsidRDefault="005007CF" w:rsidP="000F5A18">
            <w:pPr>
              <w:widowControl w:val="0"/>
              <w:autoSpaceDE w:val="0"/>
              <w:autoSpaceDN w:val="0"/>
              <w:adjustRightInd w:val="0"/>
              <w:spacing w:after="0" w:line="240" w:lineRule="atLeast"/>
              <w:jc w:val="center"/>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Форма занятия</w:t>
            </w:r>
          </w:p>
        </w:tc>
        <w:tc>
          <w:tcPr>
            <w:tcW w:w="808" w:type="dxa"/>
            <w:tcBorders>
              <w:top w:val="single" w:sz="4" w:space="0" w:color="auto"/>
              <w:left w:val="single" w:sz="4" w:space="0" w:color="auto"/>
              <w:bottom w:val="single" w:sz="4" w:space="0" w:color="auto"/>
              <w:right w:val="single" w:sz="4" w:space="0" w:color="auto"/>
            </w:tcBorders>
          </w:tcPr>
          <w:p w:rsidR="005007CF" w:rsidRPr="00560D88" w:rsidRDefault="005007CF" w:rsidP="000F5A18">
            <w:pPr>
              <w:widowControl w:val="0"/>
              <w:autoSpaceDE w:val="0"/>
              <w:autoSpaceDN w:val="0"/>
              <w:adjustRightInd w:val="0"/>
              <w:spacing w:after="0" w:line="240" w:lineRule="atLeast"/>
              <w:jc w:val="center"/>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Кол-во часов</w:t>
            </w:r>
          </w:p>
        </w:tc>
        <w:tc>
          <w:tcPr>
            <w:tcW w:w="2027" w:type="dxa"/>
            <w:tcBorders>
              <w:top w:val="single" w:sz="4" w:space="0" w:color="auto"/>
              <w:left w:val="single" w:sz="4" w:space="0" w:color="auto"/>
              <w:bottom w:val="single" w:sz="4" w:space="0" w:color="auto"/>
              <w:right w:val="single" w:sz="4" w:space="0" w:color="auto"/>
            </w:tcBorders>
          </w:tcPr>
          <w:p w:rsidR="005007CF" w:rsidRPr="00560D88" w:rsidRDefault="005007CF" w:rsidP="000F5A18">
            <w:pPr>
              <w:widowControl w:val="0"/>
              <w:autoSpaceDE w:val="0"/>
              <w:autoSpaceDN w:val="0"/>
              <w:adjustRightInd w:val="0"/>
              <w:spacing w:after="0" w:line="240" w:lineRule="atLeast"/>
              <w:jc w:val="center"/>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Тема занятия</w:t>
            </w:r>
          </w:p>
        </w:tc>
        <w:tc>
          <w:tcPr>
            <w:tcW w:w="992" w:type="dxa"/>
            <w:tcBorders>
              <w:top w:val="single" w:sz="4" w:space="0" w:color="auto"/>
              <w:left w:val="single" w:sz="4" w:space="0" w:color="auto"/>
              <w:bottom w:val="single" w:sz="4" w:space="0" w:color="auto"/>
              <w:right w:val="single" w:sz="4" w:space="0" w:color="auto"/>
            </w:tcBorders>
          </w:tcPr>
          <w:p w:rsidR="005007CF" w:rsidRPr="00560D88" w:rsidRDefault="005007CF" w:rsidP="000F5A18">
            <w:pPr>
              <w:widowControl w:val="0"/>
              <w:autoSpaceDE w:val="0"/>
              <w:autoSpaceDN w:val="0"/>
              <w:adjustRightInd w:val="0"/>
              <w:spacing w:after="0" w:line="240" w:lineRule="atLeast"/>
              <w:jc w:val="center"/>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Место проведения</w:t>
            </w:r>
          </w:p>
        </w:tc>
        <w:tc>
          <w:tcPr>
            <w:tcW w:w="1134" w:type="dxa"/>
            <w:tcBorders>
              <w:top w:val="single" w:sz="4" w:space="0" w:color="auto"/>
              <w:left w:val="single" w:sz="4" w:space="0" w:color="auto"/>
              <w:bottom w:val="single" w:sz="4" w:space="0" w:color="auto"/>
              <w:right w:val="single" w:sz="4" w:space="0" w:color="auto"/>
            </w:tcBorders>
          </w:tcPr>
          <w:p w:rsidR="005007CF" w:rsidRPr="00560D88" w:rsidRDefault="005007CF" w:rsidP="000F5A18">
            <w:pPr>
              <w:widowControl w:val="0"/>
              <w:autoSpaceDE w:val="0"/>
              <w:autoSpaceDN w:val="0"/>
              <w:adjustRightInd w:val="0"/>
              <w:spacing w:after="0" w:line="240" w:lineRule="atLeast"/>
              <w:jc w:val="center"/>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Форма контроля</w:t>
            </w:r>
          </w:p>
        </w:tc>
      </w:tr>
      <w:tr w:rsidR="007E34A3" w:rsidRPr="00560D88" w:rsidTr="00560D88">
        <w:trPr>
          <w:trHeight w:val="146"/>
        </w:trPr>
        <w:tc>
          <w:tcPr>
            <w:tcW w:w="567" w:type="dxa"/>
            <w:tcBorders>
              <w:top w:val="single" w:sz="4" w:space="0" w:color="auto"/>
              <w:left w:val="single" w:sz="4" w:space="0" w:color="auto"/>
              <w:bottom w:val="single" w:sz="4" w:space="0" w:color="auto"/>
              <w:right w:val="single" w:sz="4" w:space="0" w:color="auto"/>
            </w:tcBorders>
          </w:tcPr>
          <w:p w:rsidR="007E34A3" w:rsidRPr="00560D88" w:rsidRDefault="007E34A3" w:rsidP="000F5A18">
            <w:pPr>
              <w:pStyle w:val="a5"/>
              <w:widowControl w:val="0"/>
              <w:numPr>
                <w:ilvl w:val="0"/>
                <w:numId w:val="11"/>
              </w:numPr>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7E34A3" w:rsidRPr="00560D88" w:rsidRDefault="007E34A3" w:rsidP="000F5A18">
            <w:pPr>
              <w:spacing w:after="0" w:line="240" w:lineRule="atLeast"/>
              <w:jc w:val="center"/>
              <w:rPr>
                <w:rFonts w:ascii="Times New Roman" w:hAnsi="Times New Roman" w:cs="Times New Roman"/>
                <w:sz w:val="24"/>
                <w:szCs w:val="24"/>
              </w:rPr>
            </w:pPr>
            <w:r w:rsidRPr="00560D88">
              <w:rPr>
                <w:rFonts w:ascii="Times New Roman" w:hAnsi="Times New Roman" w:cs="Times New Roman"/>
                <w:sz w:val="24"/>
                <w:szCs w:val="24"/>
              </w:rPr>
              <w:t>сентябрь</w:t>
            </w:r>
          </w:p>
        </w:tc>
        <w:tc>
          <w:tcPr>
            <w:tcW w:w="556" w:type="dxa"/>
            <w:tcBorders>
              <w:top w:val="single" w:sz="4" w:space="0" w:color="auto"/>
              <w:left w:val="single" w:sz="4" w:space="0" w:color="auto"/>
              <w:bottom w:val="single" w:sz="4" w:space="0" w:color="auto"/>
              <w:right w:val="single" w:sz="4" w:space="0" w:color="auto"/>
            </w:tcBorders>
            <w:vAlign w:val="center"/>
          </w:tcPr>
          <w:p w:rsidR="007E34A3" w:rsidRPr="00560D88" w:rsidRDefault="007E34A3" w:rsidP="000F5A18">
            <w:pPr>
              <w:spacing w:after="0" w:line="240" w:lineRule="atLeast"/>
              <w:jc w:val="center"/>
              <w:rPr>
                <w:rFonts w:ascii="Times New Roman" w:hAnsi="Times New Roman" w:cs="Times New Roman"/>
                <w:sz w:val="24"/>
                <w:szCs w:val="24"/>
              </w:rPr>
            </w:pPr>
          </w:p>
        </w:tc>
        <w:tc>
          <w:tcPr>
            <w:tcW w:w="1287" w:type="dxa"/>
            <w:tcBorders>
              <w:top w:val="single" w:sz="4" w:space="0" w:color="auto"/>
              <w:left w:val="single" w:sz="4" w:space="0" w:color="auto"/>
              <w:bottom w:val="single" w:sz="4" w:space="0" w:color="auto"/>
              <w:right w:val="single" w:sz="4" w:space="0" w:color="auto"/>
            </w:tcBorders>
          </w:tcPr>
          <w:p w:rsidR="007E34A3" w:rsidRPr="00560D88" w:rsidRDefault="007E34A3" w:rsidP="000F5A18">
            <w:pPr>
              <w:widowControl w:val="0"/>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7E34A3" w:rsidRPr="00560D88" w:rsidRDefault="007E34A3" w:rsidP="000F5A18">
            <w:pPr>
              <w:widowControl w:val="0"/>
              <w:autoSpaceDE w:val="0"/>
              <w:autoSpaceDN w:val="0"/>
              <w:adjustRightInd w:val="0"/>
              <w:spacing w:after="0" w:line="240" w:lineRule="atLeast"/>
              <w:rPr>
                <w:rFonts w:ascii="Times New Roman" w:eastAsia="Times New Roman" w:hAnsi="Times New Roman" w:cs="Times New Roman"/>
                <w:sz w:val="24"/>
                <w:szCs w:val="24"/>
                <w:lang w:eastAsia="ru-RU"/>
              </w:rPr>
            </w:pPr>
            <w:r w:rsidRPr="00560D88">
              <w:rPr>
                <w:rFonts w:ascii="Times New Roman" w:hAnsi="Times New Roman" w:cs="Times New Roman"/>
                <w:sz w:val="24"/>
                <w:szCs w:val="24"/>
                <w:shd w:val="clear" w:color="auto" w:fill="FFFFFF"/>
              </w:rPr>
              <w:t>Практическая  работа.</w:t>
            </w:r>
          </w:p>
        </w:tc>
        <w:tc>
          <w:tcPr>
            <w:tcW w:w="808" w:type="dxa"/>
            <w:tcBorders>
              <w:top w:val="single" w:sz="4" w:space="0" w:color="auto"/>
              <w:left w:val="single" w:sz="4" w:space="0" w:color="auto"/>
              <w:bottom w:val="single" w:sz="4" w:space="0" w:color="auto"/>
              <w:right w:val="single" w:sz="4" w:space="0" w:color="auto"/>
            </w:tcBorders>
          </w:tcPr>
          <w:p w:rsidR="007E34A3" w:rsidRPr="00560D88" w:rsidRDefault="007E34A3" w:rsidP="000F5A18">
            <w:pPr>
              <w:spacing w:after="0" w:line="240" w:lineRule="atLeast"/>
              <w:jc w:val="center"/>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1</w:t>
            </w:r>
          </w:p>
        </w:tc>
        <w:tc>
          <w:tcPr>
            <w:tcW w:w="2027" w:type="dxa"/>
            <w:tcBorders>
              <w:top w:val="single" w:sz="4" w:space="0" w:color="auto"/>
              <w:left w:val="single" w:sz="4" w:space="0" w:color="auto"/>
              <w:bottom w:val="single" w:sz="4" w:space="0" w:color="auto"/>
              <w:right w:val="single" w:sz="4" w:space="0" w:color="auto"/>
            </w:tcBorders>
          </w:tcPr>
          <w:p w:rsidR="007E34A3" w:rsidRPr="00560D88" w:rsidRDefault="007E34A3" w:rsidP="000F5A1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Радужный мост.</w:t>
            </w:r>
          </w:p>
          <w:p w:rsidR="007E34A3" w:rsidRPr="00560D88" w:rsidRDefault="007E34A3" w:rsidP="000F5A18">
            <w:pPr>
              <w:spacing w:after="0" w:line="240" w:lineRule="atLeast"/>
              <w:jc w:val="both"/>
              <w:rPr>
                <w:rFonts w:ascii="Times New Roman" w:eastAsia="Calibri" w:hAnsi="Times New Roman" w:cs="Times New Roman"/>
                <w:i/>
                <w:sz w:val="24"/>
                <w:szCs w:val="24"/>
              </w:rPr>
            </w:pPr>
            <w:r w:rsidRPr="00560D88">
              <w:rPr>
                <w:rFonts w:ascii="Times New Roman" w:eastAsia="Calibri" w:hAnsi="Times New Roman" w:cs="Times New Roman"/>
                <w:i/>
                <w:sz w:val="24"/>
                <w:szCs w:val="24"/>
              </w:rPr>
              <w:t>Цветовые оттенки.</w:t>
            </w:r>
          </w:p>
        </w:tc>
        <w:tc>
          <w:tcPr>
            <w:tcW w:w="992" w:type="dxa"/>
            <w:tcBorders>
              <w:top w:val="single" w:sz="4" w:space="0" w:color="auto"/>
              <w:left w:val="single" w:sz="4" w:space="0" w:color="auto"/>
              <w:bottom w:val="single" w:sz="4" w:space="0" w:color="auto"/>
              <w:right w:val="single" w:sz="4" w:space="0" w:color="auto"/>
            </w:tcBorders>
          </w:tcPr>
          <w:p w:rsidR="007E34A3" w:rsidRPr="00560D88" w:rsidRDefault="00560D88" w:rsidP="000F5A18">
            <w:pPr>
              <w:widowControl w:val="0"/>
              <w:autoSpaceDE w:val="0"/>
              <w:autoSpaceDN w:val="0"/>
              <w:adjustRightInd w:val="0"/>
              <w:spacing w:after="0" w:line="240" w:lineRule="atLeast"/>
              <w:rPr>
                <w:rFonts w:ascii="Times New Roman" w:eastAsia="Times New Roman" w:hAnsi="Times New Roman" w:cs="Times New Roman"/>
                <w:sz w:val="24"/>
                <w:szCs w:val="24"/>
                <w:lang w:eastAsia="ru-RU"/>
              </w:rPr>
            </w:pPr>
            <w:proofErr w:type="spellStart"/>
            <w:r w:rsidRPr="00560D88">
              <w:rPr>
                <w:rFonts w:ascii="Times New Roman" w:eastAsia="Times New Roman" w:hAnsi="Times New Roman" w:cs="Times New Roman"/>
                <w:sz w:val="24"/>
                <w:szCs w:val="24"/>
                <w:lang w:eastAsia="ru-RU"/>
              </w:rPr>
              <w:t>Каб</w:t>
            </w:r>
            <w:proofErr w:type="spellEnd"/>
            <w:r w:rsidRPr="00560D88">
              <w:rPr>
                <w:rFonts w:ascii="Times New Roman" w:eastAsia="Times New Roman" w:hAnsi="Times New Roman" w:cs="Times New Roman"/>
                <w:sz w:val="24"/>
                <w:szCs w:val="24"/>
                <w:lang w:eastAsia="ru-RU"/>
              </w:rPr>
              <w:t>.№ 2</w:t>
            </w:r>
          </w:p>
        </w:tc>
        <w:tc>
          <w:tcPr>
            <w:tcW w:w="1134" w:type="dxa"/>
            <w:tcBorders>
              <w:top w:val="single" w:sz="4" w:space="0" w:color="auto"/>
              <w:left w:val="single" w:sz="4" w:space="0" w:color="auto"/>
              <w:bottom w:val="single" w:sz="4" w:space="0" w:color="auto"/>
              <w:right w:val="single" w:sz="4" w:space="0" w:color="auto"/>
            </w:tcBorders>
          </w:tcPr>
          <w:p w:rsidR="007E34A3" w:rsidRPr="00560D88" w:rsidRDefault="007E34A3" w:rsidP="000F5A18">
            <w:pPr>
              <w:widowControl w:val="0"/>
              <w:autoSpaceDE w:val="0"/>
              <w:autoSpaceDN w:val="0"/>
              <w:adjustRightInd w:val="0"/>
              <w:spacing w:after="0" w:line="240" w:lineRule="atLeast"/>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мини-выставка творческих работ</w:t>
            </w:r>
          </w:p>
        </w:tc>
      </w:tr>
      <w:tr w:rsidR="00560D88" w:rsidRPr="00560D88" w:rsidTr="00560D88">
        <w:trPr>
          <w:trHeight w:val="538"/>
        </w:trPr>
        <w:tc>
          <w:tcPr>
            <w:tcW w:w="56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pStyle w:val="a5"/>
              <w:widowControl w:val="0"/>
              <w:numPr>
                <w:ilvl w:val="0"/>
                <w:numId w:val="11"/>
              </w:numPr>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hAnsi="Times New Roman" w:cs="Times New Roman"/>
                <w:sz w:val="24"/>
                <w:szCs w:val="24"/>
              </w:rPr>
              <w:t>сентябрь</w:t>
            </w:r>
          </w:p>
        </w:tc>
        <w:tc>
          <w:tcPr>
            <w:tcW w:w="556" w:type="dxa"/>
            <w:tcBorders>
              <w:top w:val="single" w:sz="4" w:space="0" w:color="auto"/>
              <w:left w:val="single" w:sz="4" w:space="0" w:color="auto"/>
              <w:bottom w:val="single" w:sz="4" w:space="0" w:color="auto"/>
              <w:right w:val="single" w:sz="4" w:space="0" w:color="auto"/>
            </w:tcBorders>
            <w:vAlign w:val="center"/>
          </w:tcPr>
          <w:p w:rsidR="00560D88" w:rsidRPr="00560D88" w:rsidRDefault="00560D88" w:rsidP="00560D88">
            <w:pPr>
              <w:spacing w:after="0" w:line="240" w:lineRule="atLeast"/>
              <w:jc w:val="center"/>
              <w:rPr>
                <w:rFonts w:ascii="Times New Roman" w:hAnsi="Times New Roman" w:cs="Times New Roman"/>
                <w:sz w:val="24"/>
                <w:szCs w:val="24"/>
              </w:rPr>
            </w:pPr>
          </w:p>
        </w:tc>
        <w:tc>
          <w:tcPr>
            <w:tcW w:w="128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shd w:val="clear" w:color="auto" w:fill="FFFFFF"/>
              </w:rPr>
              <w:t>Практическая  работа.</w:t>
            </w:r>
          </w:p>
        </w:tc>
        <w:tc>
          <w:tcPr>
            <w:tcW w:w="808"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1</w:t>
            </w:r>
          </w:p>
        </w:tc>
        <w:tc>
          <w:tcPr>
            <w:tcW w:w="202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Радужный мост.</w:t>
            </w:r>
          </w:p>
          <w:p w:rsidR="00560D88" w:rsidRPr="00560D88" w:rsidRDefault="00560D88" w:rsidP="00560D88">
            <w:pPr>
              <w:spacing w:after="0" w:line="240" w:lineRule="atLeast"/>
              <w:jc w:val="both"/>
              <w:rPr>
                <w:rFonts w:ascii="Times New Roman" w:eastAsia="Calibri" w:hAnsi="Times New Roman" w:cs="Times New Roman"/>
                <w:i/>
                <w:sz w:val="24"/>
                <w:szCs w:val="24"/>
              </w:rPr>
            </w:pPr>
            <w:r w:rsidRPr="00560D88">
              <w:rPr>
                <w:rFonts w:ascii="Times New Roman" w:eastAsia="Calibri" w:hAnsi="Times New Roman" w:cs="Times New Roman"/>
                <w:i/>
                <w:sz w:val="24"/>
                <w:szCs w:val="24"/>
              </w:rPr>
              <w:t>Рисование радуги.</w:t>
            </w:r>
          </w:p>
        </w:tc>
        <w:tc>
          <w:tcPr>
            <w:tcW w:w="992"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roofErr w:type="spellStart"/>
            <w:r w:rsidRPr="00560D88">
              <w:rPr>
                <w:rFonts w:ascii="Times New Roman" w:eastAsia="Times New Roman" w:hAnsi="Times New Roman" w:cs="Times New Roman"/>
                <w:sz w:val="24"/>
                <w:szCs w:val="24"/>
                <w:lang w:eastAsia="ru-RU"/>
              </w:rPr>
              <w:t>Каб</w:t>
            </w:r>
            <w:proofErr w:type="spellEnd"/>
            <w:r w:rsidRPr="00560D88">
              <w:rPr>
                <w:rFonts w:ascii="Times New Roman" w:eastAsia="Times New Roman" w:hAnsi="Times New Roman" w:cs="Times New Roman"/>
                <w:sz w:val="24"/>
                <w:szCs w:val="24"/>
                <w:lang w:eastAsia="ru-RU"/>
              </w:rPr>
              <w:t>.№ 2</w:t>
            </w: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widowControl w:val="0"/>
              <w:autoSpaceDE w:val="0"/>
              <w:autoSpaceDN w:val="0"/>
              <w:adjustRightInd w:val="0"/>
              <w:spacing w:after="0" w:line="240" w:lineRule="atLeast"/>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мини-выставка творческих работ</w:t>
            </w:r>
          </w:p>
        </w:tc>
      </w:tr>
      <w:tr w:rsidR="00560D88" w:rsidRPr="00560D88" w:rsidTr="00560D88">
        <w:trPr>
          <w:trHeight w:val="146"/>
        </w:trPr>
        <w:tc>
          <w:tcPr>
            <w:tcW w:w="56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pStyle w:val="a5"/>
              <w:widowControl w:val="0"/>
              <w:numPr>
                <w:ilvl w:val="0"/>
                <w:numId w:val="11"/>
              </w:numPr>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hAnsi="Times New Roman" w:cs="Times New Roman"/>
                <w:sz w:val="24"/>
                <w:szCs w:val="24"/>
              </w:rPr>
              <w:t>сентябрь</w:t>
            </w:r>
          </w:p>
        </w:tc>
        <w:tc>
          <w:tcPr>
            <w:tcW w:w="55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p>
        </w:tc>
        <w:tc>
          <w:tcPr>
            <w:tcW w:w="128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shd w:val="clear" w:color="auto" w:fill="FFFFFF"/>
              </w:rPr>
              <w:t>Практическая  работа.</w:t>
            </w:r>
          </w:p>
        </w:tc>
        <w:tc>
          <w:tcPr>
            <w:tcW w:w="808"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1</w:t>
            </w:r>
          </w:p>
        </w:tc>
        <w:tc>
          <w:tcPr>
            <w:tcW w:w="202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Красное королевство.</w:t>
            </w:r>
          </w:p>
          <w:p w:rsidR="00560D88" w:rsidRPr="00560D88" w:rsidRDefault="00560D88" w:rsidP="00560D88">
            <w:pPr>
              <w:spacing w:after="0" w:line="240" w:lineRule="atLeast"/>
              <w:jc w:val="both"/>
              <w:rPr>
                <w:rFonts w:ascii="Times New Roman" w:eastAsia="Calibri" w:hAnsi="Times New Roman" w:cs="Times New Roman"/>
                <w:i/>
                <w:sz w:val="24"/>
                <w:szCs w:val="24"/>
              </w:rPr>
            </w:pPr>
            <w:r w:rsidRPr="00560D88">
              <w:rPr>
                <w:rFonts w:ascii="Times New Roman" w:eastAsia="Calibri" w:hAnsi="Times New Roman" w:cs="Times New Roman"/>
                <w:i/>
                <w:sz w:val="24"/>
                <w:szCs w:val="24"/>
              </w:rPr>
              <w:t>Рисование красных ягод (земляники и малины) по выбору.</w:t>
            </w:r>
          </w:p>
        </w:tc>
        <w:tc>
          <w:tcPr>
            <w:tcW w:w="992"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roofErr w:type="spellStart"/>
            <w:r w:rsidRPr="00560D88">
              <w:rPr>
                <w:rFonts w:ascii="Times New Roman" w:eastAsia="Times New Roman" w:hAnsi="Times New Roman" w:cs="Times New Roman"/>
                <w:sz w:val="24"/>
                <w:szCs w:val="24"/>
                <w:lang w:eastAsia="ru-RU"/>
              </w:rPr>
              <w:t>Каб</w:t>
            </w:r>
            <w:proofErr w:type="spellEnd"/>
            <w:r w:rsidRPr="00560D88">
              <w:rPr>
                <w:rFonts w:ascii="Times New Roman" w:eastAsia="Times New Roman" w:hAnsi="Times New Roman" w:cs="Times New Roman"/>
                <w:sz w:val="24"/>
                <w:szCs w:val="24"/>
                <w:lang w:eastAsia="ru-RU"/>
              </w:rPr>
              <w:t>.№ 2</w:t>
            </w: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widowControl w:val="0"/>
              <w:autoSpaceDE w:val="0"/>
              <w:autoSpaceDN w:val="0"/>
              <w:adjustRightInd w:val="0"/>
              <w:spacing w:after="0" w:line="240" w:lineRule="atLeast"/>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мини-выставка творческих работ</w:t>
            </w:r>
          </w:p>
        </w:tc>
      </w:tr>
      <w:tr w:rsidR="00560D88" w:rsidRPr="00560D88" w:rsidTr="00560D88">
        <w:trPr>
          <w:trHeight w:val="146"/>
        </w:trPr>
        <w:tc>
          <w:tcPr>
            <w:tcW w:w="56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pStyle w:val="a5"/>
              <w:widowControl w:val="0"/>
              <w:numPr>
                <w:ilvl w:val="0"/>
                <w:numId w:val="11"/>
              </w:numPr>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hAnsi="Times New Roman" w:cs="Times New Roman"/>
                <w:sz w:val="24"/>
                <w:szCs w:val="24"/>
              </w:rPr>
              <w:t>сентябрь</w:t>
            </w:r>
          </w:p>
        </w:tc>
        <w:tc>
          <w:tcPr>
            <w:tcW w:w="55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p>
        </w:tc>
        <w:tc>
          <w:tcPr>
            <w:tcW w:w="128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shd w:val="clear" w:color="auto" w:fill="FFFFFF"/>
              </w:rPr>
              <w:t>Практическая  работа.</w:t>
            </w:r>
          </w:p>
        </w:tc>
        <w:tc>
          <w:tcPr>
            <w:tcW w:w="808"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1</w:t>
            </w:r>
          </w:p>
        </w:tc>
        <w:tc>
          <w:tcPr>
            <w:tcW w:w="202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Оранжевое королевство.</w:t>
            </w:r>
          </w:p>
          <w:p w:rsidR="00560D88" w:rsidRPr="00560D88" w:rsidRDefault="00560D88" w:rsidP="00560D88">
            <w:pPr>
              <w:spacing w:after="0" w:line="240" w:lineRule="atLeast"/>
              <w:jc w:val="both"/>
              <w:rPr>
                <w:rFonts w:ascii="Times New Roman" w:eastAsia="Calibri" w:hAnsi="Times New Roman" w:cs="Times New Roman"/>
                <w:i/>
                <w:sz w:val="24"/>
                <w:szCs w:val="24"/>
              </w:rPr>
            </w:pPr>
            <w:r w:rsidRPr="00560D88">
              <w:rPr>
                <w:rFonts w:ascii="Times New Roman" w:eastAsia="Calibri" w:hAnsi="Times New Roman" w:cs="Times New Roman"/>
                <w:i/>
                <w:sz w:val="24"/>
                <w:szCs w:val="24"/>
              </w:rPr>
              <w:t>Рисование цветков ноготков.</w:t>
            </w:r>
          </w:p>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i/>
                <w:sz w:val="24"/>
                <w:szCs w:val="24"/>
              </w:rPr>
              <w:t>Рисование апельсина.</w:t>
            </w:r>
          </w:p>
        </w:tc>
        <w:tc>
          <w:tcPr>
            <w:tcW w:w="992"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roofErr w:type="spellStart"/>
            <w:r w:rsidRPr="00560D88">
              <w:rPr>
                <w:rFonts w:ascii="Times New Roman" w:eastAsia="Times New Roman" w:hAnsi="Times New Roman" w:cs="Times New Roman"/>
                <w:sz w:val="24"/>
                <w:szCs w:val="24"/>
                <w:lang w:eastAsia="ru-RU"/>
              </w:rPr>
              <w:t>Каб</w:t>
            </w:r>
            <w:proofErr w:type="spellEnd"/>
            <w:r w:rsidRPr="00560D88">
              <w:rPr>
                <w:rFonts w:ascii="Times New Roman" w:eastAsia="Times New Roman" w:hAnsi="Times New Roman" w:cs="Times New Roman"/>
                <w:sz w:val="24"/>
                <w:szCs w:val="24"/>
                <w:lang w:eastAsia="ru-RU"/>
              </w:rPr>
              <w:t>.№ 2</w:t>
            </w: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widowControl w:val="0"/>
              <w:autoSpaceDE w:val="0"/>
              <w:autoSpaceDN w:val="0"/>
              <w:adjustRightInd w:val="0"/>
              <w:spacing w:after="0" w:line="240" w:lineRule="atLeast"/>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мини-выставка творческих работ</w:t>
            </w:r>
          </w:p>
        </w:tc>
      </w:tr>
      <w:tr w:rsidR="00560D88" w:rsidRPr="00560D88" w:rsidTr="00560D88">
        <w:trPr>
          <w:trHeight w:val="146"/>
        </w:trPr>
        <w:tc>
          <w:tcPr>
            <w:tcW w:w="56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pStyle w:val="a5"/>
              <w:widowControl w:val="0"/>
              <w:numPr>
                <w:ilvl w:val="0"/>
                <w:numId w:val="11"/>
              </w:numPr>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hAnsi="Times New Roman" w:cs="Times New Roman"/>
                <w:sz w:val="24"/>
                <w:szCs w:val="24"/>
              </w:rPr>
              <w:t>октябрь</w:t>
            </w:r>
          </w:p>
        </w:tc>
        <w:tc>
          <w:tcPr>
            <w:tcW w:w="55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p>
        </w:tc>
        <w:tc>
          <w:tcPr>
            <w:tcW w:w="128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shd w:val="clear" w:color="auto" w:fill="FFFFFF"/>
              </w:rPr>
              <w:t>Практическая  работа.</w:t>
            </w:r>
          </w:p>
        </w:tc>
        <w:tc>
          <w:tcPr>
            <w:tcW w:w="808"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1</w:t>
            </w:r>
          </w:p>
        </w:tc>
        <w:tc>
          <w:tcPr>
            <w:tcW w:w="202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Жёлтое королевство.</w:t>
            </w:r>
          </w:p>
          <w:p w:rsidR="00560D88" w:rsidRPr="00560D88" w:rsidRDefault="00560D88" w:rsidP="00560D88">
            <w:pPr>
              <w:spacing w:after="0" w:line="240" w:lineRule="atLeast"/>
              <w:jc w:val="both"/>
              <w:rPr>
                <w:rFonts w:ascii="Times New Roman" w:eastAsia="Calibri" w:hAnsi="Times New Roman" w:cs="Times New Roman"/>
                <w:i/>
                <w:sz w:val="24"/>
                <w:szCs w:val="24"/>
              </w:rPr>
            </w:pPr>
            <w:r w:rsidRPr="00560D88">
              <w:rPr>
                <w:rFonts w:ascii="Times New Roman" w:eastAsia="Calibri" w:hAnsi="Times New Roman" w:cs="Times New Roman"/>
                <w:i/>
                <w:sz w:val="24"/>
                <w:szCs w:val="24"/>
              </w:rPr>
              <w:t>Рисование жёлтых фруктов и овощей (лимон, дыня, банан, репа) по выбору.</w:t>
            </w:r>
          </w:p>
        </w:tc>
        <w:tc>
          <w:tcPr>
            <w:tcW w:w="992"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roofErr w:type="spellStart"/>
            <w:r w:rsidRPr="00560D88">
              <w:rPr>
                <w:rFonts w:ascii="Times New Roman" w:eastAsia="Times New Roman" w:hAnsi="Times New Roman" w:cs="Times New Roman"/>
                <w:sz w:val="24"/>
                <w:szCs w:val="24"/>
                <w:lang w:eastAsia="ru-RU"/>
              </w:rPr>
              <w:t>Каб</w:t>
            </w:r>
            <w:proofErr w:type="spellEnd"/>
            <w:r w:rsidRPr="00560D88">
              <w:rPr>
                <w:rFonts w:ascii="Times New Roman" w:eastAsia="Times New Roman" w:hAnsi="Times New Roman" w:cs="Times New Roman"/>
                <w:sz w:val="24"/>
                <w:szCs w:val="24"/>
                <w:lang w:eastAsia="ru-RU"/>
              </w:rPr>
              <w:t>.№ 2</w:t>
            </w: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widowControl w:val="0"/>
              <w:autoSpaceDE w:val="0"/>
              <w:autoSpaceDN w:val="0"/>
              <w:adjustRightInd w:val="0"/>
              <w:spacing w:after="0" w:line="240" w:lineRule="atLeast"/>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мини-выставка творческих работ</w:t>
            </w:r>
          </w:p>
        </w:tc>
      </w:tr>
      <w:tr w:rsidR="00560D88" w:rsidRPr="00560D88" w:rsidTr="00560D88">
        <w:trPr>
          <w:trHeight w:val="146"/>
        </w:trPr>
        <w:tc>
          <w:tcPr>
            <w:tcW w:w="56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pStyle w:val="a5"/>
              <w:widowControl w:val="0"/>
              <w:numPr>
                <w:ilvl w:val="0"/>
                <w:numId w:val="11"/>
              </w:numPr>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hAnsi="Times New Roman" w:cs="Times New Roman"/>
                <w:sz w:val="24"/>
                <w:szCs w:val="24"/>
              </w:rPr>
              <w:t>октябрь</w:t>
            </w:r>
          </w:p>
        </w:tc>
        <w:tc>
          <w:tcPr>
            <w:tcW w:w="55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p>
        </w:tc>
        <w:tc>
          <w:tcPr>
            <w:tcW w:w="128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shd w:val="clear" w:color="auto" w:fill="FFFFFF"/>
              </w:rPr>
              <w:t>Практическая  работа.</w:t>
            </w:r>
          </w:p>
        </w:tc>
        <w:tc>
          <w:tcPr>
            <w:tcW w:w="808"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1</w:t>
            </w:r>
          </w:p>
        </w:tc>
        <w:tc>
          <w:tcPr>
            <w:tcW w:w="202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Зелёное королевство.</w:t>
            </w:r>
          </w:p>
          <w:p w:rsidR="00560D88" w:rsidRPr="00560D88" w:rsidRDefault="00560D88" w:rsidP="00560D88">
            <w:pPr>
              <w:spacing w:after="0" w:line="240" w:lineRule="atLeast"/>
              <w:jc w:val="both"/>
              <w:rPr>
                <w:rFonts w:ascii="Times New Roman" w:eastAsia="Calibri" w:hAnsi="Times New Roman" w:cs="Times New Roman"/>
                <w:i/>
                <w:sz w:val="24"/>
                <w:szCs w:val="24"/>
              </w:rPr>
            </w:pPr>
            <w:r w:rsidRPr="00560D88">
              <w:rPr>
                <w:rFonts w:ascii="Times New Roman" w:eastAsia="Calibri" w:hAnsi="Times New Roman" w:cs="Times New Roman"/>
                <w:i/>
                <w:sz w:val="24"/>
                <w:szCs w:val="24"/>
              </w:rPr>
              <w:t>Рисование зелёных фруктов: груши или яблока (по выбору).</w:t>
            </w:r>
          </w:p>
        </w:tc>
        <w:tc>
          <w:tcPr>
            <w:tcW w:w="992"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roofErr w:type="spellStart"/>
            <w:r w:rsidRPr="00560D88">
              <w:rPr>
                <w:rFonts w:ascii="Times New Roman" w:eastAsia="Times New Roman" w:hAnsi="Times New Roman" w:cs="Times New Roman"/>
                <w:sz w:val="24"/>
                <w:szCs w:val="24"/>
                <w:lang w:eastAsia="ru-RU"/>
              </w:rPr>
              <w:t>Каб</w:t>
            </w:r>
            <w:proofErr w:type="spellEnd"/>
            <w:r w:rsidRPr="00560D88">
              <w:rPr>
                <w:rFonts w:ascii="Times New Roman" w:eastAsia="Times New Roman" w:hAnsi="Times New Roman" w:cs="Times New Roman"/>
                <w:sz w:val="24"/>
                <w:szCs w:val="24"/>
                <w:lang w:eastAsia="ru-RU"/>
              </w:rPr>
              <w:t>.№ 2</w:t>
            </w: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widowControl w:val="0"/>
              <w:autoSpaceDE w:val="0"/>
              <w:autoSpaceDN w:val="0"/>
              <w:adjustRightInd w:val="0"/>
              <w:spacing w:after="0" w:line="240" w:lineRule="atLeast"/>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мини-выставка творческих работ</w:t>
            </w:r>
          </w:p>
        </w:tc>
      </w:tr>
      <w:tr w:rsidR="00560D88" w:rsidRPr="00560D88" w:rsidTr="00560D88">
        <w:trPr>
          <w:trHeight w:val="146"/>
        </w:trPr>
        <w:tc>
          <w:tcPr>
            <w:tcW w:w="56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pStyle w:val="a5"/>
              <w:widowControl w:val="0"/>
              <w:numPr>
                <w:ilvl w:val="0"/>
                <w:numId w:val="11"/>
              </w:numPr>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hAnsi="Times New Roman" w:cs="Times New Roman"/>
                <w:sz w:val="24"/>
                <w:szCs w:val="24"/>
              </w:rPr>
              <w:t>октябрь</w:t>
            </w:r>
          </w:p>
        </w:tc>
        <w:tc>
          <w:tcPr>
            <w:tcW w:w="55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p>
        </w:tc>
        <w:tc>
          <w:tcPr>
            <w:tcW w:w="128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shd w:val="clear" w:color="auto" w:fill="FFFFFF"/>
              </w:rPr>
              <w:t>Практическая  работа.</w:t>
            </w:r>
          </w:p>
        </w:tc>
        <w:tc>
          <w:tcPr>
            <w:tcW w:w="808"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1</w:t>
            </w:r>
          </w:p>
        </w:tc>
        <w:tc>
          <w:tcPr>
            <w:tcW w:w="202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Сине-голубое королевство.</w:t>
            </w:r>
          </w:p>
          <w:p w:rsidR="00560D88" w:rsidRPr="00560D88" w:rsidRDefault="00560D88" w:rsidP="00560D88">
            <w:pPr>
              <w:spacing w:after="0" w:line="240" w:lineRule="atLeast"/>
              <w:jc w:val="both"/>
              <w:rPr>
                <w:rFonts w:ascii="Times New Roman" w:eastAsia="Calibri" w:hAnsi="Times New Roman" w:cs="Times New Roman"/>
                <w:i/>
                <w:sz w:val="24"/>
                <w:szCs w:val="24"/>
              </w:rPr>
            </w:pPr>
            <w:r w:rsidRPr="00560D88">
              <w:rPr>
                <w:rFonts w:ascii="Times New Roman" w:eastAsia="Calibri" w:hAnsi="Times New Roman" w:cs="Times New Roman"/>
                <w:i/>
                <w:sz w:val="24"/>
                <w:szCs w:val="24"/>
              </w:rPr>
              <w:t>Рисование синего моря с рыбками.</w:t>
            </w:r>
          </w:p>
        </w:tc>
        <w:tc>
          <w:tcPr>
            <w:tcW w:w="992"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roofErr w:type="spellStart"/>
            <w:r w:rsidRPr="00560D88">
              <w:rPr>
                <w:rFonts w:ascii="Times New Roman" w:eastAsia="Times New Roman" w:hAnsi="Times New Roman" w:cs="Times New Roman"/>
                <w:sz w:val="24"/>
                <w:szCs w:val="24"/>
                <w:lang w:eastAsia="ru-RU"/>
              </w:rPr>
              <w:t>Каб</w:t>
            </w:r>
            <w:proofErr w:type="spellEnd"/>
            <w:r w:rsidRPr="00560D88">
              <w:rPr>
                <w:rFonts w:ascii="Times New Roman" w:eastAsia="Times New Roman" w:hAnsi="Times New Roman" w:cs="Times New Roman"/>
                <w:sz w:val="24"/>
                <w:szCs w:val="24"/>
                <w:lang w:eastAsia="ru-RU"/>
              </w:rPr>
              <w:t>.№ 2</w:t>
            </w: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widowControl w:val="0"/>
              <w:autoSpaceDE w:val="0"/>
              <w:autoSpaceDN w:val="0"/>
              <w:adjustRightInd w:val="0"/>
              <w:spacing w:after="0" w:line="240" w:lineRule="atLeast"/>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мини-выставка творческих работ</w:t>
            </w:r>
          </w:p>
        </w:tc>
      </w:tr>
      <w:tr w:rsidR="00560D88" w:rsidRPr="00560D88" w:rsidTr="00560D88">
        <w:trPr>
          <w:trHeight w:val="146"/>
        </w:trPr>
        <w:tc>
          <w:tcPr>
            <w:tcW w:w="56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pStyle w:val="a5"/>
              <w:widowControl w:val="0"/>
              <w:numPr>
                <w:ilvl w:val="0"/>
                <w:numId w:val="11"/>
              </w:numPr>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hAnsi="Times New Roman" w:cs="Times New Roman"/>
                <w:sz w:val="24"/>
                <w:szCs w:val="24"/>
              </w:rPr>
              <w:t>октябрь</w:t>
            </w:r>
          </w:p>
        </w:tc>
        <w:tc>
          <w:tcPr>
            <w:tcW w:w="55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p>
        </w:tc>
        <w:tc>
          <w:tcPr>
            <w:tcW w:w="128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shd w:val="clear" w:color="auto" w:fill="FFFFFF"/>
              </w:rPr>
              <w:t>Практическая  работа.</w:t>
            </w:r>
          </w:p>
        </w:tc>
        <w:tc>
          <w:tcPr>
            <w:tcW w:w="808"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1</w:t>
            </w:r>
          </w:p>
        </w:tc>
        <w:tc>
          <w:tcPr>
            <w:tcW w:w="202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Фиолетовое королевство.</w:t>
            </w:r>
          </w:p>
          <w:p w:rsidR="00560D88" w:rsidRPr="00560D88" w:rsidRDefault="00560D88" w:rsidP="00560D88">
            <w:pPr>
              <w:spacing w:after="0" w:line="240" w:lineRule="atLeast"/>
              <w:jc w:val="both"/>
              <w:rPr>
                <w:rFonts w:ascii="Times New Roman" w:eastAsia="Calibri" w:hAnsi="Times New Roman" w:cs="Times New Roman"/>
                <w:i/>
                <w:sz w:val="24"/>
                <w:szCs w:val="24"/>
              </w:rPr>
            </w:pPr>
            <w:r w:rsidRPr="00560D88">
              <w:rPr>
                <w:rFonts w:ascii="Times New Roman" w:eastAsia="Calibri" w:hAnsi="Times New Roman" w:cs="Times New Roman"/>
                <w:i/>
                <w:sz w:val="24"/>
                <w:szCs w:val="24"/>
              </w:rPr>
              <w:t>Рисование фиолетовых цветов: астры и колокольчики.</w:t>
            </w:r>
          </w:p>
        </w:tc>
        <w:tc>
          <w:tcPr>
            <w:tcW w:w="992"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roofErr w:type="spellStart"/>
            <w:r w:rsidRPr="00560D88">
              <w:rPr>
                <w:rFonts w:ascii="Times New Roman" w:eastAsia="Times New Roman" w:hAnsi="Times New Roman" w:cs="Times New Roman"/>
                <w:sz w:val="24"/>
                <w:szCs w:val="24"/>
                <w:lang w:eastAsia="ru-RU"/>
              </w:rPr>
              <w:t>Каб</w:t>
            </w:r>
            <w:proofErr w:type="spellEnd"/>
            <w:r w:rsidRPr="00560D88">
              <w:rPr>
                <w:rFonts w:ascii="Times New Roman" w:eastAsia="Times New Roman" w:hAnsi="Times New Roman" w:cs="Times New Roman"/>
                <w:sz w:val="24"/>
                <w:szCs w:val="24"/>
                <w:lang w:eastAsia="ru-RU"/>
              </w:rPr>
              <w:t>.№ 2</w:t>
            </w: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widowControl w:val="0"/>
              <w:autoSpaceDE w:val="0"/>
              <w:autoSpaceDN w:val="0"/>
              <w:adjustRightInd w:val="0"/>
              <w:spacing w:after="0" w:line="240" w:lineRule="atLeast"/>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мини-выставка творческих работ</w:t>
            </w:r>
          </w:p>
        </w:tc>
      </w:tr>
      <w:tr w:rsidR="00560D88" w:rsidRPr="00560D88" w:rsidTr="00560D88">
        <w:trPr>
          <w:trHeight w:val="146"/>
        </w:trPr>
        <w:tc>
          <w:tcPr>
            <w:tcW w:w="56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pStyle w:val="a5"/>
              <w:widowControl w:val="0"/>
              <w:numPr>
                <w:ilvl w:val="0"/>
                <w:numId w:val="11"/>
              </w:numPr>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hAnsi="Times New Roman" w:cs="Times New Roman"/>
                <w:sz w:val="24"/>
                <w:szCs w:val="24"/>
              </w:rPr>
              <w:t>ноября</w:t>
            </w:r>
          </w:p>
        </w:tc>
        <w:tc>
          <w:tcPr>
            <w:tcW w:w="55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p>
        </w:tc>
        <w:tc>
          <w:tcPr>
            <w:tcW w:w="128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shd w:val="clear" w:color="auto" w:fill="FFFFFF"/>
              </w:rPr>
              <w:t>Практическая  работа.</w:t>
            </w:r>
          </w:p>
        </w:tc>
        <w:tc>
          <w:tcPr>
            <w:tcW w:w="808"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1</w:t>
            </w:r>
          </w:p>
        </w:tc>
        <w:tc>
          <w:tcPr>
            <w:tcW w:w="202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Разноцветная страна.</w:t>
            </w:r>
          </w:p>
          <w:p w:rsidR="00560D88" w:rsidRPr="00560D88" w:rsidRDefault="00560D88" w:rsidP="00560D88">
            <w:pPr>
              <w:spacing w:after="0" w:line="240" w:lineRule="atLeast"/>
              <w:jc w:val="both"/>
              <w:rPr>
                <w:rFonts w:ascii="Times New Roman" w:eastAsia="Calibri" w:hAnsi="Times New Roman" w:cs="Times New Roman"/>
                <w:i/>
                <w:sz w:val="24"/>
                <w:szCs w:val="24"/>
              </w:rPr>
            </w:pPr>
            <w:r w:rsidRPr="00560D88">
              <w:rPr>
                <w:rFonts w:ascii="Times New Roman" w:eastAsia="Calibri" w:hAnsi="Times New Roman" w:cs="Times New Roman"/>
                <w:i/>
                <w:sz w:val="24"/>
                <w:szCs w:val="24"/>
              </w:rPr>
              <w:t>Твои творческие достижения.</w:t>
            </w:r>
          </w:p>
          <w:p w:rsidR="00560D88" w:rsidRPr="00560D88" w:rsidRDefault="00560D88" w:rsidP="00560D88">
            <w:pPr>
              <w:spacing w:after="0" w:line="240" w:lineRule="atLeast"/>
              <w:jc w:val="both"/>
              <w:rPr>
                <w:rFonts w:ascii="Times New Roman" w:eastAsia="Calibri" w:hAnsi="Times New Roman" w:cs="Times New Roman"/>
                <w:i/>
                <w:sz w:val="24"/>
                <w:szCs w:val="24"/>
              </w:rPr>
            </w:pPr>
            <w:r w:rsidRPr="00560D88">
              <w:rPr>
                <w:rFonts w:ascii="Times New Roman" w:eastAsia="Calibri" w:hAnsi="Times New Roman" w:cs="Times New Roman"/>
                <w:i/>
                <w:sz w:val="24"/>
                <w:szCs w:val="24"/>
              </w:rPr>
              <w:t>Рисование фантастических картин.</w:t>
            </w:r>
          </w:p>
        </w:tc>
        <w:tc>
          <w:tcPr>
            <w:tcW w:w="992"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roofErr w:type="spellStart"/>
            <w:r w:rsidRPr="00560D88">
              <w:rPr>
                <w:rFonts w:ascii="Times New Roman" w:eastAsia="Times New Roman" w:hAnsi="Times New Roman" w:cs="Times New Roman"/>
                <w:sz w:val="24"/>
                <w:szCs w:val="24"/>
                <w:lang w:eastAsia="ru-RU"/>
              </w:rPr>
              <w:t>Каб</w:t>
            </w:r>
            <w:proofErr w:type="spellEnd"/>
            <w:r w:rsidRPr="00560D88">
              <w:rPr>
                <w:rFonts w:ascii="Times New Roman" w:eastAsia="Times New Roman" w:hAnsi="Times New Roman" w:cs="Times New Roman"/>
                <w:sz w:val="24"/>
                <w:szCs w:val="24"/>
                <w:lang w:eastAsia="ru-RU"/>
              </w:rPr>
              <w:t>.№ 2</w:t>
            </w: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widowControl w:val="0"/>
              <w:autoSpaceDE w:val="0"/>
              <w:autoSpaceDN w:val="0"/>
              <w:adjustRightInd w:val="0"/>
              <w:spacing w:after="0" w:line="240" w:lineRule="atLeast"/>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мини-выставка творческих работ</w:t>
            </w:r>
          </w:p>
        </w:tc>
      </w:tr>
      <w:tr w:rsidR="00560D88" w:rsidRPr="00560D88" w:rsidTr="00560D88">
        <w:trPr>
          <w:trHeight w:val="146"/>
        </w:trPr>
        <w:tc>
          <w:tcPr>
            <w:tcW w:w="56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pStyle w:val="a5"/>
              <w:widowControl w:val="0"/>
              <w:numPr>
                <w:ilvl w:val="0"/>
                <w:numId w:val="11"/>
              </w:numPr>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rPr>
              <w:t>ноябрь</w:t>
            </w:r>
          </w:p>
        </w:tc>
        <w:tc>
          <w:tcPr>
            <w:tcW w:w="55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p>
        </w:tc>
        <w:tc>
          <w:tcPr>
            <w:tcW w:w="128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shd w:val="clear" w:color="auto" w:fill="FFFFFF"/>
              </w:rPr>
              <w:t>Практическая  работа.</w:t>
            </w:r>
          </w:p>
        </w:tc>
        <w:tc>
          <w:tcPr>
            <w:tcW w:w="808"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1</w:t>
            </w:r>
          </w:p>
        </w:tc>
        <w:tc>
          <w:tcPr>
            <w:tcW w:w="202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both"/>
              <w:rPr>
                <w:rFonts w:ascii="Times New Roman" w:eastAsia="Calibri" w:hAnsi="Times New Roman" w:cs="Times New Roman"/>
                <w:b/>
                <w:sz w:val="24"/>
                <w:szCs w:val="24"/>
              </w:rPr>
            </w:pPr>
            <w:r w:rsidRPr="00560D88">
              <w:rPr>
                <w:rFonts w:ascii="Times New Roman" w:eastAsia="Calibri" w:hAnsi="Times New Roman" w:cs="Times New Roman"/>
                <w:b/>
                <w:sz w:val="24"/>
                <w:szCs w:val="24"/>
              </w:rPr>
              <w:t xml:space="preserve">Проект №1. </w:t>
            </w:r>
          </w:p>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Выставка рисунков «Музыка в красках».</w:t>
            </w:r>
          </w:p>
          <w:p w:rsidR="00560D88" w:rsidRPr="00560D88" w:rsidRDefault="00560D88" w:rsidP="00560D88">
            <w:pPr>
              <w:spacing w:after="0" w:line="240" w:lineRule="atLeast"/>
              <w:jc w:val="both"/>
              <w:rPr>
                <w:rFonts w:ascii="Times New Roman" w:eastAsia="Calibri" w:hAnsi="Times New Roman" w:cs="Times New Roman"/>
                <w:b/>
                <w:sz w:val="24"/>
                <w:szCs w:val="24"/>
              </w:rPr>
            </w:pPr>
            <w:r w:rsidRPr="00560D88">
              <w:rPr>
                <w:rFonts w:ascii="Times New Roman" w:eastAsia="Calibri" w:hAnsi="Times New Roman" w:cs="Times New Roman"/>
                <w:b/>
                <w:sz w:val="24"/>
                <w:szCs w:val="24"/>
              </w:rPr>
              <w:t xml:space="preserve">Проект №2. </w:t>
            </w:r>
          </w:p>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Изготовление костюмов для игры «Цвет и звук».</w:t>
            </w:r>
          </w:p>
        </w:tc>
        <w:tc>
          <w:tcPr>
            <w:tcW w:w="992"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roofErr w:type="spellStart"/>
            <w:r w:rsidRPr="00560D88">
              <w:rPr>
                <w:rFonts w:ascii="Times New Roman" w:eastAsia="Times New Roman" w:hAnsi="Times New Roman" w:cs="Times New Roman"/>
                <w:sz w:val="24"/>
                <w:szCs w:val="24"/>
                <w:lang w:eastAsia="ru-RU"/>
              </w:rPr>
              <w:t>Каб</w:t>
            </w:r>
            <w:proofErr w:type="spellEnd"/>
            <w:r w:rsidRPr="00560D88">
              <w:rPr>
                <w:rFonts w:ascii="Times New Roman" w:eastAsia="Times New Roman" w:hAnsi="Times New Roman" w:cs="Times New Roman"/>
                <w:sz w:val="24"/>
                <w:szCs w:val="24"/>
                <w:lang w:eastAsia="ru-RU"/>
              </w:rPr>
              <w:t>.№ 2</w:t>
            </w: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widowControl w:val="0"/>
              <w:autoSpaceDE w:val="0"/>
              <w:autoSpaceDN w:val="0"/>
              <w:adjustRightInd w:val="0"/>
              <w:spacing w:after="0" w:line="240" w:lineRule="atLeast"/>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Презентация проектов</w:t>
            </w:r>
          </w:p>
        </w:tc>
      </w:tr>
      <w:tr w:rsidR="00560D88" w:rsidRPr="00560D88" w:rsidTr="00560D88">
        <w:trPr>
          <w:trHeight w:val="146"/>
        </w:trPr>
        <w:tc>
          <w:tcPr>
            <w:tcW w:w="56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pStyle w:val="a5"/>
              <w:widowControl w:val="0"/>
              <w:numPr>
                <w:ilvl w:val="0"/>
                <w:numId w:val="11"/>
              </w:numPr>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rPr>
              <w:t>ноябрь</w:t>
            </w:r>
          </w:p>
        </w:tc>
        <w:tc>
          <w:tcPr>
            <w:tcW w:w="55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p>
        </w:tc>
        <w:tc>
          <w:tcPr>
            <w:tcW w:w="128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shd w:val="clear" w:color="auto" w:fill="FFFFFF"/>
              </w:rPr>
              <w:t>Практическая  работа.</w:t>
            </w:r>
          </w:p>
        </w:tc>
        <w:tc>
          <w:tcPr>
            <w:tcW w:w="808"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1</w:t>
            </w:r>
          </w:p>
        </w:tc>
        <w:tc>
          <w:tcPr>
            <w:tcW w:w="202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Волк и семеро козлят.</w:t>
            </w:r>
          </w:p>
          <w:p w:rsidR="00560D88" w:rsidRPr="00560D88" w:rsidRDefault="00560D88" w:rsidP="00560D88">
            <w:pPr>
              <w:spacing w:after="0" w:line="240" w:lineRule="atLeast"/>
              <w:jc w:val="both"/>
              <w:rPr>
                <w:rFonts w:ascii="Times New Roman" w:eastAsia="Calibri" w:hAnsi="Times New Roman" w:cs="Times New Roman"/>
                <w:i/>
                <w:sz w:val="24"/>
                <w:szCs w:val="24"/>
              </w:rPr>
            </w:pPr>
            <w:r w:rsidRPr="00560D88">
              <w:rPr>
                <w:rFonts w:ascii="Times New Roman" w:eastAsia="Calibri" w:hAnsi="Times New Roman" w:cs="Times New Roman"/>
                <w:i/>
                <w:sz w:val="24"/>
                <w:szCs w:val="24"/>
              </w:rPr>
              <w:t>Лепка фигурки волка.</w:t>
            </w:r>
          </w:p>
        </w:tc>
        <w:tc>
          <w:tcPr>
            <w:tcW w:w="992"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roofErr w:type="spellStart"/>
            <w:r w:rsidRPr="00560D88">
              <w:rPr>
                <w:rFonts w:ascii="Times New Roman" w:eastAsia="Times New Roman" w:hAnsi="Times New Roman" w:cs="Times New Roman"/>
                <w:sz w:val="24"/>
                <w:szCs w:val="24"/>
                <w:lang w:eastAsia="ru-RU"/>
              </w:rPr>
              <w:t>Каб</w:t>
            </w:r>
            <w:proofErr w:type="spellEnd"/>
            <w:r w:rsidRPr="00560D88">
              <w:rPr>
                <w:rFonts w:ascii="Times New Roman" w:eastAsia="Times New Roman" w:hAnsi="Times New Roman" w:cs="Times New Roman"/>
                <w:sz w:val="24"/>
                <w:szCs w:val="24"/>
                <w:lang w:eastAsia="ru-RU"/>
              </w:rPr>
              <w:t>.№ 2</w:t>
            </w: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widowControl w:val="0"/>
              <w:autoSpaceDE w:val="0"/>
              <w:autoSpaceDN w:val="0"/>
              <w:adjustRightInd w:val="0"/>
              <w:spacing w:after="0" w:line="240" w:lineRule="atLeast"/>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мини-выставка творческих работ</w:t>
            </w:r>
          </w:p>
        </w:tc>
      </w:tr>
      <w:tr w:rsidR="00560D88" w:rsidRPr="00560D88" w:rsidTr="00560D88">
        <w:trPr>
          <w:trHeight w:val="146"/>
        </w:trPr>
        <w:tc>
          <w:tcPr>
            <w:tcW w:w="56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pStyle w:val="a5"/>
              <w:widowControl w:val="0"/>
              <w:numPr>
                <w:ilvl w:val="0"/>
                <w:numId w:val="11"/>
              </w:numPr>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rPr>
              <w:t>ноябрь</w:t>
            </w:r>
          </w:p>
        </w:tc>
        <w:tc>
          <w:tcPr>
            <w:tcW w:w="55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p>
        </w:tc>
        <w:tc>
          <w:tcPr>
            <w:tcW w:w="128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shd w:val="clear" w:color="auto" w:fill="FFFFFF"/>
              </w:rPr>
              <w:t>Практическая  работа.</w:t>
            </w:r>
          </w:p>
        </w:tc>
        <w:tc>
          <w:tcPr>
            <w:tcW w:w="808"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1</w:t>
            </w:r>
          </w:p>
        </w:tc>
        <w:tc>
          <w:tcPr>
            <w:tcW w:w="202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Волк и семеро козлят.</w:t>
            </w:r>
          </w:p>
          <w:p w:rsidR="00560D88" w:rsidRPr="00560D88" w:rsidRDefault="00560D88" w:rsidP="00560D88">
            <w:pPr>
              <w:spacing w:after="0" w:line="240" w:lineRule="atLeast"/>
              <w:jc w:val="both"/>
              <w:rPr>
                <w:rFonts w:ascii="Times New Roman" w:eastAsia="Calibri" w:hAnsi="Times New Roman" w:cs="Times New Roman"/>
                <w:i/>
                <w:sz w:val="24"/>
                <w:szCs w:val="24"/>
              </w:rPr>
            </w:pPr>
            <w:r w:rsidRPr="00560D88">
              <w:rPr>
                <w:rFonts w:ascii="Times New Roman" w:eastAsia="Calibri" w:hAnsi="Times New Roman" w:cs="Times New Roman"/>
                <w:i/>
                <w:sz w:val="24"/>
                <w:szCs w:val="24"/>
              </w:rPr>
              <w:t>Рисование образа «Злой волк».</w:t>
            </w:r>
          </w:p>
        </w:tc>
        <w:tc>
          <w:tcPr>
            <w:tcW w:w="992"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roofErr w:type="spellStart"/>
            <w:r w:rsidRPr="00560D88">
              <w:rPr>
                <w:rFonts w:ascii="Times New Roman" w:eastAsia="Times New Roman" w:hAnsi="Times New Roman" w:cs="Times New Roman"/>
                <w:sz w:val="24"/>
                <w:szCs w:val="24"/>
                <w:lang w:eastAsia="ru-RU"/>
              </w:rPr>
              <w:t>Каб</w:t>
            </w:r>
            <w:proofErr w:type="spellEnd"/>
            <w:r w:rsidRPr="00560D88">
              <w:rPr>
                <w:rFonts w:ascii="Times New Roman" w:eastAsia="Times New Roman" w:hAnsi="Times New Roman" w:cs="Times New Roman"/>
                <w:sz w:val="24"/>
                <w:szCs w:val="24"/>
                <w:lang w:eastAsia="ru-RU"/>
              </w:rPr>
              <w:t>.№ 2</w:t>
            </w: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widowControl w:val="0"/>
              <w:autoSpaceDE w:val="0"/>
              <w:autoSpaceDN w:val="0"/>
              <w:adjustRightInd w:val="0"/>
              <w:spacing w:after="0" w:line="240" w:lineRule="atLeast"/>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мини-выставка творческих работ</w:t>
            </w:r>
          </w:p>
        </w:tc>
      </w:tr>
      <w:tr w:rsidR="00560D88" w:rsidRPr="00560D88" w:rsidTr="00560D88">
        <w:trPr>
          <w:trHeight w:val="146"/>
        </w:trPr>
        <w:tc>
          <w:tcPr>
            <w:tcW w:w="56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pStyle w:val="a5"/>
              <w:widowControl w:val="0"/>
              <w:numPr>
                <w:ilvl w:val="0"/>
                <w:numId w:val="11"/>
              </w:numPr>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hAnsi="Times New Roman" w:cs="Times New Roman"/>
                <w:sz w:val="24"/>
                <w:szCs w:val="24"/>
              </w:rPr>
              <w:t>ноябрь</w:t>
            </w:r>
          </w:p>
        </w:tc>
        <w:tc>
          <w:tcPr>
            <w:tcW w:w="55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p>
        </w:tc>
        <w:tc>
          <w:tcPr>
            <w:tcW w:w="128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shd w:val="clear" w:color="auto" w:fill="FFFFFF"/>
              </w:rPr>
              <w:t>Практическая  работа.</w:t>
            </w:r>
          </w:p>
        </w:tc>
        <w:tc>
          <w:tcPr>
            <w:tcW w:w="808"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1</w:t>
            </w:r>
          </w:p>
        </w:tc>
        <w:tc>
          <w:tcPr>
            <w:tcW w:w="202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Сорока-Белобока.</w:t>
            </w:r>
          </w:p>
          <w:p w:rsidR="00560D88" w:rsidRPr="00560D88" w:rsidRDefault="00560D88" w:rsidP="00560D88">
            <w:pPr>
              <w:spacing w:after="0" w:line="240" w:lineRule="atLeast"/>
              <w:jc w:val="both"/>
              <w:rPr>
                <w:rFonts w:ascii="Times New Roman" w:eastAsia="Calibri" w:hAnsi="Times New Roman" w:cs="Times New Roman"/>
                <w:i/>
                <w:sz w:val="24"/>
                <w:szCs w:val="24"/>
              </w:rPr>
            </w:pPr>
            <w:r w:rsidRPr="00560D88">
              <w:rPr>
                <w:rFonts w:ascii="Times New Roman" w:eastAsia="Calibri" w:hAnsi="Times New Roman" w:cs="Times New Roman"/>
                <w:i/>
                <w:sz w:val="24"/>
                <w:szCs w:val="24"/>
              </w:rPr>
              <w:t xml:space="preserve">Рисование Сороки-Белобоки. </w:t>
            </w:r>
          </w:p>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i/>
                <w:sz w:val="24"/>
                <w:szCs w:val="24"/>
              </w:rPr>
              <w:t>Лепка сказочной птицы.</w:t>
            </w:r>
          </w:p>
        </w:tc>
        <w:tc>
          <w:tcPr>
            <w:tcW w:w="992"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roofErr w:type="spellStart"/>
            <w:r w:rsidRPr="00560D88">
              <w:rPr>
                <w:rFonts w:ascii="Times New Roman" w:eastAsia="Times New Roman" w:hAnsi="Times New Roman" w:cs="Times New Roman"/>
                <w:sz w:val="24"/>
                <w:szCs w:val="24"/>
                <w:lang w:eastAsia="ru-RU"/>
              </w:rPr>
              <w:t>Каб</w:t>
            </w:r>
            <w:proofErr w:type="spellEnd"/>
            <w:r w:rsidRPr="00560D88">
              <w:rPr>
                <w:rFonts w:ascii="Times New Roman" w:eastAsia="Times New Roman" w:hAnsi="Times New Roman" w:cs="Times New Roman"/>
                <w:sz w:val="24"/>
                <w:szCs w:val="24"/>
                <w:lang w:eastAsia="ru-RU"/>
              </w:rPr>
              <w:t>.№ 2</w:t>
            </w: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widowControl w:val="0"/>
              <w:autoSpaceDE w:val="0"/>
              <w:autoSpaceDN w:val="0"/>
              <w:adjustRightInd w:val="0"/>
              <w:spacing w:after="0" w:line="240" w:lineRule="atLeast"/>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мини-выставка творческих работ</w:t>
            </w:r>
          </w:p>
        </w:tc>
      </w:tr>
      <w:tr w:rsidR="00560D88" w:rsidRPr="00560D88" w:rsidTr="00560D88">
        <w:trPr>
          <w:trHeight w:val="146"/>
        </w:trPr>
        <w:tc>
          <w:tcPr>
            <w:tcW w:w="56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pStyle w:val="a5"/>
              <w:widowControl w:val="0"/>
              <w:numPr>
                <w:ilvl w:val="0"/>
                <w:numId w:val="11"/>
              </w:numPr>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hAnsi="Times New Roman" w:cs="Times New Roman"/>
                <w:sz w:val="24"/>
                <w:szCs w:val="24"/>
              </w:rPr>
              <w:t>декабрь</w:t>
            </w:r>
          </w:p>
        </w:tc>
        <w:tc>
          <w:tcPr>
            <w:tcW w:w="55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p>
        </w:tc>
        <w:tc>
          <w:tcPr>
            <w:tcW w:w="128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shd w:val="clear" w:color="auto" w:fill="FFFFFF"/>
              </w:rPr>
              <w:t>Практическая  работа.</w:t>
            </w:r>
          </w:p>
        </w:tc>
        <w:tc>
          <w:tcPr>
            <w:tcW w:w="808"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1</w:t>
            </w:r>
          </w:p>
        </w:tc>
        <w:tc>
          <w:tcPr>
            <w:tcW w:w="202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both"/>
              <w:rPr>
                <w:rFonts w:ascii="Times New Roman" w:eastAsia="Calibri" w:hAnsi="Times New Roman" w:cs="Times New Roman"/>
                <w:sz w:val="24"/>
                <w:szCs w:val="24"/>
                <w:lang w:val="en-US"/>
              </w:rPr>
            </w:pPr>
            <w:r w:rsidRPr="00560D88">
              <w:rPr>
                <w:rFonts w:ascii="Times New Roman" w:eastAsia="Calibri" w:hAnsi="Times New Roman" w:cs="Times New Roman"/>
                <w:sz w:val="24"/>
                <w:szCs w:val="24"/>
              </w:rPr>
              <w:t>Колобок.</w:t>
            </w:r>
          </w:p>
          <w:p w:rsidR="00560D88" w:rsidRPr="00560D88" w:rsidRDefault="00560D88" w:rsidP="00560D88">
            <w:pPr>
              <w:spacing w:after="0" w:line="240" w:lineRule="atLeast"/>
              <w:jc w:val="both"/>
              <w:rPr>
                <w:rFonts w:ascii="Times New Roman" w:eastAsia="Calibri" w:hAnsi="Times New Roman" w:cs="Times New Roman"/>
                <w:i/>
                <w:sz w:val="24"/>
                <w:szCs w:val="24"/>
              </w:rPr>
            </w:pPr>
            <w:r w:rsidRPr="00560D88">
              <w:rPr>
                <w:rFonts w:ascii="Times New Roman" w:eastAsia="Calibri" w:hAnsi="Times New Roman" w:cs="Times New Roman"/>
                <w:i/>
                <w:sz w:val="24"/>
                <w:szCs w:val="24"/>
              </w:rPr>
              <w:t>Иллюстрирование сказки «Колобок».</w:t>
            </w:r>
          </w:p>
        </w:tc>
        <w:tc>
          <w:tcPr>
            <w:tcW w:w="992"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roofErr w:type="spellStart"/>
            <w:r w:rsidRPr="00560D88">
              <w:rPr>
                <w:rFonts w:ascii="Times New Roman" w:eastAsia="Times New Roman" w:hAnsi="Times New Roman" w:cs="Times New Roman"/>
                <w:sz w:val="24"/>
                <w:szCs w:val="24"/>
                <w:lang w:eastAsia="ru-RU"/>
              </w:rPr>
              <w:t>Каб</w:t>
            </w:r>
            <w:proofErr w:type="spellEnd"/>
            <w:r w:rsidRPr="00560D88">
              <w:rPr>
                <w:rFonts w:ascii="Times New Roman" w:eastAsia="Times New Roman" w:hAnsi="Times New Roman" w:cs="Times New Roman"/>
                <w:sz w:val="24"/>
                <w:szCs w:val="24"/>
                <w:lang w:eastAsia="ru-RU"/>
              </w:rPr>
              <w:t>.№ 2</w:t>
            </w: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widowControl w:val="0"/>
              <w:autoSpaceDE w:val="0"/>
              <w:autoSpaceDN w:val="0"/>
              <w:adjustRightInd w:val="0"/>
              <w:spacing w:after="0" w:line="240" w:lineRule="atLeast"/>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мини-выставка творческих работ</w:t>
            </w:r>
          </w:p>
        </w:tc>
      </w:tr>
      <w:tr w:rsidR="00560D88" w:rsidRPr="00560D88" w:rsidTr="00560D88">
        <w:trPr>
          <w:trHeight w:val="146"/>
        </w:trPr>
        <w:tc>
          <w:tcPr>
            <w:tcW w:w="56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pStyle w:val="a5"/>
              <w:widowControl w:val="0"/>
              <w:numPr>
                <w:ilvl w:val="0"/>
                <w:numId w:val="11"/>
              </w:numPr>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hAnsi="Times New Roman" w:cs="Times New Roman"/>
                <w:sz w:val="24"/>
                <w:szCs w:val="24"/>
              </w:rPr>
              <w:t>декабрь</w:t>
            </w:r>
          </w:p>
        </w:tc>
        <w:tc>
          <w:tcPr>
            <w:tcW w:w="55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p>
        </w:tc>
        <w:tc>
          <w:tcPr>
            <w:tcW w:w="128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shd w:val="clear" w:color="auto" w:fill="FFFFFF"/>
              </w:rPr>
              <w:t>Практическая  работа.</w:t>
            </w:r>
          </w:p>
        </w:tc>
        <w:tc>
          <w:tcPr>
            <w:tcW w:w="808"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1</w:t>
            </w:r>
          </w:p>
        </w:tc>
        <w:tc>
          <w:tcPr>
            <w:tcW w:w="202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Петушок – золотой гребешок.</w:t>
            </w:r>
          </w:p>
          <w:p w:rsidR="00560D88" w:rsidRPr="00560D88" w:rsidRDefault="00560D88" w:rsidP="00560D88">
            <w:pPr>
              <w:spacing w:after="0" w:line="240" w:lineRule="atLeast"/>
              <w:jc w:val="both"/>
              <w:rPr>
                <w:rFonts w:ascii="Times New Roman" w:eastAsia="Calibri" w:hAnsi="Times New Roman" w:cs="Times New Roman"/>
                <w:i/>
                <w:sz w:val="24"/>
                <w:szCs w:val="24"/>
              </w:rPr>
            </w:pPr>
            <w:r w:rsidRPr="00560D88">
              <w:rPr>
                <w:rFonts w:ascii="Times New Roman" w:eastAsia="Calibri" w:hAnsi="Times New Roman" w:cs="Times New Roman"/>
                <w:i/>
                <w:sz w:val="24"/>
                <w:szCs w:val="24"/>
              </w:rPr>
              <w:t>Изображение петушка.</w:t>
            </w:r>
          </w:p>
        </w:tc>
        <w:tc>
          <w:tcPr>
            <w:tcW w:w="992"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roofErr w:type="spellStart"/>
            <w:r w:rsidRPr="00560D88">
              <w:rPr>
                <w:rFonts w:ascii="Times New Roman" w:eastAsia="Times New Roman" w:hAnsi="Times New Roman" w:cs="Times New Roman"/>
                <w:sz w:val="24"/>
                <w:szCs w:val="24"/>
                <w:lang w:eastAsia="ru-RU"/>
              </w:rPr>
              <w:t>Каб</w:t>
            </w:r>
            <w:proofErr w:type="spellEnd"/>
            <w:r w:rsidRPr="00560D88">
              <w:rPr>
                <w:rFonts w:ascii="Times New Roman" w:eastAsia="Times New Roman" w:hAnsi="Times New Roman" w:cs="Times New Roman"/>
                <w:sz w:val="24"/>
                <w:szCs w:val="24"/>
                <w:lang w:eastAsia="ru-RU"/>
              </w:rPr>
              <w:t>.№ 2</w:t>
            </w: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widowControl w:val="0"/>
              <w:autoSpaceDE w:val="0"/>
              <w:autoSpaceDN w:val="0"/>
              <w:adjustRightInd w:val="0"/>
              <w:spacing w:after="0" w:line="240" w:lineRule="atLeast"/>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мини-выставка творческих работ</w:t>
            </w:r>
          </w:p>
        </w:tc>
      </w:tr>
      <w:tr w:rsidR="00560D88" w:rsidRPr="00560D88" w:rsidTr="00560D88">
        <w:trPr>
          <w:trHeight w:val="146"/>
        </w:trPr>
        <w:tc>
          <w:tcPr>
            <w:tcW w:w="56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pStyle w:val="a5"/>
              <w:widowControl w:val="0"/>
              <w:numPr>
                <w:ilvl w:val="0"/>
                <w:numId w:val="11"/>
              </w:numPr>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hAnsi="Times New Roman" w:cs="Times New Roman"/>
                <w:sz w:val="24"/>
                <w:szCs w:val="24"/>
              </w:rPr>
              <w:t>декабрь</w:t>
            </w:r>
          </w:p>
        </w:tc>
        <w:tc>
          <w:tcPr>
            <w:tcW w:w="55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p>
        </w:tc>
        <w:tc>
          <w:tcPr>
            <w:tcW w:w="128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shd w:val="clear" w:color="auto" w:fill="FFFFFF"/>
              </w:rPr>
              <w:t>Практическая  работа.</w:t>
            </w:r>
          </w:p>
        </w:tc>
        <w:tc>
          <w:tcPr>
            <w:tcW w:w="808"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1</w:t>
            </w:r>
          </w:p>
        </w:tc>
        <w:tc>
          <w:tcPr>
            <w:tcW w:w="202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Красная Шапочка.</w:t>
            </w:r>
          </w:p>
          <w:p w:rsidR="00560D88" w:rsidRPr="00560D88" w:rsidRDefault="00560D88" w:rsidP="00560D88">
            <w:pPr>
              <w:spacing w:after="0" w:line="240" w:lineRule="atLeast"/>
              <w:jc w:val="both"/>
              <w:rPr>
                <w:rFonts w:ascii="Times New Roman" w:eastAsia="Calibri" w:hAnsi="Times New Roman" w:cs="Times New Roman"/>
                <w:i/>
                <w:sz w:val="24"/>
                <w:szCs w:val="24"/>
              </w:rPr>
            </w:pPr>
            <w:r w:rsidRPr="00560D88">
              <w:rPr>
                <w:rFonts w:ascii="Times New Roman" w:eastAsia="Calibri" w:hAnsi="Times New Roman" w:cs="Times New Roman"/>
                <w:i/>
                <w:sz w:val="24"/>
                <w:szCs w:val="24"/>
              </w:rPr>
              <w:t>Лепка из солёного теста крендельков, булочек и корзиночки для Красной Шапочки.</w:t>
            </w:r>
          </w:p>
        </w:tc>
        <w:tc>
          <w:tcPr>
            <w:tcW w:w="992"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roofErr w:type="spellStart"/>
            <w:r w:rsidRPr="00560D88">
              <w:rPr>
                <w:rFonts w:ascii="Times New Roman" w:eastAsia="Times New Roman" w:hAnsi="Times New Roman" w:cs="Times New Roman"/>
                <w:sz w:val="24"/>
                <w:szCs w:val="24"/>
                <w:lang w:eastAsia="ru-RU"/>
              </w:rPr>
              <w:t>Каб</w:t>
            </w:r>
            <w:proofErr w:type="spellEnd"/>
            <w:r w:rsidRPr="00560D88">
              <w:rPr>
                <w:rFonts w:ascii="Times New Roman" w:eastAsia="Times New Roman" w:hAnsi="Times New Roman" w:cs="Times New Roman"/>
                <w:sz w:val="24"/>
                <w:szCs w:val="24"/>
                <w:lang w:eastAsia="ru-RU"/>
              </w:rPr>
              <w:t>.№ 2</w:t>
            </w: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widowControl w:val="0"/>
              <w:autoSpaceDE w:val="0"/>
              <w:autoSpaceDN w:val="0"/>
              <w:adjustRightInd w:val="0"/>
              <w:spacing w:after="0" w:line="240" w:lineRule="atLeast"/>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мини-выставка творческих работ</w:t>
            </w:r>
          </w:p>
        </w:tc>
      </w:tr>
      <w:tr w:rsidR="00560D88" w:rsidRPr="00560D88" w:rsidTr="00560D88">
        <w:trPr>
          <w:trHeight w:val="146"/>
        </w:trPr>
        <w:tc>
          <w:tcPr>
            <w:tcW w:w="56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pStyle w:val="a5"/>
              <w:widowControl w:val="0"/>
              <w:numPr>
                <w:ilvl w:val="0"/>
                <w:numId w:val="11"/>
              </w:numPr>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hAnsi="Times New Roman" w:cs="Times New Roman"/>
                <w:sz w:val="24"/>
                <w:szCs w:val="24"/>
              </w:rPr>
              <w:t>декабрь</w:t>
            </w:r>
          </w:p>
        </w:tc>
        <w:tc>
          <w:tcPr>
            <w:tcW w:w="55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p>
        </w:tc>
        <w:tc>
          <w:tcPr>
            <w:tcW w:w="128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shd w:val="clear" w:color="auto" w:fill="FFFFFF"/>
              </w:rPr>
              <w:t>Практическая  работа.</w:t>
            </w:r>
          </w:p>
        </w:tc>
        <w:tc>
          <w:tcPr>
            <w:tcW w:w="808"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1</w:t>
            </w:r>
          </w:p>
        </w:tc>
        <w:tc>
          <w:tcPr>
            <w:tcW w:w="202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Буратино.</w:t>
            </w:r>
          </w:p>
          <w:p w:rsidR="00560D88" w:rsidRPr="00560D88" w:rsidRDefault="00560D88" w:rsidP="00560D88">
            <w:pPr>
              <w:spacing w:after="0" w:line="240" w:lineRule="atLeast"/>
              <w:jc w:val="both"/>
              <w:rPr>
                <w:rFonts w:ascii="Times New Roman" w:eastAsia="Calibri" w:hAnsi="Times New Roman" w:cs="Times New Roman"/>
                <w:i/>
                <w:sz w:val="24"/>
                <w:szCs w:val="24"/>
              </w:rPr>
            </w:pPr>
            <w:r w:rsidRPr="00560D88">
              <w:rPr>
                <w:rFonts w:ascii="Times New Roman" w:eastAsia="Calibri" w:hAnsi="Times New Roman" w:cs="Times New Roman"/>
                <w:i/>
                <w:sz w:val="24"/>
                <w:szCs w:val="24"/>
              </w:rPr>
              <w:t>Иллюстрация к сказке «Буратино».</w:t>
            </w:r>
          </w:p>
        </w:tc>
        <w:tc>
          <w:tcPr>
            <w:tcW w:w="992"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roofErr w:type="spellStart"/>
            <w:r w:rsidRPr="00560D88">
              <w:rPr>
                <w:rFonts w:ascii="Times New Roman" w:eastAsia="Times New Roman" w:hAnsi="Times New Roman" w:cs="Times New Roman"/>
                <w:sz w:val="24"/>
                <w:szCs w:val="24"/>
                <w:lang w:eastAsia="ru-RU"/>
              </w:rPr>
              <w:t>Каб</w:t>
            </w:r>
            <w:proofErr w:type="spellEnd"/>
            <w:r w:rsidRPr="00560D88">
              <w:rPr>
                <w:rFonts w:ascii="Times New Roman" w:eastAsia="Times New Roman" w:hAnsi="Times New Roman" w:cs="Times New Roman"/>
                <w:sz w:val="24"/>
                <w:szCs w:val="24"/>
                <w:lang w:eastAsia="ru-RU"/>
              </w:rPr>
              <w:t>.№ 2</w:t>
            </w: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widowControl w:val="0"/>
              <w:autoSpaceDE w:val="0"/>
              <w:autoSpaceDN w:val="0"/>
              <w:adjustRightInd w:val="0"/>
              <w:spacing w:after="0" w:line="240" w:lineRule="atLeast"/>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мини-выставка творческих работ</w:t>
            </w:r>
          </w:p>
        </w:tc>
      </w:tr>
      <w:tr w:rsidR="00560D88" w:rsidRPr="00560D88" w:rsidTr="00560D88">
        <w:trPr>
          <w:trHeight w:val="146"/>
        </w:trPr>
        <w:tc>
          <w:tcPr>
            <w:tcW w:w="56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pStyle w:val="a5"/>
              <w:widowControl w:val="0"/>
              <w:numPr>
                <w:ilvl w:val="0"/>
                <w:numId w:val="11"/>
              </w:numPr>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hAnsi="Times New Roman" w:cs="Times New Roman"/>
                <w:sz w:val="24"/>
                <w:szCs w:val="24"/>
              </w:rPr>
              <w:t>Январь</w:t>
            </w:r>
          </w:p>
        </w:tc>
        <w:tc>
          <w:tcPr>
            <w:tcW w:w="55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p>
        </w:tc>
        <w:tc>
          <w:tcPr>
            <w:tcW w:w="128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shd w:val="clear" w:color="auto" w:fill="FFFFFF"/>
              </w:rPr>
              <w:t>Практическая  работа.</w:t>
            </w:r>
          </w:p>
        </w:tc>
        <w:tc>
          <w:tcPr>
            <w:tcW w:w="808"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1</w:t>
            </w:r>
          </w:p>
        </w:tc>
        <w:tc>
          <w:tcPr>
            <w:tcW w:w="202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Снегурочка.</w:t>
            </w:r>
          </w:p>
          <w:p w:rsidR="00560D88" w:rsidRPr="00560D88" w:rsidRDefault="00560D88" w:rsidP="00560D88">
            <w:pPr>
              <w:spacing w:after="0" w:line="240" w:lineRule="atLeast"/>
              <w:jc w:val="both"/>
              <w:rPr>
                <w:rFonts w:ascii="Times New Roman" w:eastAsia="Calibri" w:hAnsi="Times New Roman" w:cs="Times New Roman"/>
                <w:i/>
                <w:sz w:val="24"/>
                <w:szCs w:val="24"/>
              </w:rPr>
            </w:pPr>
            <w:r w:rsidRPr="00560D88">
              <w:rPr>
                <w:rFonts w:ascii="Times New Roman" w:eastAsia="Calibri" w:hAnsi="Times New Roman" w:cs="Times New Roman"/>
                <w:i/>
                <w:sz w:val="24"/>
                <w:szCs w:val="24"/>
              </w:rPr>
              <w:t>Лепка Снегурочки из пластилина.</w:t>
            </w:r>
          </w:p>
        </w:tc>
        <w:tc>
          <w:tcPr>
            <w:tcW w:w="992"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roofErr w:type="spellStart"/>
            <w:r w:rsidRPr="00560D88">
              <w:rPr>
                <w:rFonts w:ascii="Times New Roman" w:eastAsia="Times New Roman" w:hAnsi="Times New Roman" w:cs="Times New Roman"/>
                <w:sz w:val="24"/>
                <w:szCs w:val="24"/>
                <w:lang w:eastAsia="ru-RU"/>
              </w:rPr>
              <w:t>Каб</w:t>
            </w:r>
            <w:proofErr w:type="spellEnd"/>
            <w:r w:rsidRPr="00560D88">
              <w:rPr>
                <w:rFonts w:ascii="Times New Roman" w:eastAsia="Times New Roman" w:hAnsi="Times New Roman" w:cs="Times New Roman"/>
                <w:sz w:val="24"/>
                <w:szCs w:val="24"/>
                <w:lang w:eastAsia="ru-RU"/>
              </w:rPr>
              <w:t>.№ 2</w:t>
            </w: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widowControl w:val="0"/>
              <w:autoSpaceDE w:val="0"/>
              <w:autoSpaceDN w:val="0"/>
              <w:adjustRightInd w:val="0"/>
              <w:spacing w:after="0" w:line="240" w:lineRule="atLeast"/>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мини-выставка творческих работ</w:t>
            </w:r>
          </w:p>
        </w:tc>
      </w:tr>
      <w:tr w:rsidR="00560D88" w:rsidRPr="00560D88" w:rsidTr="00560D88">
        <w:trPr>
          <w:trHeight w:val="146"/>
        </w:trPr>
        <w:tc>
          <w:tcPr>
            <w:tcW w:w="56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pStyle w:val="a5"/>
              <w:widowControl w:val="0"/>
              <w:numPr>
                <w:ilvl w:val="0"/>
                <w:numId w:val="11"/>
              </w:numPr>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hAnsi="Times New Roman" w:cs="Times New Roman"/>
                <w:sz w:val="24"/>
                <w:szCs w:val="24"/>
              </w:rPr>
              <w:t>Январь</w:t>
            </w:r>
          </w:p>
        </w:tc>
        <w:tc>
          <w:tcPr>
            <w:tcW w:w="55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p>
        </w:tc>
        <w:tc>
          <w:tcPr>
            <w:tcW w:w="128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Выставка творческих работ.</w:t>
            </w:r>
          </w:p>
          <w:p w:rsidR="00560D88" w:rsidRPr="00560D88" w:rsidRDefault="00560D88" w:rsidP="00560D88">
            <w:pPr>
              <w:spacing w:after="0" w:line="240" w:lineRule="atLeast"/>
              <w:rPr>
                <w:rFonts w:ascii="Times New Roman" w:hAnsi="Times New Roman" w:cs="Times New Roman"/>
                <w:sz w:val="24"/>
                <w:szCs w:val="24"/>
              </w:rPr>
            </w:pPr>
          </w:p>
        </w:tc>
        <w:tc>
          <w:tcPr>
            <w:tcW w:w="808"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1</w:t>
            </w:r>
          </w:p>
        </w:tc>
        <w:tc>
          <w:tcPr>
            <w:tcW w:w="202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b/>
                <w:sz w:val="24"/>
                <w:szCs w:val="24"/>
              </w:rPr>
              <w:t>Проект №1.</w:t>
            </w:r>
          </w:p>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 xml:space="preserve"> Сделай книжку-раскладушку.</w:t>
            </w:r>
          </w:p>
          <w:p w:rsidR="00560D88" w:rsidRPr="00560D88" w:rsidRDefault="00560D88" w:rsidP="00560D88">
            <w:pPr>
              <w:spacing w:after="0" w:line="240" w:lineRule="atLeast"/>
              <w:jc w:val="both"/>
              <w:rPr>
                <w:rFonts w:ascii="Times New Roman" w:eastAsia="Calibri" w:hAnsi="Times New Roman" w:cs="Times New Roman"/>
                <w:b/>
                <w:sz w:val="24"/>
                <w:szCs w:val="24"/>
              </w:rPr>
            </w:pPr>
            <w:r w:rsidRPr="00560D88">
              <w:rPr>
                <w:rFonts w:ascii="Times New Roman" w:eastAsia="Calibri" w:hAnsi="Times New Roman" w:cs="Times New Roman"/>
                <w:b/>
                <w:sz w:val="24"/>
                <w:szCs w:val="24"/>
              </w:rPr>
              <w:t>Проект №2.</w:t>
            </w:r>
          </w:p>
          <w:p w:rsidR="00560D88" w:rsidRPr="00560D88" w:rsidRDefault="00560D88" w:rsidP="00560D88">
            <w:pPr>
              <w:spacing w:after="0" w:line="240" w:lineRule="atLeast"/>
              <w:jc w:val="both"/>
              <w:rPr>
                <w:rFonts w:ascii="Times New Roman" w:eastAsia="Calibri" w:hAnsi="Times New Roman" w:cs="Times New Roman"/>
                <w:sz w:val="24"/>
                <w:szCs w:val="24"/>
                <w:lang w:val="en-US"/>
              </w:rPr>
            </w:pPr>
            <w:r w:rsidRPr="00560D88">
              <w:rPr>
                <w:rFonts w:ascii="Times New Roman" w:eastAsia="Calibri" w:hAnsi="Times New Roman" w:cs="Times New Roman"/>
                <w:sz w:val="24"/>
                <w:szCs w:val="24"/>
              </w:rPr>
              <w:t xml:space="preserve"> Детская картинная галерея. </w:t>
            </w:r>
          </w:p>
        </w:tc>
        <w:tc>
          <w:tcPr>
            <w:tcW w:w="992"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roofErr w:type="spellStart"/>
            <w:r w:rsidRPr="00560D88">
              <w:rPr>
                <w:rFonts w:ascii="Times New Roman" w:eastAsia="Times New Roman" w:hAnsi="Times New Roman" w:cs="Times New Roman"/>
                <w:sz w:val="24"/>
                <w:szCs w:val="24"/>
                <w:lang w:eastAsia="ru-RU"/>
              </w:rPr>
              <w:t>Каб</w:t>
            </w:r>
            <w:proofErr w:type="spellEnd"/>
            <w:r w:rsidRPr="00560D88">
              <w:rPr>
                <w:rFonts w:ascii="Times New Roman" w:eastAsia="Times New Roman" w:hAnsi="Times New Roman" w:cs="Times New Roman"/>
                <w:sz w:val="24"/>
                <w:szCs w:val="24"/>
                <w:lang w:eastAsia="ru-RU"/>
              </w:rPr>
              <w:t>.№ 2</w:t>
            </w: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widowControl w:val="0"/>
              <w:autoSpaceDE w:val="0"/>
              <w:autoSpaceDN w:val="0"/>
              <w:adjustRightInd w:val="0"/>
              <w:spacing w:after="0" w:line="240" w:lineRule="atLeast"/>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Презентация проектов</w:t>
            </w:r>
          </w:p>
        </w:tc>
      </w:tr>
      <w:tr w:rsidR="00560D88" w:rsidRPr="00560D88" w:rsidTr="00560D88">
        <w:trPr>
          <w:trHeight w:val="146"/>
        </w:trPr>
        <w:tc>
          <w:tcPr>
            <w:tcW w:w="56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pStyle w:val="a5"/>
              <w:widowControl w:val="0"/>
              <w:numPr>
                <w:ilvl w:val="0"/>
                <w:numId w:val="11"/>
              </w:numPr>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hAnsi="Times New Roman" w:cs="Times New Roman"/>
                <w:sz w:val="24"/>
                <w:szCs w:val="24"/>
              </w:rPr>
              <w:t>Январь</w:t>
            </w:r>
          </w:p>
        </w:tc>
        <w:tc>
          <w:tcPr>
            <w:tcW w:w="55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p>
        </w:tc>
        <w:tc>
          <w:tcPr>
            <w:tcW w:w="128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shd w:val="clear" w:color="auto" w:fill="FFFFFF"/>
              </w:rPr>
              <w:t>Практическая  работа.</w:t>
            </w:r>
          </w:p>
        </w:tc>
        <w:tc>
          <w:tcPr>
            <w:tcW w:w="808"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1</w:t>
            </w:r>
          </w:p>
        </w:tc>
        <w:tc>
          <w:tcPr>
            <w:tcW w:w="202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Дымковские игрушки.</w:t>
            </w:r>
          </w:p>
          <w:p w:rsidR="00560D88" w:rsidRPr="00560D88" w:rsidRDefault="00560D88" w:rsidP="00560D88">
            <w:pPr>
              <w:spacing w:after="0" w:line="240" w:lineRule="atLeast"/>
              <w:jc w:val="both"/>
              <w:rPr>
                <w:rFonts w:ascii="Times New Roman" w:eastAsia="Calibri" w:hAnsi="Times New Roman" w:cs="Times New Roman"/>
                <w:i/>
                <w:sz w:val="24"/>
                <w:szCs w:val="24"/>
              </w:rPr>
            </w:pPr>
            <w:r w:rsidRPr="00560D88">
              <w:rPr>
                <w:rFonts w:ascii="Times New Roman" w:eastAsia="Calibri" w:hAnsi="Times New Roman" w:cs="Times New Roman"/>
                <w:i/>
                <w:sz w:val="24"/>
                <w:szCs w:val="24"/>
              </w:rPr>
              <w:t>Повтор дымковских орнаментов.</w:t>
            </w:r>
          </w:p>
        </w:tc>
        <w:tc>
          <w:tcPr>
            <w:tcW w:w="992"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roofErr w:type="spellStart"/>
            <w:r w:rsidRPr="00560D88">
              <w:rPr>
                <w:rFonts w:ascii="Times New Roman" w:eastAsia="Times New Roman" w:hAnsi="Times New Roman" w:cs="Times New Roman"/>
                <w:sz w:val="24"/>
                <w:szCs w:val="24"/>
                <w:lang w:eastAsia="ru-RU"/>
              </w:rPr>
              <w:t>Каб</w:t>
            </w:r>
            <w:proofErr w:type="spellEnd"/>
            <w:r w:rsidRPr="00560D88">
              <w:rPr>
                <w:rFonts w:ascii="Times New Roman" w:eastAsia="Times New Roman" w:hAnsi="Times New Roman" w:cs="Times New Roman"/>
                <w:sz w:val="24"/>
                <w:szCs w:val="24"/>
                <w:lang w:eastAsia="ru-RU"/>
              </w:rPr>
              <w:t>.№ 2</w:t>
            </w: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widowControl w:val="0"/>
              <w:autoSpaceDE w:val="0"/>
              <w:autoSpaceDN w:val="0"/>
              <w:adjustRightInd w:val="0"/>
              <w:spacing w:after="0" w:line="240" w:lineRule="atLeast"/>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мини-выставка творческих работ</w:t>
            </w:r>
          </w:p>
        </w:tc>
      </w:tr>
      <w:tr w:rsidR="00560D88" w:rsidRPr="00560D88" w:rsidTr="00560D88">
        <w:trPr>
          <w:trHeight w:val="146"/>
        </w:trPr>
        <w:tc>
          <w:tcPr>
            <w:tcW w:w="56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pStyle w:val="a5"/>
              <w:widowControl w:val="0"/>
              <w:numPr>
                <w:ilvl w:val="0"/>
                <w:numId w:val="11"/>
              </w:numPr>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hAnsi="Times New Roman" w:cs="Times New Roman"/>
                <w:sz w:val="24"/>
                <w:szCs w:val="24"/>
              </w:rPr>
              <w:t>февраль</w:t>
            </w:r>
          </w:p>
        </w:tc>
        <w:tc>
          <w:tcPr>
            <w:tcW w:w="55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p>
        </w:tc>
        <w:tc>
          <w:tcPr>
            <w:tcW w:w="128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shd w:val="clear" w:color="auto" w:fill="FFFFFF"/>
              </w:rPr>
              <w:t>Практическая  работа.</w:t>
            </w:r>
          </w:p>
        </w:tc>
        <w:tc>
          <w:tcPr>
            <w:tcW w:w="808"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1</w:t>
            </w:r>
          </w:p>
        </w:tc>
        <w:tc>
          <w:tcPr>
            <w:tcW w:w="202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Дымковские игрушки.</w:t>
            </w:r>
          </w:p>
          <w:p w:rsidR="00560D88" w:rsidRPr="00560D88" w:rsidRDefault="00560D88" w:rsidP="00560D88">
            <w:pPr>
              <w:spacing w:after="0" w:line="240" w:lineRule="atLeast"/>
              <w:jc w:val="both"/>
              <w:rPr>
                <w:rFonts w:ascii="Times New Roman" w:eastAsia="Calibri" w:hAnsi="Times New Roman" w:cs="Times New Roman"/>
                <w:i/>
                <w:sz w:val="24"/>
                <w:szCs w:val="24"/>
              </w:rPr>
            </w:pPr>
            <w:r w:rsidRPr="00560D88">
              <w:rPr>
                <w:rFonts w:ascii="Times New Roman" w:eastAsia="Calibri" w:hAnsi="Times New Roman" w:cs="Times New Roman"/>
                <w:i/>
                <w:sz w:val="24"/>
                <w:szCs w:val="24"/>
              </w:rPr>
              <w:t>Роспись дымковской «Барыни-сударыни».</w:t>
            </w:r>
          </w:p>
        </w:tc>
        <w:tc>
          <w:tcPr>
            <w:tcW w:w="992"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roofErr w:type="spellStart"/>
            <w:r w:rsidRPr="00560D88">
              <w:rPr>
                <w:rFonts w:ascii="Times New Roman" w:eastAsia="Times New Roman" w:hAnsi="Times New Roman" w:cs="Times New Roman"/>
                <w:sz w:val="24"/>
                <w:szCs w:val="24"/>
                <w:lang w:eastAsia="ru-RU"/>
              </w:rPr>
              <w:t>Каб</w:t>
            </w:r>
            <w:proofErr w:type="spellEnd"/>
            <w:r w:rsidRPr="00560D88">
              <w:rPr>
                <w:rFonts w:ascii="Times New Roman" w:eastAsia="Times New Roman" w:hAnsi="Times New Roman" w:cs="Times New Roman"/>
                <w:sz w:val="24"/>
                <w:szCs w:val="24"/>
                <w:lang w:eastAsia="ru-RU"/>
              </w:rPr>
              <w:t>.№ 2</w:t>
            </w: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widowControl w:val="0"/>
              <w:autoSpaceDE w:val="0"/>
              <w:autoSpaceDN w:val="0"/>
              <w:adjustRightInd w:val="0"/>
              <w:spacing w:after="0" w:line="240" w:lineRule="atLeast"/>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мини-выставка творческих работ</w:t>
            </w:r>
          </w:p>
        </w:tc>
      </w:tr>
      <w:tr w:rsidR="00560D88" w:rsidRPr="00560D88" w:rsidTr="00560D88">
        <w:trPr>
          <w:trHeight w:val="146"/>
        </w:trPr>
        <w:tc>
          <w:tcPr>
            <w:tcW w:w="56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pStyle w:val="a5"/>
              <w:widowControl w:val="0"/>
              <w:numPr>
                <w:ilvl w:val="0"/>
                <w:numId w:val="11"/>
              </w:numPr>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hAnsi="Times New Roman" w:cs="Times New Roman"/>
                <w:sz w:val="24"/>
                <w:szCs w:val="24"/>
              </w:rPr>
              <w:t>февраль</w:t>
            </w:r>
          </w:p>
        </w:tc>
        <w:tc>
          <w:tcPr>
            <w:tcW w:w="55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p>
        </w:tc>
        <w:tc>
          <w:tcPr>
            <w:tcW w:w="128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shd w:val="clear" w:color="auto" w:fill="FFFFFF"/>
              </w:rPr>
              <w:t>Практическая  работа.</w:t>
            </w:r>
          </w:p>
        </w:tc>
        <w:tc>
          <w:tcPr>
            <w:tcW w:w="808"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1</w:t>
            </w:r>
          </w:p>
        </w:tc>
        <w:tc>
          <w:tcPr>
            <w:tcW w:w="202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both"/>
              <w:rPr>
                <w:rFonts w:ascii="Times New Roman" w:eastAsia="Calibri" w:hAnsi="Times New Roman" w:cs="Times New Roman"/>
                <w:sz w:val="24"/>
                <w:szCs w:val="24"/>
              </w:rPr>
            </w:pPr>
            <w:proofErr w:type="spellStart"/>
            <w:r w:rsidRPr="00560D88">
              <w:rPr>
                <w:rFonts w:ascii="Times New Roman" w:eastAsia="Calibri" w:hAnsi="Times New Roman" w:cs="Times New Roman"/>
                <w:sz w:val="24"/>
                <w:szCs w:val="24"/>
              </w:rPr>
              <w:t>Филимоновские</w:t>
            </w:r>
            <w:proofErr w:type="spellEnd"/>
            <w:r w:rsidRPr="00560D88">
              <w:rPr>
                <w:rFonts w:ascii="Times New Roman" w:eastAsia="Calibri" w:hAnsi="Times New Roman" w:cs="Times New Roman"/>
                <w:sz w:val="24"/>
                <w:szCs w:val="24"/>
              </w:rPr>
              <w:t xml:space="preserve"> игрушки.</w:t>
            </w:r>
          </w:p>
          <w:p w:rsidR="00560D88" w:rsidRPr="00560D88" w:rsidRDefault="00560D88" w:rsidP="00560D88">
            <w:pPr>
              <w:spacing w:after="0" w:line="240" w:lineRule="atLeast"/>
              <w:jc w:val="both"/>
              <w:rPr>
                <w:rFonts w:ascii="Times New Roman" w:eastAsia="Calibri" w:hAnsi="Times New Roman" w:cs="Times New Roman"/>
                <w:i/>
                <w:sz w:val="24"/>
                <w:szCs w:val="24"/>
              </w:rPr>
            </w:pPr>
            <w:r w:rsidRPr="00560D88">
              <w:rPr>
                <w:rFonts w:ascii="Times New Roman" w:eastAsia="Calibri" w:hAnsi="Times New Roman" w:cs="Times New Roman"/>
                <w:i/>
                <w:sz w:val="24"/>
                <w:szCs w:val="24"/>
              </w:rPr>
              <w:t xml:space="preserve">Повтор </w:t>
            </w:r>
            <w:proofErr w:type="spellStart"/>
            <w:r w:rsidRPr="00560D88">
              <w:rPr>
                <w:rFonts w:ascii="Times New Roman" w:eastAsia="Calibri" w:hAnsi="Times New Roman" w:cs="Times New Roman"/>
                <w:i/>
                <w:sz w:val="24"/>
                <w:szCs w:val="24"/>
              </w:rPr>
              <w:t>филимоновского</w:t>
            </w:r>
            <w:proofErr w:type="spellEnd"/>
            <w:r w:rsidRPr="00560D88">
              <w:rPr>
                <w:rFonts w:ascii="Times New Roman" w:eastAsia="Calibri" w:hAnsi="Times New Roman" w:cs="Times New Roman"/>
                <w:i/>
                <w:sz w:val="24"/>
                <w:szCs w:val="24"/>
              </w:rPr>
              <w:t xml:space="preserve"> орнамента.</w:t>
            </w:r>
          </w:p>
        </w:tc>
        <w:tc>
          <w:tcPr>
            <w:tcW w:w="992"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roofErr w:type="spellStart"/>
            <w:r w:rsidRPr="00560D88">
              <w:rPr>
                <w:rFonts w:ascii="Times New Roman" w:eastAsia="Times New Roman" w:hAnsi="Times New Roman" w:cs="Times New Roman"/>
                <w:sz w:val="24"/>
                <w:szCs w:val="24"/>
                <w:lang w:eastAsia="ru-RU"/>
              </w:rPr>
              <w:t>Каб</w:t>
            </w:r>
            <w:proofErr w:type="spellEnd"/>
            <w:r w:rsidRPr="00560D88">
              <w:rPr>
                <w:rFonts w:ascii="Times New Roman" w:eastAsia="Times New Roman" w:hAnsi="Times New Roman" w:cs="Times New Roman"/>
                <w:sz w:val="24"/>
                <w:szCs w:val="24"/>
                <w:lang w:eastAsia="ru-RU"/>
              </w:rPr>
              <w:t>.№ 2</w:t>
            </w: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widowControl w:val="0"/>
              <w:autoSpaceDE w:val="0"/>
              <w:autoSpaceDN w:val="0"/>
              <w:adjustRightInd w:val="0"/>
              <w:spacing w:after="0" w:line="240" w:lineRule="atLeast"/>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мини-выставка творческих работ</w:t>
            </w:r>
          </w:p>
        </w:tc>
      </w:tr>
      <w:tr w:rsidR="00560D88" w:rsidRPr="00560D88" w:rsidTr="00560D88">
        <w:trPr>
          <w:trHeight w:val="146"/>
        </w:trPr>
        <w:tc>
          <w:tcPr>
            <w:tcW w:w="56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pStyle w:val="a5"/>
              <w:widowControl w:val="0"/>
              <w:numPr>
                <w:ilvl w:val="0"/>
                <w:numId w:val="11"/>
              </w:numPr>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hAnsi="Times New Roman" w:cs="Times New Roman"/>
                <w:sz w:val="24"/>
                <w:szCs w:val="24"/>
              </w:rPr>
              <w:t>февраль</w:t>
            </w:r>
          </w:p>
        </w:tc>
        <w:tc>
          <w:tcPr>
            <w:tcW w:w="55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p>
        </w:tc>
        <w:tc>
          <w:tcPr>
            <w:tcW w:w="128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shd w:val="clear" w:color="auto" w:fill="FFFFFF"/>
              </w:rPr>
              <w:t>Практическая  работа.</w:t>
            </w:r>
          </w:p>
        </w:tc>
        <w:tc>
          <w:tcPr>
            <w:tcW w:w="808"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1</w:t>
            </w:r>
          </w:p>
        </w:tc>
        <w:tc>
          <w:tcPr>
            <w:tcW w:w="202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both"/>
              <w:rPr>
                <w:rFonts w:ascii="Times New Roman" w:eastAsia="Calibri" w:hAnsi="Times New Roman" w:cs="Times New Roman"/>
                <w:sz w:val="24"/>
                <w:szCs w:val="24"/>
              </w:rPr>
            </w:pPr>
            <w:proofErr w:type="spellStart"/>
            <w:r w:rsidRPr="00560D88">
              <w:rPr>
                <w:rFonts w:ascii="Times New Roman" w:eastAsia="Calibri" w:hAnsi="Times New Roman" w:cs="Times New Roman"/>
                <w:sz w:val="24"/>
                <w:szCs w:val="24"/>
              </w:rPr>
              <w:t>Филимоновские</w:t>
            </w:r>
            <w:proofErr w:type="spellEnd"/>
            <w:r w:rsidRPr="00560D88">
              <w:rPr>
                <w:rFonts w:ascii="Times New Roman" w:eastAsia="Calibri" w:hAnsi="Times New Roman" w:cs="Times New Roman"/>
                <w:sz w:val="24"/>
                <w:szCs w:val="24"/>
              </w:rPr>
              <w:t xml:space="preserve"> игрушки.</w:t>
            </w:r>
          </w:p>
          <w:p w:rsidR="00560D88" w:rsidRPr="00560D88" w:rsidRDefault="00560D88" w:rsidP="00560D88">
            <w:pPr>
              <w:spacing w:after="0" w:line="240" w:lineRule="atLeast"/>
              <w:jc w:val="both"/>
              <w:rPr>
                <w:rFonts w:ascii="Times New Roman" w:eastAsia="Calibri" w:hAnsi="Times New Roman" w:cs="Times New Roman"/>
                <w:i/>
                <w:sz w:val="24"/>
                <w:szCs w:val="24"/>
              </w:rPr>
            </w:pPr>
            <w:r w:rsidRPr="00560D88">
              <w:rPr>
                <w:rFonts w:ascii="Times New Roman" w:eastAsia="Calibri" w:hAnsi="Times New Roman" w:cs="Times New Roman"/>
                <w:i/>
                <w:sz w:val="24"/>
                <w:szCs w:val="24"/>
              </w:rPr>
              <w:t xml:space="preserve">Роспись </w:t>
            </w:r>
            <w:proofErr w:type="spellStart"/>
            <w:r w:rsidRPr="00560D88">
              <w:rPr>
                <w:rFonts w:ascii="Times New Roman" w:eastAsia="Calibri" w:hAnsi="Times New Roman" w:cs="Times New Roman"/>
                <w:i/>
                <w:sz w:val="24"/>
                <w:szCs w:val="24"/>
              </w:rPr>
              <w:t>филимоновскими</w:t>
            </w:r>
            <w:proofErr w:type="spellEnd"/>
            <w:r w:rsidRPr="00560D88">
              <w:rPr>
                <w:rFonts w:ascii="Times New Roman" w:eastAsia="Calibri" w:hAnsi="Times New Roman" w:cs="Times New Roman"/>
                <w:i/>
                <w:sz w:val="24"/>
                <w:szCs w:val="24"/>
              </w:rPr>
              <w:t xml:space="preserve"> узорами игрушек.</w:t>
            </w:r>
          </w:p>
        </w:tc>
        <w:tc>
          <w:tcPr>
            <w:tcW w:w="992"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roofErr w:type="spellStart"/>
            <w:r w:rsidRPr="00560D88">
              <w:rPr>
                <w:rFonts w:ascii="Times New Roman" w:eastAsia="Times New Roman" w:hAnsi="Times New Roman" w:cs="Times New Roman"/>
                <w:sz w:val="24"/>
                <w:szCs w:val="24"/>
                <w:lang w:eastAsia="ru-RU"/>
              </w:rPr>
              <w:t>Каб</w:t>
            </w:r>
            <w:proofErr w:type="spellEnd"/>
            <w:r w:rsidRPr="00560D88">
              <w:rPr>
                <w:rFonts w:ascii="Times New Roman" w:eastAsia="Times New Roman" w:hAnsi="Times New Roman" w:cs="Times New Roman"/>
                <w:sz w:val="24"/>
                <w:szCs w:val="24"/>
                <w:lang w:eastAsia="ru-RU"/>
              </w:rPr>
              <w:t>.№ 2</w:t>
            </w: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widowControl w:val="0"/>
              <w:autoSpaceDE w:val="0"/>
              <w:autoSpaceDN w:val="0"/>
              <w:adjustRightInd w:val="0"/>
              <w:spacing w:after="0" w:line="240" w:lineRule="atLeast"/>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мини-выставка творческих работ</w:t>
            </w:r>
          </w:p>
        </w:tc>
      </w:tr>
      <w:tr w:rsidR="00560D88" w:rsidRPr="00560D88" w:rsidTr="00560D88">
        <w:trPr>
          <w:trHeight w:val="146"/>
        </w:trPr>
        <w:tc>
          <w:tcPr>
            <w:tcW w:w="56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pStyle w:val="a5"/>
              <w:widowControl w:val="0"/>
              <w:numPr>
                <w:ilvl w:val="0"/>
                <w:numId w:val="11"/>
              </w:numPr>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hAnsi="Times New Roman" w:cs="Times New Roman"/>
                <w:sz w:val="24"/>
                <w:szCs w:val="24"/>
              </w:rPr>
              <w:t>февраль</w:t>
            </w:r>
          </w:p>
        </w:tc>
        <w:tc>
          <w:tcPr>
            <w:tcW w:w="55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p>
        </w:tc>
        <w:tc>
          <w:tcPr>
            <w:tcW w:w="128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shd w:val="clear" w:color="auto" w:fill="FFFFFF"/>
              </w:rPr>
              <w:t>Практическая  работа.</w:t>
            </w:r>
          </w:p>
        </w:tc>
        <w:tc>
          <w:tcPr>
            <w:tcW w:w="808"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1</w:t>
            </w:r>
          </w:p>
        </w:tc>
        <w:tc>
          <w:tcPr>
            <w:tcW w:w="202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Матрёшки.</w:t>
            </w:r>
          </w:p>
          <w:p w:rsidR="00560D88" w:rsidRPr="00560D88" w:rsidRDefault="00560D88" w:rsidP="00560D88">
            <w:pPr>
              <w:spacing w:after="0" w:line="240" w:lineRule="atLeast"/>
              <w:jc w:val="both"/>
              <w:rPr>
                <w:rFonts w:ascii="Times New Roman" w:eastAsia="Calibri" w:hAnsi="Times New Roman" w:cs="Times New Roman"/>
                <w:i/>
                <w:sz w:val="24"/>
                <w:szCs w:val="24"/>
              </w:rPr>
            </w:pPr>
            <w:r w:rsidRPr="00560D88">
              <w:rPr>
                <w:rFonts w:ascii="Times New Roman" w:eastAsia="Calibri" w:hAnsi="Times New Roman" w:cs="Times New Roman"/>
                <w:i/>
                <w:sz w:val="24"/>
                <w:szCs w:val="24"/>
              </w:rPr>
              <w:t xml:space="preserve">Рисование </w:t>
            </w:r>
            <w:proofErr w:type="spellStart"/>
            <w:r w:rsidRPr="00560D88">
              <w:rPr>
                <w:rFonts w:ascii="Times New Roman" w:eastAsia="Calibri" w:hAnsi="Times New Roman" w:cs="Times New Roman"/>
                <w:i/>
                <w:sz w:val="24"/>
                <w:szCs w:val="24"/>
              </w:rPr>
              <w:t>полхов-майданских</w:t>
            </w:r>
            <w:proofErr w:type="spellEnd"/>
            <w:r w:rsidRPr="00560D88">
              <w:rPr>
                <w:rFonts w:ascii="Times New Roman" w:eastAsia="Calibri" w:hAnsi="Times New Roman" w:cs="Times New Roman"/>
                <w:i/>
                <w:sz w:val="24"/>
                <w:szCs w:val="24"/>
              </w:rPr>
              <w:t xml:space="preserve"> цветов, ягод, листьев.</w:t>
            </w:r>
          </w:p>
        </w:tc>
        <w:tc>
          <w:tcPr>
            <w:tcW w:w="992"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roofErr w:type="spellStart"/>
            <w:r w:rsidRPr="00560D88">
              <w:rPr>
                <w:rFonts w:ascii="Times New Roman" w:eastAsia="Times New Roman" w:hAnsi="Times New Roman" w:cs="Times New Roman"/>
                <w:sz w:val="24"/>
                <w:szCs w:val="24"/>
                <w:lang w:eastAsia="ru-RU"/>
              </w:rPr>
              <w:t>Каб</w:t>
            </w:r>
            <w:proofErr w:type="spellEnd"/>
            <w:r w:rsidRPr="00560D88">
              <w:rPr>
                <w:rFonts w:ascii="Times New Roman" w:eastAsia="Times New Roman" w:hAnsi="Times New Roman" w:cs="Times New Roman"/>
                <w:sz w:val="24"/>
                <w:szCs w:val="24"/>
                <w:lang w:eastAsia="ru-RU"/>
              </w:rPr>
              <w:t>.№ 2</w:t>
            </w: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мини-выставка творческих работ</w:t>
            </w:r>
          </w:p>
        </w:tc>
      </w:tr>
      <w:tr w:rsidR="00560D88" w:rsidRPr="00560D88" w:rsidTr="00560D88">
        <w:trPr>
          <w:trHeight w:val="146"/>
        </w:trPr>
        <w:tc>
          <w:tcPr>
            <w:tcW w:w="56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pStyle w:val="a5"/>
              <w:widowControl w:val="0"/>
              <w:numPr>
                <w:ilvl w:val="0"/>
                <w:numId w:val="11"/>
              </w:numPr>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hAnsi="Times New Roman" w:cs="Times New Roman"/>
                <w:sz w:val="24"/>
                <w:szCs w:val="24"/>
              </w:rPr>
              <w:t>март</w:t>
            </w:r>
          </w:p>
        </w:tc>
        <w:tc>
          <w:tcPr>
            <w:tcW w:w="55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p>
        </w:tc>
        <w:tc>
          <w:tcPr>
            <w:tcW w:w="128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rPr>
              <w:t>Фестиваль  художественно-прикладного творчества</w:t>
            </w:r>
          </w:p>
        </w:tc>
        <w:tc>
          <w:tcPr>
            <w:tcW w:w="808"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1</w:t>
            </w:r>
          </w:p>
        </w:tc>
        <w:tc>
          <w:tcPr>
            <w:tcW w:w="202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Матрёшки.</w:t>
            </w:r>
          </w:p>
          <w:p w:rsidR="00560D88" w:rsidRPr="00560D88" w:rsidRDefault="00560D88" w:rsidP="00560D88">
            <w:pPr>
              <w:spacing w:after="0" w:line="240" w:lineRule="atLeast"/>
              <w:jc w:val="both"/>
              <w:rPr>
                <w:rFonts w:ascii="Times New Roman" w:eastAsia="Calibri" w:hAnsi="Times New Roman" w:cs="Times New Roman"/>
                <w:i/>
                <w:sz w:val="24"/>
                <w:szCs w:val="24"/>
              </w:rPr>
            </w:pPr>
            <w:r w:rsidRPr="00560D88">
              <w:rPr>
                <w:rFonts w:ascii="Times New Roman" w:eastAsia="Calibri" w:hAnsi="Times New Roman" w:cs="Times New Roman"/>
                <w:i/>
                <w:sz w:val="24"/>
                <w:szCs w:val="24"/>
              </w:rPr>
              <w:t xml:space="preserve">Роспись </w:t>
            </w:r>
            <w:proofErr w:type="spellStart"/>
            <w:r w:rsidRPr="00560D88">
              <w:rPr>
                <w:rFonts w:ascii="Times New Roman" w:eastAsia="Calibri" w:hAnsi="Times New Roman" w:cs="Times New Roman"/>
                <w:i/>
                <w:sz w:val="24"/>
                <w:szCs w:val="24"/>
              </w:rPr>
              <w:t>загорских</w:t>
            </w:r>
            <w:proofErr w:type="spellEnd"/>
            <w:r w:rsidRPr="00560D88">
              <w:rPr>
                <w:rFonts w:ascii="Times New Roman" w:eastAsia="Calibri" w:hAnsi="Times New Roman" w:cs="Times New Roman"/>
                <w:i/>
                <w:sz w:val="24"/>
                <w:szCs w:val="24"/>
              </w:rPr>
              <w:t xml:space="preserve"> матрёшек.</w:t>
            </w:r>
          </w:p>
        </w:tc>
        <w:tc>
          <w:tcPr>
            <w:tcW w:w="992"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roofErr w:type="spellStart"/>
            <w:r w:rsidRPr="00560D88">
              <w:rPr>
                <w:rFonts w:ascii="Times New Roman" w:eastAsia="Times New Roman" w:hAnsi="Times New Roman" w:cs="Times New Roman"/>
                <w:sz w:val="24"/>
                <w:szCs w:val="24"/>
                <w:lang w:eastAsia="ru-RU"/>
              </w:rPr>
              <w:t>Каб</w:t>
            </w:r>
            <w:proofErr w:type="spellEnd"/>
            <w:r w:rsidRPr="00560D88">
              <w:rPr>
                <w:rFonts w:ascii="Times New Roman" w:eastAsia="Times New Roman" w:hAnsi="Times New Roman" w:cs="Times New Roman"/>
                <w:sz w:val="24"/>
                <w:szCs w:val="24"/>
                <w:lang w:eastAsia="ru-RU"/>
              </w:rPr>
              <w:t>.№ 2</w:t>
            </w: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мини-выставка творческих работ</w:t>
            </w:r>
          </w:p>
        </w:tc>
      </w:tr>
      <w:tr w:rsidR="00560D88" w:rsidRPr="00560D88" w:rsidTr="00560D88">
        <w:trPr>
          <w:trHeight w:val="146"/>
        </w:trPr>
        <w:tc>
          <w:tcPr>
            <w:tcW w:w="56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pStyle w:val="a5"/>
              <w:widowControl w:val="0"/>
              <w:numPr>
                <w:ilvl w:val="0"/>
                <w:numId w:val="11"/>
              </w:numPr>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hAnsi="Times New Roman" w:cs="Times New Roman"/>
                <w:sz w:val="24"/>
                <w:szCs w:val="24"/>
              </w:rPr>
              <w:t>март</w:t>
            </w:r>
          </w:p>
        </w:tc>
        <w:tc>
          <w:tcPr>
            <w:tcW w:w="55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p>
        </w:tc>
        <w:tc>
          <w:tcPr>
            <w:tcW w:w="128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shd w:val="clear" w:color="auto" w:fill="FFFFFF"/>
              </w:rPr>
              <w:t>Практическая  работа.</w:t>
            </w:r>
          </w:p>
        </w:tc>
        <w:tc>
          <w:tcPr>
            <w:tcW w:w="808"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1</w:t>
            </w:r>
          </w:p>
        </w:tc>
        <w:tc>
          <w:tcPr>
            <w:tcW w:w="202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Городец.</w:t>
            </w:r>
          </w:p>
          <w:p w:rsidR="00560D88" w:rsidRPr="00560D88" w:rsidRDefault="00560D88" w:rsidP="00560D88">
            <w:pPr>
              <w:spacing w:after="0" w:line="240" w:lineRule="atLeast"/>
              <w:jc w:val="both"/>
              <w:rPr>
                <w:rFonts w:ascii="Times New Roman" w:eastAsia="Calibri" w:hAnsi="Times New Roman" w:cs="Times New Roman"/>
                <w:i/>
                <w:sz w:val="24"/>
                <w:szCs w:val="24"/>
              </w:rPr>
            </w:pPr>
            <w:r w:rsidRPr="00560D88">
              <w:rPr>
                <w:rFonts w:ascii="Times New Roman" w:eastAsia="Calibri" w:hAnsi="Times New Roman" w:cs="Times New Roman"/>
                <w:i/>
                <w:sz w:val="24"/>
                <w:szCs w:val="24"/>
              </w:rPr>
              <w:t>Повтор городецких узоров (розан, купавка, листок).</w:t>
            </w:r>
          </w:p>
        </w:tc>
        <w:tc>
          <w:tcPr>
            <w:tcW w:w="992"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roofErr w:type="spellStart"/>
            <w:r w:rsidRPr="00560D88">
              <w:rPr>
                <w:rFonts w:ascii="Times New Roman" w:eastAsia="Times New Roman" w:hAnsi="Times New Roman" w:cs="Times New Roman"/>
                <w:sz w:val="24"/>
                <w:szCs w:val="24"/>
                <w:lang w:eastAsia="ru-RU"/>
              </w:rPr>
              <w:t>Каб</w:t>
            </w:r>
            <w:proofErr w:type="spellEnd"/>
            <w:r w:rsidRPr="00560D88">
              <w:rPr>
                <w:rFonts w:ascii="Times New Roman" w:eastAsia="Times New Roman" w:hAnsi="Times New Roman" w:cs="Times New Roman"/>
                <w:sz w:val="24"/>
                <w:szCs w:val="24"/>
                <w:lang w:eastAsia="ru-RU"/>
              </w:rPr>
              <w:t>.№ 2</w:t>
            </w: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мини-выставка творческих работ</w:t>
            </w:r>
          </w:p>
        </w:tc>
      </w:tr>
      <w:tr w:rsidR="00560D88" w:rsidRPr="00560D88" w:rsidTr="00560D88">
        <w:trPr>
          <w:trHeight w:val="146"/>
        </w:trPr>
        <w:tc>
          <w:tcPr>
            <w:tcW w:w="56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pStyle w:val="a5"/>
              <w:widowControl w:val="0"/>
              <w:numPr>
                <w:ilvl w:val="0"/>
                <w:numId w:val="11"/>
              </w:numPr>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hAnsi="Times New Roman" w:cs="Times New Roman"/>
                <w:sz w:val="24"/>
                <w:szCs w:val="24"/>
              </w:rPr>
              <w:t>март</w:t>
            </w:r>
          </w:p>
        </w:tc>
        <w:tc>
          <w:tcPr>
            <w:tcW w:w="55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p>
        </w:tc>
        <w:tc>
          <w:tcPr>
            <w:tcW w:w="128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shd w:val="clear" w:color="auto" w:fill="FFFFFF"/>
              </w:rPr>
              <w:t>Практическая  работа.</w:t>
            </w:r>
          </w:p>
        </w:tc>
        <w:tc>
          <w:tcPr>
            <w:tcW w:w="808"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1</w:t>
            </w:r>
          </w:p>
        </w:tc>
        <w:tc>
          <w:tcPr>
            <w:tcW w:w="202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Хохлома.</w:t>
            </w:r>
          </w:p>
          <w:p w:rsidR="00560D88" w:rsidRPr="00560D88" w:rsidRDefault="00560D88" w:rsidP="00560D88">
            <w:pPr>
              <w:spacing w:after="0" w:line="240" w:lineRule="atLeast"/>
              <w:jc w:val="both"/>
              <w:rPr>
                <w:rFonts w:ascii="Times New Roman" w:eastAsia="Calibri" w:hAnsi="Times New Roman" w:cs="Times New Roman"/>
                <w:i/>
                <w:sz w:val="24"/>
                <w:szCs w:val="24"/>
              </w:rPr>
            </w:pPr>
            <w:r w:rsidRPr="00560D88">
              <w:rPr>
                <w:rFonts w:ascii="Times New Roman" w:eastAsia="Calibri" w:hAnsi="Times New Roman" w:cs="Times New Roman"/>
                <w:i/>
                <w:sz w:val="24"/>
                <w:szCs w:val="24"/>
              </w:rPr>
              <w:t>Выполнение росписи «Ягодки» и «Травка».</w:t>
            </w:r>
          </w:p>
        </w:tc>
        <w:tc>
          <w:tcPr>
            <w:tcW w:w="992"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roofErr w:type="spellStart"/>
            <w:r w:rsidRPr="00560D88">
              <w:rPr>
                <w:rFonts w:ascii="Times New Roman" w:eastAsia="Times New Roman" w:hAnsi="Times New Roman" w:cs="Times New Roman"/>
                <w:sz w:val="24"/>
                <w:szCs w:val="24"/>
                <w:lang w:eastAsia="ru-RU"/>
              </w:rPr>
              <w:t>Каб</w:t>
            </w:r>
            <w:proofErr w:type="spellEnd"/>
            <w:r w:rsidRPr="00560D88">
              <w:rPr>
                <w:rFonts w:ascii="Times New Roman" w:eastAsia="Times New Roman" w:hAnsi="Times New Roman" w:cs="Times New Roman"/>
                <w:sz w:val="24"/>
                <w:szCs w:val="24"/>
                <w:lang w:eastAsia="ru-RU"/>
              </w:rPr>
              <w:t>.№ 2</w:t>
            </w: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мини-выставка творческих работ</w:t>
            </w:r>
          </w:p>
        </w:tc>
      </w:tr>
      <w:tr w:rsidR="00560D88" w:rsidRPr="00560D88" w:rsidTr="00560D88">
        <w:trPr>
          <w:trHeight w:val="146"/>
        </w:trPr>
        <w:tc>
          <w:tcPr>
            <w:tcW w:w="56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pStyle w:val="a5"/>
              <w:widowControl w:val="0"/>
              <w:numPr>
                <w:ilvl w:val="0"/>
                <w:numId w:val="11"/>
              </w:numPr>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hAnsi="Times New Roman" w:cs="Times New Roman"/>
                <w:sz w:val="24"/>
                <w:szCs w:val="24"/>
              </w:rPr>
              <w:t>март</w:t>
            </w:r>
          </w:p>
        </w:tc>
        <w:tc>
          <w:tcPr>
            <w:tcW w:w="55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p>
        </w:tc>
        <w:tc>
          <w:tcPr>
            <w:tcW w:w="128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shd w:val="clear" w:color="auto" w:fill="FFFFFF"/>
              </w:rPr>
              <w:t>Практическая  работа.</w:t>
            </w:r>
          </w:p>
        </w:tc>
        <w:tc>
          <w:tcPr>
            <w:tcW w:w="808"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1</w:t>
            </w:r>
          </w:p>
        </w:tc>
        <w:tc>
          <w:tcPr>
            <w:tcW w:w="202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Гжель.</w:t>
            </w:r>
          </w:p>
          <w:p w:rsidR="00560D88" w:rsidRPr="00560D88" w:rsidRDefault="00560D88" w:rsidP="00560D88">
            <w:pPr>
              <w:spacing w:after="0" w:line="240" w:lineRule="atLeast"/>
              <w:jc w:val="both"/>
              <w:rPr>
                <w:rFonts w:ascii="Times New Roman" w:eastAsia="Calibri" w:hAnsi="Times New Roman" w:cs="Times New Roman"/>
                <w:i/>
                <w:sz w:val="24"/>
                <w:szCs w:val="24"/>
              </w:rPr>
            </w:pPr>
            <w:r w:rsidRPr="00560D88">
              <w:rPr>
                <w:rFonts w:ascii="Times New Roman" w:eastAsia="Calibri" w:hAnsi="Times New Roman" w:cs="Times New Roman"/>
                <w:i/>
                <w:sz w:val="24"/>
                <w:szCs w:val="24"/>
              </w:rPr>
              <w:t>Роспись посуды гжельскими узорами.</w:t>
            </w:r>
          </w:p>
        </w:tc>
        <w:tc>
          <w:tcPr>
            <w:tcW w:w="992"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roofErr w:type="spellStart"/>
            <w:r w:rsidRPr="00560D88">
              <w:rPr>
                <w:rFonts w:ascii="Times New Roman" w:eastAsia="Times New Roman" w:hAnsi="Times New Roman" w:cs="Times New Roman"/>
                <w:sz w:val="24"/>
                <w:szCs w:val="24"/>
                <w:lang w:eastAsia="ru-RU"/>
              </w:rPr>
              <w:t>Каб</w:t>
            </w:r>
            <w:proofErr w:type="spellEnd"/>
            <w:r w:rsidRPr="00560D88">
              <w:rPr>
                <w:rFonts w:ascii="Times New Roman" w:eastAsia="Times New Roman" w:hAnsi="Times New Roman" w:cs="Times New Roman"/>
                <w:sz w:val="24"/>
                <w:szCs w:val="24"/>
                <w:lang w:eastAsia="ru-RU"/>
              </w:rPr>
              <w:t>.№ 2</w:t>
            </w: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мини-выставка творческих работ</w:t>
            </w:r>
          </w:p>
        </w:tc>
      </w:tr>
      <w:tr w:rsidR="00560D88" w:rsidRPr="00560D88" w:rsidTr="00560D88">
        <w:trPr>
          <w:trHeight w:val="146"/>
        </w:trPr>
        <w:tc>
          <w:tcPr>
            <w:tcW w:w="56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pStyle w:val="a5"/>
              <w:widowControl w:val="0"/>
              <w:numPr>
                <w:ilvl w:val="0"/>
                <w:numId w:val="11"/>
              </w:numPr>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hAnsi="Times New Roman" w:cs="Times New Roman"/>
                <w:sz w:val="24"/>
                <w:szCs w:val="24"/>
              </w:rPr>
              <w:t>март</w:t>
            </w:r>
          </w:p>
        </w:tc>
        <w:tc>
          <w:tcPr>
            <w:tcW w:w="55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p>
        </w:tc>
        <w:tc>
          <w:tcPr>
            <w:tcW w:w="128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Выставка творческих работ.</w:t>
            </w:r>
          </w:p>
          <w:p w:rsidR="00560D88" w:rsidRPr="00560D88" w:rsidRDefault="00560D88" w:rsidP="00560D88">
            <w:pPr>
              <w:spacing w:after="0" w:line="240" w:lineRule="atLeast"/>
              <w:rPr>
                <w:rFonts w:ascii="Times New Roman" w:hAnsi="Times New Roman" w:cs="Times New Roman"/>
                <w:sz w:val="24"/>
                <w:szCs w:val="24"/>
              </w:rPr>
            </w:pPr>
          </w:p>
        </w:tc>
        <w:tc>
          <w:tcPr>
            <w:tcW w:w="808"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1</w:t>
            </w:r>
          </w:p>
        </w:tc>
        <w:tc>
          <w:tcPr>
            <w:tcW w:w="202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both"/>
              <w:rPr>
                <w:rFonts w:ascii="Times New Roman" w:eastAsia="Calibri" w:hAnsi="Times New Roman" w:cs="Times New Roman"/>
                <w:b/>
                <w:sz w:val="24"/>
                <w:szCs w:val="24"/>
              </w:rPr>
            </w:pPr>
            <w:r w:rsidRPr="00560D88">
              <w:rPr>
                <w:rFonts w:ascii="Times New Roman" w:eastAsia="Calibri" w:hAnsi="Times New Roman" w:cs="Times New Roman"/>
                <w:b/>
                <w:sz w:val="24"/>
                <w:szCs w:val="24"/>
              </w:rPr>
              <w:t>Проект №1.</w:t>
            </w:r>
          </w:p>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Выставка творческих работ.</w:t>
            </w:r>
          </w:p>
          <w:p w:rsidR="00560D88" w:rsidRPr="00560D88" w:rsidRDefault="00560D88" w:rsidP="00560D88">
            <w:pPr>
              <w:spacing w:after="0" w:line="240" w:lineRule="atLeast"/>
              <w:jc w:val="both"/>
              <w:rPr>
                <w:rFonts w:ascii="Times New Roman" w:eastAsia="Calibri" w:hAnsi="Times New Roman" w:cs="Times New Roman"/>
                <w:b/>
                <w:sz w:val="24"/>
                <w:szCs w:val="24"/>
              </w:rPr>
            </w:pPr>
            <w:r w:rsidRPr="00560D88">
              <w:rPr>
                <w:rFonts w:ascii="Times New Roman" w:eastAsia="Calibri" w:hAnsi="Times New Roman" w:cs="Times New Roman"/>
                <w:b/>
                <w:sz w:val="24"/>
                <w:szCs w:val="24"/>
              </w:rPr>
              <w:t>Проект №2.</w:t>
            </w:r>
          </w:p>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Коллекция «народное искусство».</w:t>
            </w:r>
          </w:p>
          <w:p w:rsidR="00560D88" w:rsidRPr="00560D88" w:rsidRDefault="00560D88" w:rsidP="00560D88">
            <w:pPr>
              <w:spacing w:after="0" w:line="240" w:lineRule="atLeast"/>
              <w:jc w:val="both"/>
              <w:rPr>
                <w:rFonts w:ascii="Times New Roman" w:eastAsia="Calibri" w:hAnsi="Times New Roman" w:cs="Times New Roman"/>
                <w:b/>
                <w:sz w:val="24"/>
                <w:szCs w:val="24"/>
              </w:rPr>
            </w:pPr>
            <w:r w:rsidRPr="00560D88">
              <w:rPr>
                <w:rFonts w:ascii="Times New Roman" w:eastAsia="Calibri" w:hAnsi="Times New Roman" w:cs="Times New Roman"/>
                <w:b/>
                <w:sz w:val="24"/>
                <w:szCs w:val="24"/>
              </w:rPr>
              <w:t>Проект №3.</w:t>
            </w:r>
          </w:p>
          <w:p w:rsidR="00560D88" w:rsidRPr="00560D88" w:rsidRDefault="00560D88" w:rsidP="00560D88">
            <w:pPr>
              <w:spacing w:after="0" w:line="240" w:lineRule="atLeast"/>
              <w:jc w:val="both"/>
              <w:rPr>
                <w:rFonts w:ascii="Times New Roman" w:eastAsia="Calibri" w:hAnsi="Times New Roman" w:cs="Times New Roman"/>
                <w:b/>
                <w:sz w:val="24"/>
                <w:szCs w:val="24"/>
              </w:rPr>
            </w:pPr>
          </w:p>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Весёлая ярмарка.</w:t>
            </w:r>
          </w:p>
        </w:tc>
        <w:tc>
          <w:tcPr>
            <w:tcW w:w="992"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roofErr w:type="spellStart"/>
            <w:r w:rsidRPr="00560D88">
              <w:rPr>
                <w:rFonts w:ascii="Times New Roman" w:eastAsia="Times New Roman" w:hAnsi="Times New Roman" w:cs="Times New Roman"/>
                <w:sz w:val="24"/>
                <w:szCs w:val="24"/>
                <w:lang w:eastAsia="ru-RU"/>
              </w:rPr>
              <w:t>Каб</w:t>
            </w:r>
            <w:proofErr w:type="spellEnd"/>
            <w:r w:rsidRPr="00560D88">
              <w:rPr>
                <w:rFonts w:ascii="Times New Roman" w:eastAsia="Times New Roman" w:hAnsi="Times New Roman" w:cs="Times New Roman"/>
                <w:sz w:val="24"/>
                <w:szCs w:val="24"/>
                <w:lang w:eastAsia="ru-RU"/>
              </w:rPr>
              <w:t>.№ 2</w:t>
            </w: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widowControl w:val="0"/>
              <w:autoSpaceDE w:val="0"/>
              <w:autoSpaceDN w:val="0"/>
              <w:adjustRightInd w:val="0"/>
              <w:spacing w:after="0" w:line="240" w:lineRule="atLeast"/>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Презентация проектов</w:t>
            </w:r>
          </w:p>
        </w:tc>
      </w:tr>
      <w:tr w:rsidR="00560D88" w:rsidRPr="00560D88" w:rsidTr="00560D88">
        <w:trPr>
          <w:trHeight w:val="146"/>
        </w:trPr>
        <w:tc>
          <w:tcPr>
            <w:tcW w:w="56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pStyle w:val="a5"/>
              <w:widowControl w:val="0"/>
              <w:numPr>
                <w:ilvl w:val="0"/>
                <w:numId w:val="11"/>
              </w:numPr>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hAnsi="Times New Roman" w:cs="Times New Roman"/>
                <w:sz w:val="24"/>
                <w:szCs w:val="24"/>
              </w:rPr>
              <w:t>апрель</w:t>
            </w:r>
          </w:p>
        </w:tc>
        <w:tc>
          <w:tcPr>
            <w:tcW w:w="55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p>
        </w:tc>
        <w:tc>
          <w:tcPr>
            <w:tcW w:w="128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shd w:val="clear" w:color="auto" w:fill="FFFFFF"/>
              </w:rPr>
              <w:t>Практическая  работа.</w:t>
            </w:r>
          </w:p>
        </w:tc>
        <w:tc>
          <w:tcPr>
            <w:tcW w:w="808"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1</w:t>
            </w:r>
          </w:p>
        </w:tc>
        <w:tc>
          <w:tcPr>
            <w:tcW w:w="202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Круглое королевство.</w:t>
            </w:r>
          </w:p>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Тематический рисунок в круге.</w:t>
            </w:r>
          </w:p>
          <w:p w:rsidR="00560D88" w:rsidRPr="00560D88" w:rsidRDefault="00560D88" w:rsidP="00560D88">
            <w:pPr>
              <w:spacing w:after="0" w:line="240" w:lineRule="atLeast"/>
              <w:jc w:val="both"/>
              <w:rPr>
                <w:rFonts w:ascii="Times New Roman" w:eastAsia="Calibri" w:hAnsi="Times New Roman" w:cs="Times New Roman"/>
                <w:i/>
                <w:sz w:val="24"/>
                <w:szCs w:val="24"/>
              </w:rPr>
            </w:pPr>
            <w:r w:rsidRPr="00560D88">
              <w:rPr>
                <w:rFonts w:ascii="Times New Roman" w:eastAsia="Calibri" w:hAnsi="Times New Roman" w:cs="Times New Roman"/>
                <w:i/>
                <w:sz w:val="24"/>
                <w:szCs w:val="24"/>
              </w:rPr>
              <w:t>Аппликация «Луноход» из кругов разного размера.</w:t>
            </w:r>
          </w:p>
        </w:tc>
        <w:tc>
          <w:tcPr>
            <w:tcW w:w="992"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roofErr w:type="spellStart"/>
            <w:r w:rsidRPr="00560D88">
              <w:rPr>
                <w:rFonts w:ascii="Times New Roman" w:eastAsia="Times New Roman" w:hAnsi="Times New Roman" w:cs="Times New Roman"/>
                <w:sz w:val="24"/>
                <w:szCs w:val="24"/>
                <w:lang w:eastAsia="ru-RU"/>
              </w:rPr>
              <w:t>Каб</w:t>
            </w:r>
            <w:proofErr w:type="spellEnd"/>
            <w:r w:rsidRPr="00560D88">
              <w:rPr>
                <w:rFonts w:ascii="Times New Roman" w:eastAsia="Times New Roman" w:hAnsi="Times New Roman" w:cs="Times New Roman"/>
                <w:sz w:val="24"/>
                <w:szCs w:val="24"/>
                <w:lang w:eastAsia="ru-RU"/>
              </w:rPr>
              <w:t>.№ 2</w:t>
            </w: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мини-выставка творческих работ</w:t>
            </w:r>
          </w:p>
        </w:tc>
      </w:tr>
      <w:tr w:rsidR="00560D88" w:rsidRPr="00560D88" w:rsidTr="00560D88">
        <w:trPr>
          <w:trHeight w:val="146"/>
        </w:trPr>
        <w:tc>
          <w:tcPr>
            <w:tcW w:w="56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pStyle w:val="a5"/>
              <w:widowControl w:val="0"/>
              <w:numPr>
                <w:ilvl w:val="0"/>
                <w:numId w:val="11"/>
              </w:numPr>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hAnsi="Times New Roman" w:cs="Times New Roman"/>
                <w:sz w:val="24"/>
                <w:szCs w:val="24"/>
              </w:rPr>
              <w:t>апрель</w:t>
            </w:r>
          </w:p>
        </w:tc>
        <w:tc>
          <w:tcPr>
            <w:tcW w:w="55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p>
        </w:tc>
        <w:tc>
          <w:tcPr>
            <w:tcW w:w="128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shd w:val="clear" w:color="auto" w:fill="FFFFFF"/>
              </w:rPr>
              <w:t>Практическая  работа.</w:t>
            </w:r>
          </w:p>
        </w:tc>
        <w:tc>
          <w:tcPr>
            <w:tcW w:w="808"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1</w:t>
            </w:r>
          </w:p>
        </w:tc>
        <w:tc>
          <w:tcPr>
            <w:tcW w:w="202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Шаровое королевство.</w:t>
            </w:r>
          </w:p>
          <w:p w:rsidR="00560D88" w:rsidRPr="00560D88" w:rsidRDefault="00560D88" w:rsidP="00560D88">
            <w:pPr>
              <w:spacing w:after="0" w:line="240" w:lineRule="atLeast"/>
              <w:jc w:val="both"/>
              <w:rPr>
                <w:rFonts w:ascii="Times New Roman" w:eastAsia="Calibri" w:hAnsi="Times New Roman" w:cs="Times New Roman"/>
                <w:i/>
                <w:sz w:val="24"/>
                <w:szCs w:val="24"/>
              </w:rPr>
            </w:pPr>
            <w:r w:rsidRPr="00560D88">
              <w:rPr>
                <w:rFonts w:ascii="Times New Roman" w:eastAsia="Calibri" w:hAnsi="Times New Roman" w:cs="Times New Roman"/>
                <w:i/>
                <w:sz w:val="24"/>
                <w:szCs w:val="24"/>
              </w:rPr>
              <w:t xml:space="preserve">Рисование мячиков и </w:t>
            </w:r>
            <w:r w:rsidRPr="00560D88">
              <w:rPr>
                <w:rFonts w:ascii="Times New Roman" w:eastAsia="Calibri" w:hAnsi="Times New Roman" w:cs="Times New Roman"/>
                <w:i/>
                <w:sz w:val="24"/>
                <w:szCs w:val="24"/>
              </w:rPr>
              <w:lastRenderedPageBreak/>
              <w:t>шариков в подарок королю Шару.</w:t>
            </w:r>
          </w:p>
        </w:tc>
        <w:tc>
          <w:tcPr>
            <w:tcW w:w="992"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roofErr w:type="spellStart"/>
            <w:r w:rsidRPr="00560D88">
              <w:rPr>
                <w:rFonts w:ascii="Times New Roman" w:eastAsia="Times New Roman" w:hAnsi="Times New Roman" w:cs="Times New Roman"/>
                <w:sz w:val="24"/>
                <w:szCs w:val="24"/>
                <w:lang w:eastAsia="ru-RU"/>
              </w:rPr>
              <w:lastRenderedPageBreak/>
              <w:t>Каб</w:t>
            </w:r>
            <w:proofErr w:type="spellEnd"/>
            <w:r w:rsidRPr="00560D88">
              <w:rPr>
                <w:rFonts w:ascii="Times New Roman" w:eastAsia="Times New Roman" w:hAnsi="Times New Roman" w:cs="Times New Roman"/>
                <w:sz w:val="24"/>
                <w:szCs w:val="24"/>
                <w:lang w:eastAsia="ru-RU"/>
              </w:rPr>
              <w:t>.№ 2</w:t>
            </w: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мини-выставка творческих работ</w:t>
            </w:r>
          </w:p>
        </w:tc>
      </w:tr>
      <w:tr w:rsidR="00560D88" w:rsidRPr="00560D88" w:rsidTr="00560D88">
        <w:trPr>
          <w:trHeight w:val="146"/>
        </w:trPr>
        <w:tc>
          <w:tcPr>
            <w:tcW w:w="56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pStyle w:val="a5"/>
              <w:widowControl w:val="0"/>
              <w:numPr>
                <w:ilvl w:val="0"/>
                <w:numId w:val="11"/>
              </w:numPr>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hAnsi="Times New Roman" w:cs="Times New Roman"/>
                <w:sz w:val="24"/>
                <w:szCs w:val="24"/>
              </w:rPr>
              <w:t>апрель</w:t>
            </w:r>
          </w:p>
        </w:tc>
        <w:tc>
          <w:tcPr>
            <w:tcW w:w="55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p>
        </w:tc>
        <w:tc>
          <w:tcPr>
            <w:tcW w:w="128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shd w:val="clear" w:color="auto" w:fill="FFFFFF"/>
              </w:rPr>
              <w:t>Практическая  работа.</w:t>
            </w:r>
          </w:p>
        </w:tc>
        <w:tc>
          <w:tcPr>
            <w:tcW w:w="808"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1</w:t>
            </w:r>
          </w:p>
        </w:tc>
        <w:tc>
          <w:tcPr>
            <w:tcW w:w="202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Треугольное королевство.</w:t>
            </w:r>
          </w:p>
          <w:p w:rsidR="00560D88" w:rsidRPr="00560D88" w:rsidRDefault="00560D88" w:rsidP="00560D88">
            <w:pPr>
              <w:spacing w:after="0" w:line="240" w:lineRule="atLeast"/>
              <w:jc w:val="both"/>
              <w:rPr>
                <w:rFonts w:ascii="Times New Roman" w:eastAsia="Calibri" w:hAnsi="Times New Roman" w:cs="Times New Roman"/>
                <w:i/>
                <w:sz w:val="24"/>
                <w:szCs w:val="24"/>
              </w:rPr>
            </w:pPr>
            <w:r w:rsidRPr="00560D88">
              <w:rPr>
                <w:rFonts w:ascii="Times New Roman" w:eastAsia="Calibri" w:hAnsi="Times New Roman" w:cs="Times New Roman"/>
                <w:i/>
                <w:sz w:val="24"/>
                <w:szCs w:val="24"/>
              </w:rPr>
              <w:t>Рисование треугольников и превращение их в сказочные предметы.</w:t>
            </w:r>
          </w:p>
        </w:tc>
        <w:tc>
          <w:tcPr>
            <w:tcW w:w="992"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roofErr w:type="spellStart"/>
            <w:r w:rsidRPr="00560D88">
              <w:rPr>
                <w:rFonts w:ascii="Times New Roman" w:eastAsia="Times New Roman" w:hAnsi="Times New Roman" w:cs="Times New Roman"/>
                <w:sz w:val="24"/>
                <w:szCs w:val="24"/>
                <w:lang w:eastAsia="ru-RU"/>
              </w:rPr>
              <w:t>Каб</w:t>
            </w:r>
            <w:proofErr w:type="spellEnd"/>
            <w:r w:rsidRPr="00560D88">
              <w:rPr>
                <w:rFonts w:ascii="Times New Roman" w:eastAsia="Times New Roman" w:hAnsi="Times New Roman" w:cs="Times New Roman"/>
                <w:sz w:val="24"/>
                <w:szCs w:val="24"/>
                <w:lang w:eastAsia="ru-RU"/>
              </w:rPr>
              <w:t>.№ 2</w:t>
            </w: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мини-выставка творческих работ</w:t>
            </w:r>
          </w:p>
        </w:tc>
      </w:tr>
      <w:tr w:rsidR="00560D88" w:rsidRPr="00560D88" w:rsidTr="00560D88">
        <w:trPr>
          <w:trHeight w:val="146"/>
        </w:trPr>
        <w:tc>
          <w:tcPr>
            <w:tcW w:w="56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pStyle w:val="a5"/>
              <w:widowControl w:val="0"/>
              <w:numPr>
                <w:ilvl w:val="0"/>
                <w:numId w:val="11"/>
              </w:numPr>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hAnsi="Times New Roman" w:cs="Times New Roman"/>
                <w:sz w:val="24"/>
                <w:szCs w:val="24"/>
              </w:rPr>
              <w:t>апрель</w:t>
            </w:r>
          </w:p>
        </w:tc>
        <w:tc>
          <w:tcPr>
            <w:tcW w:w="55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p>
        </w:tc>
        <w:tc>
          <w:tcPr>
            <w:tcW w:w="128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shd w:val="clear" w:color="auto" w:fill="FFFFFF"/>
              </w:rPr>
              <w:t>Практическая  работа.</w:t>
            </w:r>
          </w:p>
        </w:tc>
        <w:tc>
          <w:tcPr>
            <w:tcW w:w="808"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1</w:t>
            </w:r>
          </w:p>
        </w:tc>
        <w:tc>
          <w:tcPr>
            <w:tcW w:w="202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Квадратное королевство.</w:t>
            </w:r>
          </w:p>
          <w:p w:rsidR="00560D88" w:rsidRPr="00560D88" w:rsidRDefault="00560D88" w:rsidP="00560D88">
            <w:pPr>
              <w:spacing w:after="0" w:line="240" w:lineRule="atLeast"/>
              <w:jc w:val="both"/>
              <w:rPr>
                <w:rFonts w:ascii="Times New Roman" w:eastAsia="Calibri" w:hAnsi="Times New Roman" w:cs="Times New Roman"/>
                <w:i/>
                <w:sz w:val="24"/>
                <w:szCs w:val="24"/>
              </w:rPr>
            </w:pPr>
            <w:r w:rsidRPr="00560D88">
              <w:rPr>
                <w:rFonts w:ascii="Times New Roman" w:eastAsia="Calibri" w:hAnsi="Times New Roman" w:cs="Times New Roman"/>
                <w:i/>
                <w:sz w:val="24"/>
                <w:szCs w:val="24"/>
              </w:rPr>
              <w:t>Выполнение эскиза подушки квадратной формы и украшение её узорами из квадратов (аппликация).</w:t>
            </w:r>
          </w:p>
        </w:tc>
        <w:tc>
          <w:tcPr>
            <w:tcW w:w="992"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roofErr w:type="spellStart"/>
            <w:r w:rsidRPr="00560D88">
              <w:rPr>
                <w:rFonts w:ascii="Times New Roman" w:eastAsia="Times New Roman" w:hAnsi="Times New Roman" w:cs="Times New Roman"/>
                <w:sz w:val="24"/>
                <w:szCs w:val="24"/>
                <w:lang w:eastAsia="ru-RU"/>
              </w:rPr>
              <w:t>Каб</w:t>
            </w:r>
            <w:proofErr w:type="spellEnd"/>
            <w:r w:rsidRPr="00560D88">
              <w:rPr>
                <w:rFonts w:ascii="Times New Roman" w:eastAsia="Times New Roman" w:hAnsi="Times New Roman" w:cs="Times New Roman"/>
                <w:sz w:val="24"/>
                <w:szCs w:val="24"/>
                <w:lang w:eastAsia="ru-RU"/>
              </w:rPr>
              <w:t>.№ 2</w:t>
            </w: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мини-выставка творческих работ</w:t>
            </w:r>
          </w:p>
        </w:tc>
      </w:tr>
      <w:tr w:rsidR="00560D88" w:rsidRPr="00560D88" w:rsidTr="00560D88">
        <w:trPr>
          <w:trHeight w:val="146"/>
        </w:trPr>
        <w:tc>
          <w:tcPr>
            <w:tcW w:w="56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pStyle w:val="a5"/>
              <w:widowControl w:val="0"/>
              <w:numPr>
                <w:ilvl w:val="0"/>
                <w:numId w:val="11"/>
              </w:numPr>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hAnsi="Times New Roman" w:cs="Times New Roman"/>
                <w:sz w:val="24"/>
                <w:szCs w:val="24"/>
              </w:rPr>
              <w:t>май</w:t>
            </w:r>
          </w:p>
        </w:tc>
        <w:tc>
          <w:tcPr>
            <w:tcW w:w="55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p>
        </w:tc>
        <w:tc>
          <w:tcPr>
            <w:tcW w:w="128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shd w:val="clear" w:color="auto" w:fill="FFFFFF"/>
              </w:rPr>
              <w:t>Практическая  работа.</w:t>
            </w:r>
          </w:p>
        </w:tc>
        <w:tc>
          <w:tcPr>
            <w:tcW w:w="808"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1</w:t>
            </w:r>
          </w:p>
        </w:tc>
        <w:tc>
          <w:tcPr>
            <w:tcW w:w="202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Кубическое королевство.</w:t>
            </w:r>
          </w:p>
          <w:p w:rsidR="00560D88" w:rsidRPr="00560D88" w:rsidRDefault="00560D88" w:rsidP="00560D88">
            <w:pPr>
              <w:spacing w:after="0" w:line="240" w:lineRule="atLeast"/>
              <w:jc w:val="both"/>
              <w:rPr>
                <w:rFonts w:ascii="Times New Roman" w:eastAsia="Calibri" w:hAnsi="Times New Roman" w:cs="Times New Roman"/>
                <w:i/>
                <w:sz w:val="24"/>
                <w:szCs w:val="24"/>
              </w:rPr>
            </w:pPr>
            <w:r w:rsidRPr="00560D88">
              <w:rPr>
                <w:rFonts w:ascii="Times New Roman" w:eastAsia="Calibri" w:hAnsi="Times New Roman" w:cs="Times New Roman"/>
                <w:i/>
                <w:sz w:val="24"/>
                <w:szCs w:val="24"/>
              </w:rPr>
              <w:t>Роспись бумажных кубиков.</w:t>
            </w:r>
          </w:p>
        </w:tc>
        <w:tc>
          <w:tcPr>
            <w:tcW w:w="992"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roofErr w:type="spellStart"/>
            <w:r w:rsidRPr="00560D88">
              <w:rPr>
                <w:rFonts w:ascii="Times New Roman" w:eastAsia="Times New Roman" w:hAnsi="Times New Roman" w:cs="Times New Roman"/>
                <w:sz w:val="24"/>
                <w:szCs w:val="24"/>
                <w:lang w:eastAsia="ru-RU"/>
              </w:rPr>
              <w:t>Каб</w:t>
            </w:r>
            <w:proofErr w:type="spellEnd"/>
            <w:r w:rsidRPr="00560D88">
              <w:rPr>
                <w:rFonts w:ascii="Times New Roman" w:eastAsia="Times New Roman" w:hAnsi="Times New Roman" w:cs="Times New Roman"/>
                <w:sz w:val="24"/>
                <w:szCs w:val="24"/>
                <w:lang w:eastAsia="ru-RU"/>
              </w:rPr>
              <w:t>.№ 2</w:t>
            </w: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мини-выставка творческих работ</w:t>
            </w:r>
          </w:p>
        </w:tc>
      </w:tr>
      <w:tr w:rsidR="00560D88" w:rsidRPr="00560D88" w:rsidTr="00560D88">
        <w:trPr>
          <w:trHeight w:val="146"/>
        </w:trPr>
        <w:tc>
          <w:tcPr>
            <w:tcW w:w="56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pStyle w:val="a5"/>
              <w:widowControl w:val="0"/>
              <w:numPr>
                <w:ilvl w:val="0"/>
                <w:numId w:val="11"/>
              </w:numPr>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hAnsi="Times New Roman" w:cs="Times New Roman"/>
                <w:sz w:val="24"/>
                <w:szCs w:val="24"/>
              </w:rPr>
              <w:t>май</w:t>
            </w:r>
          </w:p>
        </w:tc>
        <w:tc>
          <w:tcPr>
            <w:tcW w:w="55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p>
        </w:tc>
        <w:tc>
          <w:tcPr>
            <w:tcW w:w="128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shd w:val="clear" w:color="auto" w:fill="FFFFFF"/>
              </w:rPr>
              <w:t>Практическая  работа.</w:t>
            </w:r>
          </w:p>
        </w:tc>
        <w:tc>
          <w:tcPr>
            <w:tcW w:w="808"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1</w:t>
            </w:r>
          </w:p>
        </w:tc>
        <w:tc>
          <w:tcPr>
            <w:tcW w:w="202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both"/>
              <w:rPr>
                <w:rFonts w:ascii="Times New Roman" w:eastAsia="Calibri" w:hAnsi="Times New Roman" w:cs="Times New Roman"/>
                <w:b/>
                <w:sz w:val="24"/>
                <w:szCs w:val="24"/>
              </w:rPr>
            </w:pPr>
            <w:r w:rsidRPr="00560D88">
              <w:rPr>
                <w:rFonts w:ascii="Times New Roman" w:eastAsia="Calibri" w:hAnsi="Times New Roman" w:cs="Times New Roman"/>
                <w:b/>
                <w:sz w:val="24"/>
                <w:szCs w:val="24"/>
              </w:rPr>
              <w:t>Проект №1.</w:t>
            </w:r>
          </w:p>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 xml:space="preserve"> Выставка творческих работ.</w:t>
            </w:r>
          </w:p>
        </w:tc>
        <w:tc>
          <w:tcPr>
            <w:tcW w:w="992"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roofErr w:type="spellStart"/>
            <w:r w:rsidRPr="00560D88">
              <w:rPr>
                <w:rFonts w:ascii="Times New Roman" w:eastAsia="Times New Roman" w:hAnsi="Times New Roman" w:cs="Times New Roman"/>
                <w:sz w:val="24"/>
                <w:szCs w:val="24"/>
                <w:lang w:eastAsia="ru-RU"/>
              </w:rPr>
              <w:t>Каб</w:t>
            </w:r>
            <w:proofErr w:type="spellEnd"/>
            <w:r w:rsidRPr="00560D88">
              <w:rPr>
                <w:rFonts w:ascii="Times New Roman" w:eastAsia="Times New Roman" w:hAnsi="Times New Roman" w:cs="Times New Roman"/>
                <w:sz w:val="24"/>
                <w:szCs w:val="24"/>
                <w:lang w:eastAsia="ru-RU"/>
              </w:rPr>
              <w:t>.№ 2</w:t>
            </w: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p>
        </w:tc>
      </w:tr>
      <w:tr w:rsidR="00560D88" w:rsidRPr="00560D88" w:rsidTr="00560D88">
        <w:trPr>
          <w:trHeight w:val="146"/>
        </w:trPr>
        <w:tc>
          <w:tcPr>
            <w:tcW w:w="56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pStyle w:val="a5"/>
              <w:widowControl w:val="0"/>
              <w:numPr>
                <w:ilvl w:val="0"/>
                <w:numId w:val="11"/>
              </w:numPr>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rPr>
              <w:t>май</w:t>
            </w:r>
          </w:p>
        </w:tc>
        <w:tc>
          <w:tcPr>
            <w:tcW w:w="55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p>
        </w:tc>
        <w:tc>
          <w:tcPr>
            <w:tcW w:w="128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shd w:val="clear" w:color="auto" w:fill="FFFFFF"/>
              </w:rPr>
              <w:t>Практическая  работа.</w:t>
            </w:r>
          </w:p>
        </w:tc>
        <w:tc>
          <w:tcPr>
            <w:tcW w:w="808"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1</w:t>
            </w:r>
          </w:p>
        </w:tc>
        <w:tc>
          <w:tcPr>
            <w:tcW w:w="202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both"/>
              <w:rPr>
                <w:rFonts w:ascii="Times New Roman" w:eastAsia="Calibri" w:hAnsi="Times New Roman" w:cs="Times New Roman"/>
                <w:b/>
                <w:sz w:val="24"/>
                <w:szCs w:val="24"/>
              </w:rPr>
            </w:pPr>
            <w:r w:rsidRPr="00560D88">
              <w:rPr>
                <w:rFonts w:ascii="Times New Roman" w:eastAsia="Calibri" w:hAnsi="Times New Roman" w:cs="Times New Roman"/>
                <w:b/>
                <w:sz w:val="24"/>
                <w:szCs w:val="24"/>
              </w:rPr>
              <w:t>Проект №1.</w:t>
            </w:r>
          </w:p>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 xml:space="preserve"> Выставка творческих работ.</w:t>
            </w:r>
          </w:p>
        </w:tc>
        <w:tc>
          <w:tcPr>
            <w:tcW w:w="992"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roofErr w:type="spellStart"/>
            <w:r w:rsidRPr="00560D88">
              <w:rPr>
                <w:rFonts w:ascii="Times New Roman" w:eastAsia="Times New Roman" w:hAnsi="Times New Roman" w:cs="Times New Roman"/>
                <w:sz w:val="24"/>
                <w:szCs w:val="24"/>
                <w:lang w:eastAsia="ru-RU"/>
              </w:rPr>
              <w:t>Каб</w:t>
            </w:r>
            <w:proofErr w:type="spellEnd"/>
            <w:r w:rsidRPr="00560D88">
              <w:rPr>
                <w:rFonts w:ascii="Times New Roman" w:eastAsia="Times New Roman" w:hAnsi="Times New Roman" w:cs="Times New Roman"/>
                <w:sz w:val="24"/>
                <w:szCs w:val="24"/>
                <w:lang w:eastAsia="ru-RU"/>
              </w:rPr>
              <w:t>.№ 2</w:t>
            </w: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widowControl w:val="0"/>
              <w:autoSpaceDE w:val="0"/>
              <w:autoSpaceDN w:val="0"/>
              <w:adjustRightInd w:val="0"/>
              <w:spacing w:after="0" w:line="240" w:lineRule="atLeast"/>
              <w:rPr>
                <w:rFonts w:ascii="Times New Roman" w:eastAsia="Times New Roman" w:hAnsi="Times New Roman" w:cs="Times New Roman"/>
                <w:sz w:val="24"/>
                <w:szCs w:val="24"/>
                <w:lang w:eastAsia="ru-RU"/>
              </w:rPr>
            </w:pPr>
          </w:p>
        </w:tc>
      </w:tr>
      <w:tr w:rsidR="00560D88" w:rsidRPr="00560D88" w:rsidTr="00560D88">
        <w:trPr>
          <w:trHeight w:val="146"/>
        </w:trPr>
        <w:tc>
          <w:tcPr>
            <w:tcW w:w="56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pStyle w:val="a5"/>
              <w:widowControl w:val="0"/>
              <w:numPr>
                <w:ilvl w:val="0"/>
                <w:numId w:val="11"/>
              </w:numPr>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rPr>
              <w:t>май</w:t>
            </w:r>
          </w:p>
        </w:tc>
        <w:tc>
          <w:tcPr>
            <w:tcW w:w="55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p>
        </w:tc>
        <w:tc>
          <w:tcPr>
            <w:tcW w:w="128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shd w:val="clear" w:color="auto" w:fill="FFFFFF"/>
              </w:rPr>
              <w:t>Практическая  работа.</w:t>
            </w:r>
          </w:p>
        </w:tc>
        <w:tc>
          <w:tcPr>
            <w:tcW w:w="808"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center"/>
              <w:rPr>
                <w:rFonts w:ascii="Times New Roman" w:hAnsi="Times New Roman" w:cs="Times New Roman"/>
                <w:sz w:val="24"/>
                <w:szCs w:val="24"/>
              </w:rPr>
            </w:pPr>
            <w:r w:rsidRPr="00560D88">
              <w:rPr>
                <w:rFonts w:ascii="Times New Roman" w:eastAsia="Times New Roman" w:hAnsi="Times New Roman" w:cs="Times New Roman"/>
                <w:sz w:val="24"/>
                <w:szCs w:val="24"/>
                <w:lang w:eastAsia="ru-RU"/>
              </w:rPr>
              <w:t>1</w:t>
            </w:r>
          </w:p>
        </w:tc>
        <w:tc>
          <w:tcPr>
            <w:tcW w:w="2027"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spacing w:after="0" w:line="240" w:lineRule="atLeast"/>
              <w:jc w:val="both"/>
              <w:rPr>
                <w:rFonts w:ascii="Times New Roman" w:eastAsia="Calibri" w:hAnsi="Times New Roman" w:cs="Times New Roman"/>
                <w:b/>
                <w:sz w:val="24"/>
                <w:szCs w:val="24"/>
              </w:rPr>
            </w:pPr>
            <w:r w:rsidRPr="00560D88">
              <w:rPr>
                <w:rFonts w:ascii="Times New Roman" w:eastAsia="Calibri" w:hAnsi="Times New Roman" w:cs="Times New Roman"/>
                <w:b/>
                <w:sz w:val="24"/>
                <w:szCs w:val="24"/>
              </w:rPr>
              <w:t>Проект №1.</w:t>
            </w:r>
          </w:p>
          <w:p w:rsidR="00560D88" w:rsidRPr="00560D88" w:rsidRDefault="00560D88" w:rsidP="00560D88">
            <w:pPr>
              <w:spacing w:after="0" w:line="240" w:lineRule="atLeast"/>
              <w:jc w:val="both"/>
              <w:rPr>
                <w:rFonts w:ascii="Times New Roman" w:eastAsia="Calibri" w:hAnsi="Times New Roman" w:cs="Times New Roman"/>
                <w:sz w:val="24"/>
                <w:szCs w:val="24"/>
              </w:rPr>
            </w:pPr>
            <w:r w:rsidRPr="00560D88">
              <w:rPr>
                <w:rFonts w:ascii="Times New Roman" w:eastAsia="Calibri" w:hAnsi="Times New Roman" w:cs="Times New Roman"/>
                <w:sz w:val="24"/>
                <w:szCs w:val="24"/>
              </w:rPr>
              <w:t xml:space="preserve"> Выставка творческих работ.</w:t>
            </w:r>
          </w:p>
        </w:tc>
        <w:tc>
          <w:tcPr>
            <w:tcW w:w="992"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rPr>
                <w:rFonts w:ascii="Times New Roman" w:hAnsi="Times New Roman" w:cs="Times New Roman"/>
                <w:sz w:val="24"/>
                <w:szCs w:val="24"/>
              </w:rPr>
            </w:pPr>
            <w:proofErr w:type="spellStart"/>
            <w:r w:rsidRPr="00560D88">
              <w:rPr>
                <w:rFonts w:ascii="Times New Roman" w:eastAsia="Times New Roman" w:hAnsi="Times New Roman" w:cs="Times New Roman"/>
                <w:sz w:val="24"/>
                <w:szCs w:val="24"/>
                <w:lang w:eastAsia="ru-RU"/>
              </w:rPr>
              <w:t>Каб</w:t>
            </w:r>
            <w:proofErr w:type="spellEnd"/>
            <w:r w:rsidRPr="00560D88">
              <w:rPr>
                <w:rFonts w:ascii="Times New Roman" w:eastAsia="Times New Roman" w:hAnsi="Times New Roman" w:cs="Times New Roman"/>
                <w:sz w:val="24"/>
                <w:szCs w:val="24"/>
                <w:lang w:eastAsia="ru-RU"/>
              </w:rPr>
              <w:t>.№ 2</w:t>
            </w:r>
          </w:p>
        </w:tc>
        <w:tc>
          <w:tcPr>
            <w:tcW w:w="1134" w:type="dxa"/>
            <w:tcBorders>
              <w:top w:val="single" w:sz="4" w:space="0" w:color="auto"/>
              <w:left w:val="single" w:sz="4" w:space="0" w:color="auto"/>
              <w:bottom w:val="single" w:sz="4" w:space="0" w:color="auto"/>
              <w:right w:val="single" w:sz="4" w:space="0" w:color="auto"/>
            </w:tcBorders>
          </w:tcPr>
          <w:p w:rsidR="00560D88" w:rsidRPr="00560D88" w:rsidRDefault="00560D88" w:rsidP="00560D88">
            <w:pPr>
              <w:widowControl w:val="0"/>
              <w:autoSpaceDE w:val="0"/>
              <w:autoSpaceDN w:val="0"/>
              <w:adjustRightInd w:val="0"/>
              <w:spacing w:after="0" w:line="240" w:lineRule="atLeast"/>
              <w:rPr>
                <w:rFonts w:ascii="Times New Roman" w:eastAsia="Times New Roman" w:hAnsi="Times New Roman" w:cs="Times New Roman"/>
                <w:sz w:val="24"/>
                <w:szCs w:val="24"/>
                <w:lang w:eastAsia="ru-RU"/>
              </w:rPr>
            </w:pPr>
          </w:p>
        </w:tc>
      </w:tr>
    </w:tbl>
    <w:p w:rsidR="00534013" w:rsidRDefault="00534013" w:rsidP="000F5A18">
      <w:pPr>
        <w:spacing w:after="0" w:line="240" w:lineRule="atLeast"/>
        <w:rPr>
          <w:rFonts w:ascii="Times New Roman" w:hAnsi="Times New Roman" w:cs="Times New Roman"/>
          <w:sz w:val="24"/>
          <w:szCs w:val="24"/>
        </w:rPr>
      </w:pPr>
    </w:p>
    <w:p w:rsidR="00560D88" w:rsidRDefault="00560D88" w:rsidP="000F5A18">
      <w:pPr>
        <w:spacing w:after="0" w:line="240" w:lineRule="atLeast"/>
        <w:rPr>
          <w:rFonts w:ascii="Times New Roman" w:hAnsi="Times New Roman" w:cs="Times New Roman"/>
          <w:sz w:val="24"/>
          <w:szCs w:val="24"/>
        </w:rPr>
      </w:pPr>
    </w:p>
    <w:p w:rsidR="00560D88" w:rsidRDefault="00560D88" w:rsidP="000F5A18">
      <w:pPr>
        <w:spacing w:after="0" w:line="240" w:lineRule="atLeast"/>
        <w:rPr>
          <w:rFonts w:ascii="Times New Roman" w:hAnsi="Times New Roman" w:cs="Times New Roman"/>
          <w:sz w:val="24"/>
          <w:szCs w:val="24"/>
        </w:rPr>
      </w:pPr>
    </w:p>
    <w:p w:rsidR="00560D88" w:rsidRDefault="00560D88" w:rsidP="000F5A18">
      <w:pPr>
        <w:spacing w:after="0" w:line="240" w:lineRule="atLeast"/>
        <w:rPr>
          <w:rFonts w:ascii="Times New Roman" w:hAnsi="Times New Roman" w:cs="Times New Roman"/>
          <w:sz w:val="24"/>
          <w:szCs w:val="24"/>
        </w:rPr>
      </w:pPr>
    </w:p>
    <w:p w:rsidR="00560D88" w:rsidRDefault="00560D88" w:rsidP="000F5A18">
      <w:pPr>
        <w:spacing w:after="0" w:line="240" w:lineRule="atLeast"/>
        <w:rPr>
          <w:rFonts w:ascii="Times New Roman" w:hAnsi="Times New Roman" w:cs="Times New Roman"/>
          <w:sz w:val="24"/>
          <w:szCs w:val="24"/>
        </w:rPr>
      </w:pPr>
    </w:p>
    <w:p w:rsidR="00560D88" w:rsidRDefault="00560D88" w:rsidP="000F5A18">
      <w:pPr>
        <w:spacing w:after="0" w:line="240" w:lineRule="atLeast"/>
        <w:rPr>
          <w:rFonts w:ascii="Times New Roman" w:hAnsi="Times New Roman" w:cs="Times New Roman"/>
          <w:sz w:val="24"/>
          <w:szCs w:val="24"/>
        </w:rPr>
      </w:pPr>
    </w:p>
    <w:p w:rsidR="00560D88" w:rsidRDefault="00560D88" w:rsidP="000F5A18">
      <w:pPr>
        <w:spacing w:after="0" w:line="240" w:lineRule="atLeast"/>
        <w:rPr>
          <w:rFonts w:ascii="Times New Roman" w:hAnsi="Times New Roman" w:cs="Times New Roman"/>
          <w:sz w:val="24"/>
          <w:szCs w:val="24"/>
        </w:rPr>
      </w:pPr>
    </w:p>
    <w:p w:rsidR="00560D88" w:rsidRDefault="00560D88" w:rsidP="000F5A18">
      <w:pPr>
        <w:spacing w:after="0" w:line="240" w:lineRule="atLeast"/>
        <w:rPr>
          <w:rFonts w:ascii="Times New Roman" w:hAnsi="Times New Roman" w:cs="Times New Roman"/>
          <w:sz w:val="24"/>
          <w:szCs w:val="24"/>
        </w:rPr>
      </w:pPr>
    </w:p>
    <w:p w:rsidR="00560D88" w:rsidRDefault="00560D88" w:rsidP="000F5A18">
      <w:pPr>
        <w:spacing w:after="0" w:line="240" w:lineRule="atLeast"/>
        <w:rPr>
          <w:rFonts w:ascii="Times New Roman" w:hAnsi="Times New Roman" w:cs="Times New Roman"/>
          <w:sz w:val="24"/>
          <w:szCs w:val="24"/>
        </w:rPr>
      </w:pPr>
    </w:p>
    <w:p w:rsidR="00560D88" w:rsidRDefault="00560D88" w:rsidP="000F5A18">
      <w:pPr>
        <w:spacing w:after="0" w:line="240" w:lineRule="atLeast"/>
        <w:rPr>
          <w:rFonts w:ascii="Times New Roman" w:hAnsi="Times New Roman" w:cs="Times New Roman"/>
          <w:sz w:val="24"/>
          <w:szCs w:val="24"/>
        </w:rPr>
      </w:pPr>
    </w:p>
    <w:p w:rsidR="00560D88" w:rsidRDefault="00560D88" w:rsidP="000F5A18">
      <w:pPr>
        <w:spacing w:after="0" w:line="240" w:lineRule="atLeast"/>
        <w:rPr>
          <w:rFonts w:ascii="Times New Roman" w:hAnsi="Times New Roman" w:cs="Times New Roman"/>
          <w:sz w:val="24"/>
          <w:szCs w:val="24"/>
        </w:rPr>
      </w:pPr>
    </w:p>
    <w:p w:rsidR="00560D88" w:rsidRDefault="00560D88" w:rsidP="000F5A18">
      <w:pPr>
        <w:spacing w:after="0" w:line="240" w:lineRule="atLeast"/>
        <w:rPr>
          <w:rFonts w:ascii="Times New Roman" w:hAnsi="Times New Roman" w:cs="Times New Roman"/>
          <w:sz w:val="24"/>
          <w:szCs w:val="24"/>
        </w:rPr>
      </w:pPr>
    </w:p>
    <w:p w:rsidR="00560D88" w:rsidRDefault="00560D88" w:rsidP="000F5A18">
      <w:pPr>
        <w:spacing w:after="0" w:line="240" w:lineRule="atLeast"/>
        <w:rPr>
          <w:rFonts w:ascii="Times New Roman" w:hAnsi="Times New Roman" w:cs="Times New Roman"/>
          <w:sz w:val="24"/>
          <w:szCs w:val="24"/>
        </w:rPr>
      </w:pPr>
    </w:p>
    <w:p w:rsidR="00534013" w:rsidRPr="00560D88" w:rsidRDefault="00534013" w:rsidP="0090392F">
      <w:pPr>
        <w:spacing w:after="0" w:line="240" w:lineRule="atLeast"/>
        <w:rPr>
          <w:rFonts w:ascii="Times New Roman" w:hAnsi="Times New Roman" w:cs="Times New Roman"/>
          <w:sz w:val="24"/>
          <w:szCs w:val="24"/>
        </w:rPr>
      </w:pPr>
    </w:p>
    <w:p w:rsidR="00DB7B57" w:rsidRPr="00560D88" w:rsidRDefault="00DB7B57" w:rsidP="0090392F">
      <w:pPr>
        <w:shd w:val="clear" w:color="auto" w:fill="FFFFFF"/>
        <w:spacing w:after="0" w:line="240" w:lineRule="atLeast"/>
        <w:jc w:val="both"/>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В проведении занятий используются формы индивидуальной работы и коллективного творчества. Некоторые задания требуют объединения детей в подгруппы.</w:t>
      </w:r>
    </w:p>
    <w:p w:rsidR="00DB7B57" w:rsidRPr="00560D88" w:rsidRDefault="00DB7B57" w:rsidP="0090392F">
      <w:pPr>
        <w:shd w:val="clear" w:color="auto" w:fill="FFFFFF"/>
        <w:spacing w:after="0" w:line="240" w:lineRule="atLeast"/>
        <w:jc w:val="both"/>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Теоретическая часть даётся в форме бесед с просмотром иллюстративного материала и подкрепляется практическим освоением темы.</w:t>
      </w:r>
    </w:p>
    <w:p w:rsidR="00DB7B57" w:rsidRPr="00560D88" w:rsidRDefault="00DB7B57" w:rsidP="0090392F">
      <w:pPr>
        <w:spacing w:after="0" w:line="240" w:lineRule="atLeast"/>
        <w:rPr>
          <w:rFonts w:ascii="Times New Roman" w:hAnsi="Times New Roman" w:cs="Times New Roman"/>
          <w:sz w:val="24"/>
          <w:szCs w:val="24"/>
        </w:rPr>
        <w:sectPr w:rsidR="00DB7B57" w:rsidRPr="00560D88" w:rsidSect="007A3AFC">
          <w:type w:val="continuous"/>
          <w:pgSz w:w="11906" w:h="16838"/>
          <w:pgMar w:top="1134" w:right="851" w:bottom="1134" w:left="1701" w:header="709" w:footer="709" w:gutter="0"/>
          <w:cols w:space="708"/>
          <w:docGrid w:linePitch="360"/>
        </w:sectPr>
      </w:pPr>
    </w:p>
    <w:p w:rsidR="004D07EB" w:rsidRPr="00560D88" w:rsidRDefault="005007CF" w:rsidP="00EB5F7B">
      <w:pPr>
        <w:spacing w:after="0" w:line="240" w:lineRule="atLeast"/>
        <w:rPr>
          <w:rFonts w:ascii="Times New Roman" w:hAnsi="Times New Roman" w:cs="Times New Roman"/>
          <w:b/>
          <w:sz w:val="24"/>
          <w:szCs w:val="24"/>
        </w:rPr>
      </w:pPr>
      <w:r w:rsidRPr="00560D88">
        <w:rPr>
          <w:rFonts w:ascii="Times New Roman" w:hAnsi="Times New Roman" w:cs="Times New Roman"/>
          <w:b/>
          <w:sz w:val="24"/>
          <w:szCs w:val="24"/>
        </w:rPr>
        <w:lastRenderedPageBreak/>
        <w:t>2.2. Услови</w:t>
      </w:r>
      <w:r w:rsidR="004D07EB" w:rsidRPr="00560D88">
        <w:rPr>
          <w:rFonts w:ascii="Times New Roman" w:hAnsi="Times New Roman" w:cs="Times New Roman"/>
          <w:b/>
          <w:sz w:val="24"/>
          <w:szCs w:val="24"/>
        </w:rPr>
        <w:t>я реализации программы</w:t>
      </w:r>
    </w:p>
    <w:p w:rsidR="004D07EB" w:rsidRPr="00560D88" w:rsidRDefault="004D07EB" w:rsidP="00EB5F7B">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rPr>
        <w:t>Занятия проводятся в классной комнате. Используется интерактивная доска.</w:t>
      </w:r>
    </w:p>
    <w:p w:rsidR="004D07EB" w:rsidRPr="00560D88" w:rsidRDefault="004D07EB" w:rsidP="00EB5F7B">
      <w:pPr>
        <w:spacing w:after="0" w:line="240" w:lineRule="atLeast"/>
        <w:rPr>
          <w:rFonts w:ascii="Times New Roman" w:hAnsi="Times New Roman" w:cs="Times New Roman"/>
          <w:sz w:val="24"/>
          <w:szCs w:val="24"/>
        </w:rPr>
      </w:pPr>
    </w:p>
    <w:p w:rsidR="00EC5DE6" w:rsidRPr="00560D88" w:rsidRDefault="00EC5DE6" w:rsidP="00EB5F7B">
      <w:pPr>
        <w:spacing w:after="0" w:line="240" w:lineRule="atLeast"/>
        <w:rPr>
          <w:rFonts w:ascii="Times New Roman" w:hAnsi="Times New Roman" w:cs="Times New Roman"/>
          <w:b/>
          <w:sz w:val="24"/>
          <w:szCs w:val="24"/>
        </w:rPr>
      </w:pPr>
      <w:r w:rsidRPr="00560D88">
        <w:rPr>
          <w:rFonts w:ascii="Times New Roman" w:hAnsi="Times New Roman" w:cs="Times New Roman"/>
          <w:b/>
          <w:sz w:val="24"/>
          <w:szCs w:val="24"/>
        </w:rPr>
        <w:t xml:space="preserve">2.3. Формы аттестации: </w:t>
      </w:r>
    </w:p>
    <w:p w:rsidR="005007CF" w:rsidRPr="00560D88" w:rsidRDefault="005007CF" w:rsidP="00EB5F7B">
      <w:pPr>
        <w:spacing w:after="0" w:line="240" w:lineRule="atLeast"/>
        <w:rPr>
          <w:rFonts w:ascii="Times New Roman" w:hAnsi="Times New Roman" w:cs="Times New Roman"/>
          <w:sz w:val="24"/>
          <w:szCs w:val="24"/>
        </w:rPr>
      </w:pPr>
      <w:r w:rsidRPr="00560D88">
        <w:rPr>
          <w:rFonts w:ascii="Times New Roman" w:hAnsi="Times New Roman" w:cs="Times New Roman"/>
          <w:sz w:val="24"/>
          <w:szCs w:val="24"/>
        </w:rPr>
        <w:t>творческая работа, выставка, конкурс, фестиваль художественно-прикладного творчества, отчетные выставки, вернисажи и т.д.: разрабатываются индивидуально для определения результативности усвоения образовательной программы, отражают цели и задачи программы;</w:t>
      </w:r>
    </w:p>
    <w:p w:rsidR="00DB7B57" w:rsidRPr="00560D88" w:rsidRDefault="00DB7B57" w:rsidP="00EB5F7B">
      <w:pPr>
        <w:spacing w:after="0" w:line="240" w:lineRule="atLeast"/>
        <w:rPr>
          <w:rFonts w:ascii="Times New Roman" w:hAnsi="Times New Roman" w:cs="Times New Roman"/>
          <w:sz w:val="24"/>
          <w:szCs w:val="24"/>
        </w:rPr>
      </w:pPr>
    </w:p>
    <w:p w:rsidR="00DB7B57" w:rsidRPr="00560D88" w:rsidRDefault="00DB7B57" w:rsidP="00DB7B57">
      <w:pPr>
        <w:shd w:val="clear" w:color="auto" w:fill="FFFFFF"/>
        <w:spacing w:after="135" w:line="240" w:lineRule="auto"/>
        <w:jc w:val="both"/>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Текущий контроль осуществляется в форме мини-выставок творческих работ, обсуждений, викторин. Отчёт о работе проходит в форме выставок, открытых занятий, конкурсов, фестивалей.</w:t>
      </w:r>
    </w:p>
    <w:p w:rsidR="00DB7B57" w:rsidRPr="00560D88" w:rsidRDefault="00EE576B" w:rsidP="00DB7B57">
      <w:pPr>
        <w:shd w:val="clear" w:color="auto" w:fill="FFFFFF"/>
        <w:spacing w:after="135" w:line="240" w:lineRule="auto"/>
        <w:jc w:val="both"/>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По окончанию курса проводит</w:t>
      </w:r>
      <w:r w:rsidR="00DB7B57" w:rsidRPr="00560D88">
        <w:rPr>
          <w:rFonts w:ascii="Times New Roman" w:eastAsia="Times New Roman" w:hAnsi="Times New Roman" w:cs="Times New Roman"/>
          <w:sz w:val="24"/>
          <w:szCs w:val="24"/>
          <w:lang w:eastAsia="ru-RU"/>
        </w:rPr>
        <w:t>ся итоговая проверка знаний, умений и навыков с целью определения объёма и глубины усвоенных знаний, сформированных умений и навыков в соответствии с требованиями учебной программы. Итоговый контроль может проходить в форме творческой работы по заданной теме.</w:t>
      </w:r>
    </w:p>
    <w:p w:rsidR="004D07EB" w:rsidRPr="00560D88" w:rsidRDefault="004D07EB" w:rsidP="00EB5F7B">
      <w:pPr>
        <w:spacing w:after="0" w:line="240" w:lineRule="atLeast"/>
        <w:rPr>
          <w:rFonts w:ascii="Times New Roman" w:hAnsi="Times New Roman" w:cs="Times New Roman"/>
          <w:sz w:val="24"/>
          <w:szCs w:val="24"/>
        </w:rPr>
      </w:pPr>
    </w:p>
    <w:p w:rsidR="005007CF" w:rsidRPr="00560D88" w:rsidRDefault="005007CF" w:rsidP="00EB5F7B">
      <w:pPr>
        <w:spacing w:after="0" w:line="240" w:lineRule="atLeast"/>
        <w:rPr>
          <w:rFonts w:ascii="Times New Roman" w:hAnsi="Times New Roman" w:cs="Times New Roman"/>
          <w:b/>
          <w:sz w:val="24"/>
          <w:szCs w:val="24"/>
        </w:rPr>
      </w:pPr>
      <w:r w:rsidRPr="00560D88">
        <w:rPr>
          <w:rFonts w:ascii="Times New Roman" w:hAnsi="Times New Roman" w:cs="Times New Roman"/>
          <w:b/>
          <w:sz w:val="24"/>
          <w:szCs w:val="24"/>
        </w:rPr>
        <w:t xml:space="preserve">2.4. Оценочные материалы </w:t>
      </w:r>
    </w:p>
    <w:p w:rsidR="00233475" w:rsidRPr="00560D88" w:rsidRDefault="00233475" w:rsidP="00233475">
      <w:pPr>
        <w:spacing w:after="0"/>
        <w:jc w:val="both"/>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Критерии оценки промежуточной и итоговой аттестации:</w:t>
      </w:r>
    </w:p>
    <w:p w:rsidR="00233475" w:rsidRPr="00560D88" w:rsidRDefault="00233475" w:rsidP="00233475">
      <w:pPr>
        <w:numPr>
          <w:ilvl w:val="0"/>
          <w:numId w:val="22"/>
        </w:numPr>
        <w:spacing w:after="0" w:line="240" w:lineRule="auto"/>
        <w:ind w:left="0" w:firstLine="851"/>
        <w:jc w:val="both"/>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 xml:space="preserve">«зачет» - высокий, средний, низкий уровень сложности выполняемой работы; высокий средний, низкий уровень технического мастерства; соответствие выполняемых заданий возрасту учащегося; </w:t>
      </w:r>
      <w:r w:rsidRPr="00560D88">
        <w:rPr>
          <w:rFonts w:ascii="Times New Roman" w:eastAsia="Times New Roman" w:hAnsi="Times New Roman" w:cs="Times New Roman"/>
          <w:color w:val="000000"/>
          <w:sz w:val="24"/>
          <w:szCs w:val="24"/>
          <w:lang w:eastAsia="ru-RU"/>
        </w:rPr>
        <w:t xml:space="preserve">раскрыто содержание материала в объёме программы или продемонстрировано усвоение основного содержания учебного материала, но изложено фрагментарно, не всегда последовательно; </w:t>
      </w:r>
      <w:r w:rsidRPr="00560D88">
        <w:rPr>
          <w:rFonts w:ascii="Times New Roman" w:eastAsia="Times New Roman" w:hAnsi="Times New Roman" w:cs="Times New Roman"/>
          <w:sz w:val="24"/>
          <w:szCs w:val="24"/>
          <w:lang w:eastAsia="ru-RU"/>
        </w:rPr>
        <w:t xml:space="preserve">сущность вопросов раскрыта полно, развернуто, структурировано, логично; </w:t>
      </w:r>
      <w:r w:rsidRPr="00560D88">
        <w:rPr>
          <w:rFonts w:ascii="Times New Roman" w:eastAsia="Times New Roman" w:hAnsi="Times New Roman" w:cs="Times New Roman"/>
          <w:color w:val="000000"/>
          <w:sz w:val="24"/>
          <w:szCs w:val="24"/>
          <w:lang w:eastAsia="ru-RU"/>
        </w:rPr>
        <w:t xml:space="preserve">правильно и полно даны определения и раскрыто содержание понятий, верно использована терминология, правильно даны определения, понятия и использованы научные термины, допущена неполнота определений, не влияющая на их смысл, и/или незначительные нарушения последовательности изложения, и/или незначительные неточности при использовании терминологии или в выводах или определения понятий недостаточно чёткие, допущены существенные ошибки при их изложении; допущены ошибки и неточности в использовании терминологии, определении понятий; </w:t>
      </w:r>
      <w:r w:rsidRPr="00560D88">
        <w:rPr>
          <w:rFonts w:ascii="Times New Roman" w:eastAsia="Times New Roman" w:hAnsi="Times New Roman" w:cs="Times New Roman"/>
          <w:sz w:val="24"/>
          <w:szCs w:val="24"/>
          <w:lang w:eastAsia="ru-RU"/>
        </w:rPr>
        <w:t>использованы при ответе примеры, иллюстрирующие теоретические положения или не использованы примеры, иллюстрирующие теоретические положения;</w:t>
      </w:r>
      <w:r w:rsidRPr="00560D88">
        <w:rPr>
          <w:rFonts w:ascii="Times New Roman" w:eastAsia="Times New Roman" w:hAnsi="Times New Roman" w:cs="Times New Roman"/>
          <w:color w:val="000000"/>
          <w:sz w:val="24"/>
          <w:szCs w:val="24"/>
          <w:lang w:eastAsia="ru-RU"/>
        </w:rPr>
        <w:t xml:space="preserve"> </w:t>
      </w:r>
      <w:r w:rsidRPr="00560D88">
        <w:rPr>
          <w:rFonts w:ascii="Times New Roman" w:eastAsia="Times New Roman" w:hAnsi="Times New Roman" w:cs="Times New Roman"/>
          <w:sz w:val="24"/>
          <w:szCs w:val="24"/>
          <w:lang w:eastAsia="ru-RU"/>
        </w:rPr>
        <w:t xml:space="preserve">полно и оперативно даны ответы на дополнительные вопросы, </w:t>
      </w:r>
      <w:r w:rsidRPr="00560D88">
        <w:rPr>
          <w:rFonts w:ascii="Times New Roman" w:eastAsia="Times New Roman" w:hAnsi="Times New Roman" w:cs="Times New Roman"/>
          <w:color w:val="000000"/>
          <w:sz w:val="24"/>
          <w:szCs w:val="24"/>
          <w:lang w:eastAsia="ru-RU"/>
        </w:rPr>
        <w:t xml:space="preserve">даны </w:t>
      </w:r>
      <w:r w:rsidRPr="00560D88">
        <w:rPr>
          <w:rFonts w:ascii="Times New Roman" w:eastAsia="Times New Roman" w:hAnsi="Times New Roman" w:cs="Times New Roman"/>
          <w:sz w:val="24"/>
          <w:szCs w:val="24"/>
          <w:lang w:eastAsia="ru-RU"/>
        </w:rPr>
        <w:t>ответы на большую часть дополнительных вопросов или не получены ответы на большинство дополнительных вопросов;</w:t>
      </w:r>
      <w:r w:rsidRPr="00560D88">
        <w:rPr>
          <w:rFonts w:ascii="Times New Roman" w:eastAsia="Times New Roman" w:hAnsi="Times New Roman" w:cs="Times New Roman"/>
          <w:color w:val="333333"/>
          <w:sz w:val="24"/>
          <w:szCs w:val="24"/>
          <w:lang w:eastAsia="ru-RU"/>
        </w:rPr>
        <w:t xml:space="preserve"> </w:t>
      </w:r>
      <w:r w:rsidRPr="00560D88">
        <w:rPr>
          <w:rFonts w:ascii="Times New Roman" w:eastAsia="Times New Roman" w:hAnsi="Times New Roman" w:cs="Times New Roman"/>
          <w:color w:val="000000"/>
          <w:sz w:val="24"/>
          <w:szCs w:val="24"/>
          <w:lang w:eastAsia="ru-RU"/>
        </w:rPr>
        <w:t>ответ самостоятельный или в основном самостоятельный.</w:t>
      </w:r>
    </w:p>
    <w:p w:rsidR="00233475" w:rsidRPr="00560D88" w:rsidRDefault="00233475" w:rsidP="00233475">
      <w:pPr>
        <w:numPr>
          <w:ilvl w:val="0"/>
          <w:numId w:val="22"/>
        </w:numPr>
        <w:spacing w:after="0" w:line="240" w:lineRule="auto"/>
        <w:ind w:left="0" w:firstLine="851"/>
        <w:jc w:val="both"/>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 xml:space="preserve">«незачет» - серьезные погрешности в исполнении работы, </w:t>
      </w:r>
      <w:proofErr w:type="gramStart"/>
      <w:r w:rsidRPr="00560D88">
        <w:rPr>
          <w:rFonts w:ascii="Times New Roman" w:eastAsia="Times New Roman" w:hAnsi="Times New Roman" w:cs="Times New Roman"/>
          <w:sz w:val="24"/>
          <w:szCs w:val="24"/>
          <w:lang w:eastAsia="ru-RU"/>
        </w:rPr>
        <w:t>задания;  несоответствие</w:t>
      </w:r>
      <w:proofErr w:type="gramEnd"/>
      <w:r w:rsidRPr="00560D88">
        <w:rPr>
          <w:rFonts w:ascii="Times New Roman" w:eastAsia="Times New Roman" w:hAnsi="Times New Roman" w:cs="Times New Roman"/>
          <w:sz w:val="24"/>
          <w:szCs w:val="24"/>
          <w:lang w:eastAsia="ru-RU"/>
        </w:rPr>
        <w:t xml:space="preserve"> репертуара возрасту учащегося; </w:t>
      </w:r>
      <w:r w:rsidRPr="00560D88">
        <w:rPr>
          <w:rFonts w:ascii="Times New Roman" w:eastAsia="Times New Roman" w:hAnsi="Times New Roman" w:cs="Times New Roman"/>
          <w:color w:val="000000"/>
          <w:sz w:val="24"/>
          <w:szCs w:val="24"/>
          <w:lang w:eastAsia="ru-RU"/>
        </w:rPr>
        <w:t>основное содержание учебного материала не раскрыто; не даны ответы на вспомогательные вопросы; допущены грубые ошибки в определении понятий и в использовании терминологии.</w:t>
      </w:r>
    </w:p>
    <w:p w:rsidR="0090392F" w:rsidRDefault="0090392F" w:rsidP="00EB5F7B">
      <w:pPr>
        <w:spacing w:after="0" w:line="240" w:lineRule="atLeast"/>
        <w:rPr>
          <w:rFonts w:ascii="Times New Roman" w:hAnsi="Times New Roman" w:cs="Times New Roman"/>
          <w:sz w:val="24"/>
          <w:szCs w:val="24"/>
        </w:rPr>
      </w:pPr>
    </w:p>
    <w:p w:rsidR="002C027E" w:rsidRDefault="002C027E" w:rsidP="00EB5F7B">
      <w:pPr>
        <w:spacing w:after="0" w:line="240" w:lineRule="atLeast"/>
        <w:rPr>
          <w:rFonts w:ascii="Times New Roman" w:hAnsi="Times New Roman" w:cs="Times New Roman"/>
          <w:sz w:val="24"/>
          <w:szCs w:val="24"/>
        </w:rPr>
      </w:pPr>
    </w:p>
    <w:p w:rsidR="002C027E" w:rsidRDefault="002C027E" w:rsidP="00EB5F7B">
      <w:pPr>
        <w:spacing w:after="0" w:line="240" w:lineRule="atLeast"/>
        <w:rPr>
          <w:rFonts w:ascii="Times New Roman" w:hAnsi="Times New Roman" w:cs="Times New Roman"/>
          <w:sz w:val="24"/>
          <w:szCs w:val="24"/>
        </w:rPr>
      </w:pPr>
    </w:p>
    <w:p w:rsidR="002C027E" w:rsidRPr="00560D88" w:rsidRDefault="002C027E" w:rsidP="00EB5F7B">
      <w:pPr>
        <w:spacing w:after="0" w:line="240" w:lineRule="atLeast"/>
        <w:rPr>
          <w:rFonts w:ascii="Times New Roman" w:hAnsi="Times New Roman" w:cs="Times New Roman"/>
          <w:sz w:val="24"/>
          <w:szCs w:val="24"/>
        </w:rPr>
      </w:pPr>
    </w:p>
    <w:p w:rsidR="00233475" w:rsidRPr="00560D88" w:rsidRDefault="00233475" w:rsidP="00EB5F7B">
      <w:pPr>
        <w:spacing w:after="0" w:line="240" w:lineRule="atLeast"/>
        <w:rPr>
          <w:rFonts w:ascii="Times New Roman" w:hAnsi="Times New Roman" w:cs="Times New Roman"/>
          <w:sz w:val="24"/>
          <w:szCs w:val="24"/>
        </w:rPr>
      </w:pPr>
    </w:p>
    <w:p w:rsidR="00EE576B" w:rsidRPr="00560D88" w:rsidRDefault="00EE576B" w:rsidP="00EE576B">
      <w:pPr>
        <w:shd w:val="clear" w:color="auto" w:fill="FFFFFF"/>
        <w:spacing w:after="135" w:line="240" w:lineRule="auto"/>
        <w:rPr>
          <w:rFonts w:ascii="Times New Roman" w:eastAsia="Times New Roman" w:hAnsi="Times New Roman" w:cs="Times New Roman"/>
          <w:sz w:val="24"/>
          <w:szCs w:val="24"/>
          <w:lang w:eastAsia="ru-RU"/>
        </w:rPr>
      </w:pPr>
      <w:r w:rsidRPr="00560D88">
        <w:rPr>
          <w:rFonts w:ascii="Times New Roman" w:eastAsia="Times New Roman" w:hAnsi="Times New Roman" w:cs="Times New Roman"/>
          <w:bCs/>
          <w:sz w:val="24"/>
          <w:szCs w:val="24"/>
          <w:lang w:eastAsia="ru-RU"/>
        </w:rPr>
        <w:lastRenderedPageBreak/>
        <w:t>Критерии оценки:</w:t>
      </w:r>
    </w:p>
    <w:p w:rsidR="00EE576B" w:rsidRPr="00560D88" w:rsidRDefault="00EE576B" w:rsidP="00EE576B">
      <w:pPr>
        <w:numPr>
          <w:ilvl w:val="0"/>
          <w:numId w:val="1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Владение материалом (кистью, цветом, карандашом, красками).</w:t>
      </w:r>
    </w:p>
    <w:p w:rsidR="00EE576B" w:rsidRPr="00560D88" w:rsidRDefault="00EE576B" w:rsidP="00EE576B">
      <w:pPr>
        <w:numPr>
          <w:ilvl w:val="0"/>
          <w:numId w:val="1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Знание основных законов композиции, названия красок.</w:t>
      </w:r>
    </w:p>
    <w:p w:rsidR="00EE576B" w:rsidRPr="00560D88" w:rsidRDefault="00EE576B" w:rsidP="00EE576B">
      <w:pPr>
        <w:numPr>
          <w:ilvl w:val="0"/>
          <w:numId w:val="1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Мышление.</w:t>
      </w:r>
    </w:p>
    <w:p w:rsidR="00EE576B" w:rsidRPr="00560D88" w:rsidRDefault="00EE576B" w:rsidP="00EE576B">
      <w:pPr>
        <w:numPr>
          <w:ilvl w:val="0"/>
          <w:numId w:val="1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Воображение.</w:t>
      </w:r>
    </w:p>
    <w:p w:rsidR="00EE576B" w:rsidRPr="00560D88" w:rsidRDefault="00EE576B" w:rsidP="00EE576B">
      <w:pPr>
        <w:numPr>
          <w:ilvl w:val="0"/>
          <w:numId w:val="1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Оригинальность исполнения.</w:t>
      </w:r>
    </w:p>
    <w:p w:rsidR="00EE576B" w:rsidRPr="00560D88" w:rsidRDefault="00EE576B" w:rsidP="00EE576B">
      <w:pPr>
        <w:numPr>
          <w:ilvl w:val="0"/>
          <w:numId w:val="1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Творческая активность.</w:t>
      </w:r>
    </w:p>
    <w:p w:rsidR="004D07EB" w:rsidRPr="00560D88" w:rsidRDefault="004D07EB" w:rsidP="00EB5F7B">
      <w:pPr>
        <w:spacing w:after="0" w:line="240" w:lineRule="atLeast"/>
        <w:rPr>
          <w:rFonts w:ascii="Times New Roman" w:hAnsi="Times New Roman" w:cs="Times New Roman"/>
          <w:sz w:val="24"/>
          <w:szCs w:val="24"/>
        </w:rPr>
      </w:pPr>
    </w:p>
    <w:p w:rsidR="004D07EB" w:rsidRPr="00560D88" w:rsidRDefault="005007CF" w:rsidP="004D07EB">
      <w:pPr>
        <w:spacing w:after="0" w:line="240" w:lineRule="atLeast"/>
        <w:rPr>
          <w:rFonts w:ascii="Times New Roman" w:hAnsi="Times New Roman" w:cs="Times New Roman"/>
          <w:b/>
          <w:sz w:val="24"/>
          <w:szCs w:val="24"/>
        </w:rPr>
      </w:pPr>
      <w:r w:rsidRPr="00560D88">
        <w:rPr>
          <w:rFonts w:ascii="Times New Roman" w:hAnsi="Times New Roman" w:cs="Times New Roman"/>
          <w:b/>
          <w:sz w:val="24"/>
          <w:szCs w:val="24"/>
        </w:rPr>
        <w:t>2.5. Методические материалы –</w:t>
      </w:r>
    </w:p>
    <w:p w:rsidR="004D07EB" w:rsidRPr="00560D88" w:rsidRDefault="004D07EB" w:rsidP="004D07EB">
      <w:pPr>
        <w:pStyle w:val="a5"/>
        <w:numPr>
          <w:ilvl w:val="0"/>
          <w:numId w:val="13"/>
        </w:numPr>
        <w:spacing w:after="0" w:line="240" w:lineRule="atLeast"/>
        <w:rPr>
          <w:rFonts w:ascii="Times New Roman" w:hAnsi="Times New Roman" w:cs="Times New Roman"/>
          <w:sz w:val="24"/>
          <w:szCs w:val="24"/>
        </w:rPr>
      </w:pPr>
      <w:r w:rsidRPr="00560D88">
        <w:rPr>
          <w:rFonts w:ascii="Times New Roman" w:hAnsi="Times New Roman" w:cs="Times New Roman"/>
          <w:sz w:val="24"/>
          <w:szCs w:val="24"/>
        </w:rPr>
        <w:t xml:space="preserve">ТСО, печатные пособия, в соответствии с требованиями к учебному кабинету </w:t>
      </w:r>
    </w:p>
    <w:p w:rsidR="004D07EB" w:rsidRPr="00560D88" w:rsidRDefault="004D07EB" w:rsidP="004D07EB">
      <w:pPr>
        <w:pStyle w:val="a5"/>
        <w:numPr>
          <w:ilvl w:val="0"/>
          <w:numId w:val="13"/>
        </w:numPr>
        <w:spacing w:after="0" w:line="240" w:lineRule="atLeast"/>
        <w:rPr>
          <w:rFonts w:ascii="Times New Roman" w:hAnsi="Times New Roman" w:cs="Times New Roman"/>
          <w:sz w:val="24"/>
          <w:szCs w:val="24"/>
        </w:rPr>
      </w:pPr>
      <w:proofErr w:type="spellStart"/>
      <w:r w:rsidRPr="00560D88">
        <w:rPr>
          <w:rFonts w:ascii="Times New Roman" w:hAnsi="Times New Roman" w:cs="Times New Roman"/>
          <w:sz w:val="24"/>
          <w:szCs w:val="24"/>
        </w:rPr>
        <w:t>Медиатека</w:t>
      </w:r>
      <w:proofErr w:type="spellEnd"/>
      <w:r w:rsidRPr="00560D88">
        <w:rPr>
          <w:rFonts w:ascii="Times New Roman" w:hAnsi="Times New Roman" w:cs="Times New Roman"/>
          <w:sz w:val="24"/>
          <w:szCs w:val="24"/>
        </w:rPr>
        <w:t xml:space="preserve">, видеотека </w:t>
      </w:r>
    </w:p>
    <w:p w:rsidR="004D07EB" w:rsidRPr="00560D88" w:rsidRDefault="004D07EB" w:rsidP="004D07EB">
      <w:pPr>
        <w:pStyle w:val="a5"/>
        <w:numPr>
          <w:ilvl w:val="0"/>
          <w:numId w:val="13"/>
        </w:numPr>
        <w:spacing w:after="0" w:line="240" w:lineRule="atLeast"/>
        <w:rPr>
          <w:rFonts w:ascii="Times New Roman" w:hAnsi="Times New Roman" w:cs="Times New Roman"/>
          <w:sz w:val="24"/>
          <w:szCs w:val="24"/>
        </w:rPr>
      </w:pPr>
      <w:r w:rsidRPr="00560D88">
        <w:rPr>
          <w:rFonts w:ascii="Times New Roman" w:hAnsi="Times New Roman" w:cs="Times New Roman"/>
          <w:sz w:val="24"/>
          <w:szCs w:val="24"/>
        </w:rPr>
        <w:t xml:space="preserve">Копилка творческих работ </w:t>
      </w:r>
    </w:p>
    <w:p w:rsidR="004D07EB" w:rsidRPr="00560D88" w:rsidRDefault="004D07EB" w:rsidP="004D07EB">
      <w:pPr>
        <w:pStyle w:val="a5"/>
        <w:numPr>
          <w:ilvl w:val="0"/>
          <w:numId w:val="13"/>
        </w:numPr>
        <w:spacing w:after="0" w:line="240" w:lineRule="atLeast"/>
        <w:rPr>
          <w:rFonts w:ascii="Times New Roman" w:hAnsi="Times New Roman" w:cs="Times New Roman"/>
          <w:sz w:val="24"/>
          <w:szCs w:val="24"/>
        </w:rPr>
      </w:pPr>
      <w:r w:rsidRPr="00560D88">
        <w:rPr>
          <w:rFonts w:ascii="Times New Roman" w:hAnsi="Times New Roman" w:cs="Times New Roman"/>
          <w:sz w:val="24"/>
          <w:szCs w:val="24"/>
        </w:rPr>
        <w:t xml:space="preserve">Материалы сетевых проектов и конкурсов </w:t>
      </w:r>
    </w:p>
    <w:p w:rsidR="004D07EB" w:rsidRPr="00560D88" w:rsidRDefault="004D07EB" w:rsidP="004D07EB">
      <w:pPr>
        <w:pStyle w:val="a5"/>
        <w:numPr>
          <w:ilvl w:val="0"/>
          <w:numId w:val="13"/>
        </w:numPr>
        <w:spacing w:after="0" w:line="240" w:lineRule="atLeast"/>
        <w:rPr>
          <w:rFonts w:ascii="Times New Roman" w:hAnsi="Times New Roman" w:cs="Times New Roman"/>
          <w:sz w:val="24"/>
          <w:szCs w:val="24"/>
        </w:rPr>
      </w:pPr>
      <w:r w:rsidRPr="00560D88">
        <w:rPr>
          <w:rFonts w:ascii="Times New Roman" w:hAnsi="Times New Roman" w:cs="Times New Roman"/>
          <w:sz w:val="24"/>
          <w:szCs w:val="24"/>
        </w:rPr>
        <w:t xml:space="preserve">Учебно-методические материалы(УММ) </w:t>
      </w:r>
    </w:p>
    <w:p w:rsidR="004D07EB" w:rsidRPr="00560D88" w:rsidRDefault="004D07EB" w:rsidP="004D07EB">
      <w:pPr>
        <w:pStyle w:val="a5"/>
        <w:numPr>
          <w:ilvl w:val="0"/>
          <w:numId w:val="13"/>
        </w:numPr>
        <w:spacing w:after="0" w:line="240" w:lineRule="atLeast"/>
        <w:rPr>
          <w:rFonts w:ascii="Times New Roman" w:hAnsi="Times New Roman" w:cs="Times New Roman"/>
          <w:sz w:val="24"/>
          <w:szCs w:val="24"/>
        </w:rPr>
      </w:pPr>
      <w:r w:rsidRPr="00560D88">
        <w:rPr>
          <w:rFonts w:ascii="Times New Roman" w:hAnsi="Times New Roman" w:cs="Times New Roman"/>
          <w:sz w:val="24"/>
          <w:szCs w:val="24"/>
        </w:rPr>
        <w:t xml:space="preserve">Технологические карты </w:t>
      </w:r>
    </w:p>
    <w:p w:rsidR="004D07EB" w:rsidRPr="00560D88" w:rsidRDefault="004D07EB" w:rsidP="004D07EB">
      <w:pPr>
        <w:pStyle w:val="a5"/>
        <w:numPr>
          <w:ilvl w:val="0"/>
          <w:numId w:val="13"/>
        </w:numPr>
        <w:spacing w:after="0" w:line="240" w:lineRule="atLeast"/>
        <w:rPr>
          <w:rFonts w:ascii="Times New Roman" w:hAnsi="Times New Roman" w:cs="Times New Roman"/>
          <w:sz w:val="24"/>
          <w:szCs w:val="24"/>
        </w:rPr>
      </w:pPr>
      <w:r w:rsidRPr="00560D88">
        <w:rPr>
          <w:rFonts w:ascii="Times New Roman" w:hAnsi="Times New Roman" w:cs="Times New Roman"/>
          <w:sz w:val="24"/>
          <w:szCs w:val="24"/>
        </w:rPr>
        <w:t xml:space="preserve">Дидактические материалы </w:t>
      </w:r>
    </w:p>
    <w:p w:rsidR="004D07EB" w:rsidRPr="00560D88" w:rsidRDefault="004D07EB" w:rsidP="004D07EB">
      <w:pPr>
        <w:pStyle w:val="a5"/>
        <w:numPr>
          <w:ilvl w:val="0"/>
          <w:numId w:val="13"/>
        </w:numPr>
        <w:spacing w:after="0" w:line="240" w:lineRule="atLeast"/>
        <w:rPr>
          <w:rFonts w:ascii="Times New Roman" w:hAnsi="Times New Roman" w:cs="Times New Roman"/>
          <w:sz w:val="24"/>
          <w:szCs w:val="24"/>
        </w:rPr>
      </w:pPr>
      <w:r w:rsidRPr="00560D88">
        <w:rPr>
          <w:rFonts w:ascii="Times New Roman" w:hAnsi="Times New Roman" w:cs="Times New Roman"/>
          <w:sz w:val="24"/>
          <w:szCs w:val="24"/>
        </w:rPr>
        <w:t xml:space="preserve">Библиотека кабинета, стенды </w:t>
      </w:r>
    </w:p>
    <w:p w:rsidR="004D07EB" w:rsidRPr="00560D88" w:rsidRDefault="004D07EB" w:rsidP="004D07EB">
      <w:pPr>
        <w:pStyle w:val="a5"/>
        <w:numPr>
          <w:ilvl w:val="0"/>
          <w:numId w:val="13"/>
        </w:numPr>
        <w:spacing w:after="0" w:line="240" w:lineRule="atLeast"/>
        <w:rPr>
          <w:rFonts w:ascii="Times New Roman" w:hAnsi="Times New Roman" w:cs="Times New Roman"/>
          <w:sz w:val="24"/>
          <w:szCs w:val="24"/>
        </w:rPr>
      </w:pPr>
      <w:r w:rsidRPr="00560D88">
        <w:rPr>
          <w:rFonts w:ascii="Times New Roman" w:hAnsi="Times New Roman" w:cs="Times New Roman"/>
          <w:sz w:val="24"/>
          <w:szCs w:val="24"/>
        </w:rPr>
        <w:t xml:space="preserve">Самодельные модели </w:t>
      </w:r>
    </w:p>
    <w:p w:rsidR="004D07EB" w:rsidRPr="00560D88" w:rsidRDefault="004D07EB" w:rsidP="004D07EB">
      <w:pPr>
        <w:pStyle w:val="a5"/>
        <w:numPr>
          <w:ilvl w:val="0"/>
          <w:numId w:val="13"/>
        </w:numPr>
        <w:spacing w:after="0" w:line="240" w:lineRule="atLeast"/>
        <w:rPr>
          <w:rFonts w:ascii="Times New Roman" w:hAnsi="Times New Roman" w:cs="Times New Roman"/>
          <w:sz w:val="24"/>
          <w:szCs w:val="24"/>
        </w:rPr>
      </w:pPr>
      <w:r w:rsidRPr="00560D88">
        <w:rPr>
          <w:rFonts w:ascii="Times New Roman" w:hAnsi="Times New Roman" w:cs="Times New Roman"/>
          <w:sz w:val="24"/>
          <w:szCs w:val="24"/>
        </w:rPr>
        <w:t xml:space="preserve">Презентации к </w:t>
      </w:r>
      <w:proofErr w:type="spellStart"/>
      <w:r w:rsidRPr="00560D88">
        <w:rPr>
          <w:rFonts w:ascii="Times New Roman" w:hAnsi="Times New Roman" w:cs="Times New Roman"/>
          <w:sz w:val="24"/>
          <w:szCs w:val="24"/>
        </w:rPr>
        <w:t>зянятиям</w:t>
      </w:r>
      <w:proofErr w:type="spellEnd"/>
    </w:p>
    <w:p w:rsidR="004D07EB" w:rsidRPr="00560D88" w:rsidRDefault="004D07EB" w:rsidP="004D07EB">
      <w:pPr>
        <w:shd w:val="clear" w:color="auto" w:fill="FFFFFF"/>
        <w:spacing w:after="0" w:line="240" w:lineRule="atLeast"/>
        <w:rPr>
          <w:rFonts w:ascii="Times New Roman" w:eastAsia="Times New Roman" w:hAnsi="Times New Roman" w:cs="Times New Roman"/>
          <w:i/>
          <w:sz w:val="24"/>
          <w:szCs w:val="24"/>
          <w:lang w:eastAsia="ru-RU"/>
        </w:rPr>
      </w:pPr>
      <w:r w:rsidRPr="00560D88">
        <w:rPr>
          <w:rFonts w:ascii="Times New Roman" w:eastAsia="Times New Roman" w:hAnsi="Times New Roman" w:cs="Times New Roman"/>
          <w:i/>
          <w:sz w:val="24"/>
          <w:szCs w:val="24"/>
          <w:lang w:eastAsia="ru-RU"/>
        </w:rPr>
        <w:t>Материально-техническое обеспечение:</w:t>
      </w:r>
    </w:p>
    <w:p w:rsidR="004D07EB" w:rsidRPr="00560D88" w:rsidRDefault="004D07EB" w:rsidP="004D07EB">
      <w:pPr>
        <w:pStyle w:val="a5"/>
        <w:numPr>
          <w:ilvl w:val="0"/>
          <w:numId w:val="14"/>
        </w:numPr>
        <w:shd w:val="clear" w:color="auto" w:fill="FFFFFF"/>
        <w:spacing w:after="0" w:line="240" w:lineRule="atLeast"/>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Компьютерные и информационно-коммуникативные средства</w:t>
      </w:r>
    </w:p>
    <w:p w:rsidR="004D07EB" w:rsidRPr="00560D88" w:rsidRDefault="004D07EB" w:rsidP="004D07EB">
      <w:pPr>
        <w:pStyle w:val="a5"/>
        <w:numPr>
          <w:ilvl w:val="0"/>
          <w:numId w:val="14"/>
        </w:numPr>
        <w:shd w:val="clear" w:color="auto" w:fill="FFFFFF"/>
        <w:spacing w:after="0" w:line="240" w:lineRule="atLeast"/>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С</w:t>
      </w:r>
      <w:proofErr w:type="gramStart"/>
      <w:r w:rsidRPr="00560D88">
        <w:rPr>
          <w:rFonts w:ascii="Times New Roman" w:eastAsia="Times New Roman" w:hAnsi="Times New Roman" w:cs="Times New Roman"/>
          <w:sz w:val="24"/>
          <w:szCs w:val="24"/>
          <w:lang w:eastAsia="ru-RU"/>
        </w:rPr>
        <w:t xml:space="preserve">D </w:t>
      </w:r>
      <w:r w:rsidR="00EC5DE6" w:rsidRPr="00560D88">
        <w:rPr>
          <w:rFonts w:ascii="Times New Roman" w:eastAsia="Times New Roman" w:hAnsi="Times New Roman" w:cs="Times New Roman"/>
          <w:sz w:val="24"/>
          <w:szCs w:val="24"/>
          <w:lang w:eastAsia="ru-RU"/>
        </w:rPr>
        <w:t xml:space="preserve"> </w:t>
      </w:r>
      <w:r w:rsidRPr="00560D88">
        <w:rPr>
          <w:rFonts w:ascii="Times New Roman" w:eastAsia="Times New Roman" w:hAnsi="Times New Roman" w:cs="Times New Roman"/>
          <w:sz w:val="24"/>
          <w:szCs w:val="24"/>
          <w:lang w:eastAsia="ru-RU"/>
        </w:rPr>
        <w:t>с</w:t>
      </w:r>
      <w:proofErr w:type="gramEnd"/>
      <w:r w:rsidRPr="00560D88">
        <w:rPr>
          <w:rFonts w:ascii="Times New Roman" w:eastAsia="Times New Roman" w:hAnsi="Times New Roman" w:cs="Times New Roman"/>
          <w:sz w:val="24"/>
          <w:szCs w:val="24"/>
          <w:lang w:eastAsia="ru-RU"/>
        </w:rPr>
        <w:t xml:space="preserve"> презентациями по темам предмета</w:t>
      </w:r>
    </w:p>
    <w:p w:rsidR="004D07EB" w:rsidRPr="00560D88" w:rsidRDefault="004D07EB" w:rsidP="004D07EB">
      <w:pPr>
        <w:pStyle w:val="a5"/>
        <w:numPr>
          <w:ilvl w:val="0"/>
          <w:numId w:val="14"/>
        </w:numPr>
        <w:shd w:val="clear" w:color="auto" w:fill="FFFFFF"/>
        <w:spacing w:after="0" w:line="240" w:lineRule="atLeast"/>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Технические средства обучения (ТСО)</w:t>
      </w:r>
    </w:p>
    <w:p w:rsidR="004D07EB" w:rsidRPr="00560D88" w:rsidRDefault="004D07EB" w:rsidP="004D07EB">
      <w:pPr>
        <w:pStyle w:val="a5"/>
        <w:numPr>
          <w:ilvl w:val="0"/>
          <w:numId w:val="14"/>
        </w:numPr>
        <w:shd w:val="clear" w:color="auto" w:fill="FFFFFF"/>
        <w:spacing w:after="0" w:line="240" w:lineRule="atLeast"/>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 xml:space="preserve">Мультимедийный проектор </w:t>
      </w:r>
    </w:p>
    <w:p w:rsidR="004D07EB" w:rsidRPr="00560D88" w:rsidRDefault="004D07EB" w:rsidP="004D07EB">
      <w:pPr>
        <w:pStyle w:val="a5"/>
        <w:numPr>
          <w:ilvl w:val="0"/>
          <w:numId w:val="14"/>
        </w:numPr>
        <w:shd w:val="clear" w:color="auto" w:fill="FFFFFF"/>
        <w:spacing w:after="0" w:line="240" w:lineRule="atLeast"/>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Экранно-звуковые пособия</w:t>
      </w:r>
    </w:p>
    <w:p w:rsidR="004D07EB" w:rsidRPr="00560D88" w:rsidRDefault="004D07EB" w:rsidP="004D07EB">
      <w:pPr>
        <w:pStyle w:val="a5"/>
        <w:numPr>
          <w:ilvl w:val="0"/>
          <w:numId w:val="14"/>
        </w:numPr>
        <w:shd w:val="clear" w:color="auto" w:fill="FFFFFF"/>
        <w:spacing w:after="0" w:line="240" w:lineRule="atLeast"/>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Видеофильмы по предмету в цифровой форме.</w:t>
      </w:r>
    </w:p>
    <w:p w:rsidR="004D07EB" w:rsidRPr="00560D88" w:rsidRDefault="004D07EB" w:rsidP="004D07EB">
      <w:pPr>
        <w:pStyle w:val="a5"/>
        <w:numPr>
          <w:ilvl w:val="0"/>
          <w:numId w:val="14"/>
        </w:numPr>
        <w:shd w:val="clear" w:color="auto" w:fill="FFFFFF"/>
        <w:spacing w:after="0" w:line="240" w:lineRule="atLeast"/>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Аудиозаписи в соответствии с содержанием обучения в цифровой форме</w:t>
      </w:r>
    </w:p>
    <w:p w:rsidR="004D07EB" w:rsidRPr="00560D88" w:rsidRDefault="004D07EB" w:rsidP="004D07EB">
      <w:pPr>
        <w:pStyle w:val="a5"/>
        <w:numPr>
          <w:ilvl w:val="0"/>
          <w:numId w:val="14"/>
        </w:numPr>
        <w:shd w:val="clear" w:color="auto" w:fill="FFFFFF"/>
        <w:spacing w:after="0" w:line="240" w:lineRule="atLeast"/>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Аудиозаписи по музыке и литературным произведениям.</w:t>
      </w:r>
    </w:p>
    <w:p w:rsidR="004D07EB" w:rsidRPr="00560D88" w:rsidRDefault="004D07EB" w:rsidP="004D07EB">
      <w:pPr>
        <w:pStyle w:val="a5"/>
        <w:numPr>
          <w:ilvl w:val="0"/>
          <w:numId w:val="14"/>
        </w:numPr>
        <w:shd w:val="clear" w:color="auto" w:fill="FFFFFF"/>
        <w:spacing w:after="0" w:line="240" w:lineRule="atLeast"/>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Видеофильмы (памятники архитектуры, народные промыслы, художественные музеи, творчество отдельных художников, художественные технологии) в соответствии с программой обучения.</w:t>
      </w:r>
    </w:p>
    <w:p w:rsidR="004D07EB" w:rsidRPr="00560D88" w:rsidRDefault="004D07EB" w:rsidP="004D07EB">
      <w:pPr>
        <w:shd w:val="clear" w:color="auto" w:fill="FFFFFF"/>
        <w:spacing w:after="0" w:line="240" w:lineRule="atLeast"/>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Учебно-практическое оборудование</w:t>
      </w:r>
    </w:p>
    <w:p w:rsidR="004D07EB" w:rsidRPr="00560D88" w:rsidRDefault="004D07EB" w:rsidP="004D07EB">
      <w:pPr>
        <w:numPr>
          <w:ilvl w:val="0"/>
          <w:numId w:val="12"/>
        </w:numPr>
        <w:shd w:val="clear" w:color="auto" w:fill="FFFFFF"/>
        <w:spacing w:after="0" w:line="240" w:lineRule="atLeast"/>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Муляжи овощей, фруктов, грибов с учетом содержания обучения.</w:t>
      </w:r>
    </w:p>
    <w:p w:rsidR="004D07EB" w:rsidRPr="00560D88" w:rsidRDefault="004D07EB" w:rsidP="004D07EB">
      <w:pPr>
        <w:numPr>
          <w:ilvl w:val="0"/>
          <w:numId w:val="12"/>
        </w:numPr>
        <w:shd w:val="clear" w:color="auto" w:fill="FFFFFF"/>
        <w:spacing w:after="0" w:line="240" w:lineRule="atLeast"/>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Гербарии растений.</w:t>
      </w:r>
    </w:p>
    <w:p w:rsidR="004D07EB" w:rsidRPr="00560D88" w:rsidRDefault="004D07EB" w:rsidP="004D07EB">
      <w:pPr>
        <w:numPr>
          <w:ilvl w:val="0"/>
          <w:numId w:val="12"/>
        </w:numPr>
        <w:shd w:val="clear" w:color="auto" w:fill="FFFFFF"/>
        <w:spacing w:after="0" w:line="240" w:lineRule="atLeast"/>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Объемные геометрические тела.</w:t>
      </w:r>
    </w:p>
    <w:p w:rsidR="00DB7B57" w:rsidRPr="00560D88" w:rsidRDefault="00DB7B57" w:rsidP="00DB7B57">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Методы:</w:t>
      </w:r>
    </w:p>
    <w:p w:rsidR="00DB7B57" w:rsidRPr="00560D88" w:rsidRDefault="00DB7B57" w:rsidP="00DB7B57">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погружение (эмоционально-образное проживание художественного шедевра, проникновение в его суть);</w:t>
      </w:r>
    </w:p>
    <w:p w:rsidR="00DB7B57" w:rsidRPr="00560D88" w:rsidRDefault="00DB7B57" w:rsidP="00DB7B57">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постижение (освоение, личностное переосмысление произведений искусства);</w:t>
      </w:r>
    </w:p>
    <w:p w:rsidR="00DB7B57" w:rsidRPr="00560D88" w:rsidRDefault="00DB7B57" w:rsidP="00DB7B57">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сравнение (эмоциональное, аналитическое сопоставление художественных образов, стилеобразующих черт);</w:t>
      </w:r>
    </w:p>
    <w:p w:rsidR="00DB7B57" w:rsidRPr="00560D88" w:rsidRDefault="00DB7B57" w:rsidP="00DB7B57">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наглядный (учитель поэтапно демонстрирует приёмы работы);</w:t>
      </w:r>
    </w:p>
    <w:p w:rsidR="00DB7B57" w:rsidRPr="00560D88" w:rsidRDefault="00DB7B57" w:rsidP="00DB7B57">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репродуктивный (воспроизводящий);</w:t>
      </w:r>
    </w:p>
    <w:p w:rsidR="00DB7B57" w:rsidRPr="00560D88" w:rsidRDefault="00DB7B57" w:rsidP="00DB7B57">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иллюстративный (объяснение сопровождается демонстрацией наглядного материала);</w:t>
      </w:r>
    </w:p>
    <w:p w:rsidR="00DB7B57" w:rsidRPr="00560D88" w:rsidRDefault="00DB7B57" w:rsidP="00DB7B57">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проблемный (педагог ставит проблему и вместе с детьми ищет пути её решения);</w:t>
      </w:r>
    </w:p>
    <w:p w:rsidR="00DB7B57" w:rsidRPr="00560D88" w:rsidRDefault="00DB7B57" w:rsidP="00DB7B57">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эвристический (проблема формулируется детьми, ими и предлагаются способы её решения).</w:t>
      </w:r>
    </w:p>
    <w:p w:rsidR="00DB7B57" w:rsidRDefault="00DB7B57" w:rsidP="00DB7B57">
      <w:pPr>
        <w:spacing w:after="0" w:line="240" w:lineRule="atLeast"/>
        <w:jc w:val="both"/>
        <w:rPr>
          <w:rFonts w:ascii="Times New Roman" w:hAnsi="Times New Roman" w:cs="Times New Roman"/>
          <w:sz w:val="24"/>
          <w:szCs w:val="24"/>
        </w:rPr>
      </w:pPr>
    </w:p>
    <w:p w:rsidR="002C027E" w:rsidRDefault="002C027E" w:rsidP="00DB7B57">
      <w:pPr>
        <w:spacing w:after="0" w:line="240" w:lineRule="atLeast"/>
        <w:jc w:val="both"/>
        <w:rPr>
          <w:rFonts w:ascii="Times New Roman" w:hAnsi="Times New Roman" w:cs="Times New Roman"/>
          <w:sz w:val="24"/>
          <w:szCs w:val="24"/>
        </w:rPr>
      </w:pPr>
    </w:p>
    <w:p w:rsidR="002C027E" w:rsidRPr="00560D88" w:rsidRDefault="002C027E" w:rsidP="00DB7B57">
      <w:pPr>
        <w:spacing w:after="0" w:line="240" w:lineRule="atLeast"/>
        <w:jc w:val="both"/>
        <w:rPr>
          <w:rFonts w:ascii="Times New Roman" w:hAnsi="Times New Roman" w:cs="Times New Roman"/>
          <w:sz w:val="24"/>
          <w:szCs w:val="24"/>
        </w:rPr>
      </w:pPr>
    </w:p>
    <w:p w:rsidR="005007CF" w:rsidRPr="00560D88" w:rsidRDefault="005007CF" w:rsidP="00DB7B57">
      <w:pPr>
        <w:spacing w:after="0" w:line="240" w:lineRule="atLeast"/>
        <w:jc w:val="both"/>
        <w:rPr>
          <w:rFonts w:ascii="Times New Roman" w:hAnsi="Times New Roman" w:cs="Times New Roman"/>
          <w:sz w:val="24"/>
          <w:szCs w:val="24"/>
        </w:rPr>
      </w:pPr>
      <w:r w:rsidRPr="00560D88">
        <w:rPr>
          <w:rFonts w:ascii="Times New Roman" w:hAnsi="Times New Roman" w:cs="Times New Roman"/>
          <w:sz w:val="24"/>
          <w:szCs w:val="24"/>
        </w:rPr>
        <w:t xml:space="preserve">3.Список литературы </w:t>
      </w:r>
    </w:p>
    <w:p w:rsidR="004D07EB" w:rsidRPr="00560D88" w:rsidRDefault="004D07EB" w:rsidP="004D07EB">
      <w:pPr>
        <w:spacing w:after="0" w:line="240" w:lineRule="atLeast"/>
        <w:rPr>
          <w:rFonts w:ascii="Times New Roman" w:eastAsia="Times New Roman" w:hAnsi="Times New Roman" w:cs="Times New Roman"/>
          <w:sz w:val="24"/>
          <w:szCs w:val="24"/>
          <w:lang w:eastAsia="ru-RU"/>
        </w:rPr>
      </w:pPr>
    </w:p>
    <w:p w:rsidR="004D07EB" w:rsidRPr="00560D88" w:rsidRDefault="004D07EB" w:rsidP="004D07EB">
      <w:pPr>
        <w:spacing w:after="0" w:line="240" w:lineRule="atLeast"/>
        <w:jc w:val="both"/>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Список литературы для учителей.</w:t>
      </w:r>
    </w:p>
    <w:p w:rsidR="004D07EB" w:rsidRPr="00560D88" w:rsidRDefault="004D07EB" w:rsidP="004D07EB">
      <w:pPr>
        <w:numPr>
          <w:ilvl w:val="0"/>
          <w:numId w:val="15"/>
        </w:numPr>
        <w:spacing w:after="0" w:line="240" w:lineRule="atLeast"/>
        <w:jc w:val="both"/>
        <w:rPr>
          <w:rFonts w:ascii="Times New Roman" w:eastAsia="Times New Roman" w:hAnsi="Times New Roman" w:cs="Times New Roman"/>
          <w:sz w:val="24"/>
          <w:szCs w:val="24"/>
          <w:lang w:eastAsia="ru-RU"/>
        </w:rPr>
      </w:pPr>
      <w:proofErr w:type="spellStart"/>
      <w:r w:rsidRPr="00560D88">
        <w:rPr>
          <w:rFonts w:ascii="Times New Roman" w:eastAsia="Times New Roman" w:hAnsi="Times New Roman" w:cs="Times New Roman"/>
          <w:sz w:val="24"/>
          <w:szCs w:val="24"/>
          <w:lang w:eastAsia="ru-RU"/>
        </w:rPr>
        <w:t>Дорожин</w:t>
      </w:r>
      <w:proofErr w:type="spellEnd"/>
      <w:r w:rsidRPr="00560D88">
        <w:rPr>
          <w:rFonts w:ascii="Times New Roman" w:eastAsia="Times New Roman" w:hAnsi="Times New Roman" w:cs="Times New Roman"/>
          <w:sz w:val="24"/>
          <w:szCs w:val="24"/>
          <w:lang w:eastAsia="ru-RU"/>
        </w:rPr>
        <w:t xml:space="preserve"> Ю.В. Простые узоры и орнаменты. - Москва: Мозаика-синтез, 2005.</w:t>
      </w:r>
    </w:p>
    <w:p w:rsidR="004D07EB" w:rsidRPr="00560D88" w:rsidRDefault="004D07EB" w:rsidP="004D07EB">
      <w:pPr>
        <w:numPr>
          <w:ilvl w:val="0"/>
          <w:numId w:val="15"/>
        </w:numPr>
        <w:spacing w:after="0" w:line="240" w:lineRule="atLeast"/>
        <w:jc w:val="both"/>
        <w:rPr>
          <w:rFonts w:ascii="Times New Roman" w:eastAsia="Times New Roman" w:hAnsi="Times New Roman" w:cs="Times New Roman"/>
          <w:sz w:val="24"/>
          <w:szCs w:val="24"/>
          <w:lang w:eastAsia="ru-RU"/>
        </w:rPr>
      </w:pPr>
      <w:proofErr w:type="spellStart"/>
      <w:r w:rsidRPr="00560D88">
        <w:rPr>
          <w:rFonts w:ascii="Times New Roman" w:eastAsia="Times New Roman" w:hAnsi="Times New Roman" w:cs="Times New Roman"/>
          <w:sz w:val="24"/>
          <w:szCs w:val="24"/>
          <w:lang w:eastAsia="ru-RU"/>
        </w:rPr>
        <w:t>Колякина</w:t>
      </w:r>
      <w:proofErr w:type="spellEnd"/>
      <w:r w:rsidRPr="00560D88">
        <w:rPr>
          <w:rFonts w:ascii="Times New Roman" w:eastAsia="Times New Roman" w:hAnsi="Times New Roman" w:cs="Times New Roman"/>
          <w:sz w:val="24"/>
          <w:szCs w:val="24"/>
          <w:lang w:eastAsia="ru-RU"/>
        </w:rPr>
        <w:t xml:space="preserve"> В.И. Методика организации уроков коллективного творчества: Планы и сценарии уроков изобразительного искусства Москва: </w:t>
      </w:r>
      <w:proofErr w:type="spellStart"/>
      <w:r w:rsidRPr="00560D88">
        <w:rPr>
          <w:rFonts w:ascii="Times New Roman" w:eastAsia="Times New Roman" w:hAnsi="Times New Roman" w:cs="Times New Roman"/>
          <w:sz w:val="24"/>
          <w:szCs w:val="24"/>
          <w:lang w:eastAsia="ru-RU"/>
        </w:rPr>
        <w:t>Владос</w:t>
      </w:r>
      <w:proofErr w:type="spellEnd"/>
      <w:r w:rsidRPr="00560D88">
        <w:rPr>
          <w:rFonts w:ascii="Times New Roman" w:eastAsia="Times New Roman" w:hAnsi="Times New Roman" w:cs="Times New Roman"/>
          <w:sz w:val="24"/>
          <w:szCs w:val="24"/>
          <w:lang w:eastAsia="ru-RU"/>
        </w:rPr>
        <w:t>, 2004.</w:t>
      </w:r>
    </w:p>
    <w:p w:rsidR="004D07EB" w:rsidRPr="00560D88" w:rsidRDefault="004D07EB" w:rsidP="004D07EB">
      <w:pPr>
        <w:numPr>
          <w:ilvl w:val="0"/>
          <w:numId w:val="15"/>
        </w:numPr>
        <w:spacing w:after="0" w:line="240" w:lineRule="atLeast"/>
        <w:jc w:val="both"/>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Конышева М.Н. Чудесная мастерская - 3 учебника для начальной школы – Москва, 2000.</w:t>
      </w:r>
    </w:p>
    <w:p w:rsidR="004D07EB" w:rsidRPr="00560D88" w:rsidRDefault="004D07EB" w:rsidP="004D07EB">
      <w:pPr>
        <w:numPr>
          <w:ilvl w:val="0"/>
          <w:numId w:val="15"/>
        </w:numPr>
        <w:spacing w:after="0" w:line="240" w:lineRule="atLeast"/>
        <w:jc w:val="both"/>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Сокольникова Н. М. Изобразительное искусство и методика ее преподавания в начальной школе. - Москва: Академия, 2008.</w:t>
      </w:r>
    </w:p>
    <w:p w:rsidR="004D07EB" w:rsidRPr="00560D88" w:rsidRDefault="00EC5DE6" w:rsidP="004D07EB">
      <w:pPr>
        <w:spacing w:after="0" w:line="240" w:lineRule="atLeast"/>
        <w:jc w:val="both"/>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5.</w:t>
      </w:r>
      <w:r w:rsidR="004D07EB" w:rsidRPr="00560D88">
        <w:rPr>
          <w:rFonts w:ascii="Times New Roman" w:eastAsia="Times New Roman" w:hAnsi="Times New Roman" w:cs="Times New Roman"/>
          <w:sz w:val="24"/>
          <w:szCs w:val="24"/>
          <w:lang w:eastAsia="ru-RU"/>
        </w:rPr>
        <w:t>Стрелкина В Л. Нетрадиционная техника изо деятельности в школе – Москва:2007.</w:t>
      </w:r>
    </w:p>
    <w:p w:rsidR="004D07EB" w:rsidRPr="00560D88" w:rsidRDefault="004D07EB" w:rsidP="004D07EB">
      <w:pPr>
        <w:numPr>
          <w:ilvl w:val="0"/>
          <w:numId w:val="16"/>
        </w:numPr>
        <w:spacing w:after="0" w:line="240" w:lineRule="atLeast"/>
        <w:jc w:val="both"/>
        <w:rPr>
          <w:rFonts w:ascii="Times New Roman" w:eastAsia="Times New Roman" w:hAnsi="Times New Roman" w:cs="Times New Roman"/>
          <w:sz w:val="24"/>
          <w:szCs w:val="24"/>
          <w:lang w:eastAsia="ru-RU"/>
        </w:rPr>
      </w:pPr>
      <w:proofErr w:type="spellStart"/>
      <w:r w:rsidRPr="00560D88">
        <w:rPr>
          <w:rFonts w:ascii="Times New Roman" w:eastAsia="Times New Roman" w:hAnsi="Times New Roman" w:cs="Times New Roman"/>
          <w:sz w:val="24"/>
          <w:szCs w:val="24"/>
          <w:lang w:eastAsia="ru-RU"/>
        </w:rPr>
        <w:t>Стрелкина</w:t>
      </w:r>
      <w:proofErr w:type="spellEnd"/>
      <w:r w:rsidRPr="00560D88">
        <w:rPr>
          <w:rFonts w:ascii="Times New Roman" w:eastAsia="Times New Roman" w:hAnsi="Times New Roman" w:cs="Times New Roman"/>
          <w:sz w:val="24"/>
          <w:szCs w:val="24"/>
          <w:lang w:eastAsia="ru-RU"/>
        </w:rPr>
        <w:t xml:space="preserve"> В Л. Нетрадиционная техника </w:t>
      </w:r>
      <w:proofErr w:type="spellStart"/>
      <w:r w:rsidRPr="00560D88">
        <w:rPr>
          <w:rFonts w:ascii="Times New Roman" w:eastAsia="Times New Roman" w:hAnsi="Times New Roman" w:cs="Times New Roman"/>
          <w:sz w:val="24"/>
          <w:szCs w:val="24"/>
          <w:lang w:eastAsia="ru-RU"/>
        </w:rPr>
        <w:t>изодеятелы-юсти</w:t>
      </w:r>
      <w:proofErr w:type="spellEnd"/>
      <w:r w:rsidRPr="00560D88">
        <w:rPr>
          <w:rFonts w:ascii="Times New Roman" w:eastAsia="Times New Roman" w:hAnsi="Times New Roman" w:cs="Times New Roman"/>
          <w:sz w:val="24"/>
          <w:szCs w:val="24"/>
          <w:lang w:eastAsia="ru-RU"/>
        </w:rPr>
        <w:t xml:space="preserve"> в школе – Москва: 2007.</w:t>
      </w:r>
    </w:p>
    <w:p w:rsidR="004D07EB" w:rsidRPr="00560D88" w:rsidRDefault="004D07EB" w:rsidP="004D07EB">
      <w:pPr>
        <w:numPr>
          <w:ilvl w:val="0"/>
          <w:numId w:val="16"/>
        </w:numPr>
        <w:spacing w:after="0" w:line="240" w:lineRule="atLeast"/>
        <w:jc w:val="both"/>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 xml:space="preserve">Успенская Е.Е., Ивахнов А.В. Искусство батика - Москва.: </w:t>
      </w:r>
      <w:proofErr w:type="spellStart"/>
      <w:r w:rsidRPr="00560D88">
        <w:rPr>
          <w:rFonts w:ascii="Times New Roman" w:eastAsia="Times New Roman" w:hAnsi="Times New Roman" w:cs="Times New Roman"/>
          <w:sz w:val="24"/>
          <w:szCs w:val="24"/>
          <w:lang w:eastAsia="ru-RU"/>
        </w:rPr>
        <w:t>Внеигсигма</w:t>
      </w:r>
      <w:proofErr w:type="spellEnd"/>
      <w:r w:rsidRPr="00560D88">
        <w:rPr>
          <w:rFonts w:ascii="Times New Roman" w:eastAsia="Times New Roman" w:hAnsi="Times New Roman" w:cs="Times New Roman"/>
          <w:sz w:val="24"/>
          <w:szCs w:val="24"/>
          <w:lang w:eastAsia="ru-RU"/>
        </w:rPr>
        <w:t>, 2000.</w:t>
      </w:r>
    </w:p>
    <w:p w:rsidR="004D07EB" w:rsidRPr="00560D88" w:rsidRDefault="004D07EB" w:rsidP="004D07EB">
      <w:pPr>
        <w:numPr>
          <w:ilvl w:val="0"/>
          <w:numId w:val="16"/>
        </w:numPr>
        <w:spacing w:after="0" w:line="240" w:lineRule="atLeast"/>
        <w:jc w:val="both"/>
        <w:rPr>
          <w:rFonts w:ascii="Times New Roman" w:eastAsia="Times New Roman" w:hAnsi="Times New Roman" w:cs="Times New Roman"/>
          <w:sz w:val="24"/>
          <w:szCs w:val="24"/>
          <w:lang w:eastAsia="ru-RU"/>
        </w:rPr>
      </w:pPr>
      <w:proofErr w:type="spellStart"/>
      <w:r w:rsidRPr="00560D88">
        <w:rPr>
          <w:rFonts w:ascii="Times New Roman" w:eastAsia="Times New Roman" w:hAnsi="Times New Roman" w:cs="Times New Roman"/>
          <w:sz w:val="24"/>
          <w:szCs w:val="24"/>
          <w:lang w:eastAsia="ru-RU"/>
        </w:rPr>
        <w:t>Ячменёва</w:t>
      </w:r>
      <w:proofErr w:type="spellEnd"/>
      <w:r w:rsidRPr="00560D88">
        <w:rPr>
          <w:rFonts w:ascii="Times New Roman" w:eastAsia="Times New Roman" w:hAnsi="Times New Roman" w:cs="Times New Roman"/>
          <w:sz w:val="24"/>
          <w:szCs w:val="24"/>
          <w:lang w:eastAsia="ru-RU"/>
        </w:rPr>
        <w:t xml:space="preserve"> В. В. Занятия и игровые упражнения по художественному творчеству с детьми 7-14 лет. Москва: 2003.</w:t>
      </w:r>
    </w:p>
    <w:p w:rsidR="004D07EB" w:rsidRPr="00560D88" w:rsidRDefault="004D07EB" w:rsidP="004D07EB">
      <w:pPr>
        <w:spacing w:after="0" w:line="240" w:lineRule="atLeast"/>
        <w:jc w:val="both"/>
        <w:rPr>
          <w:rFonts w:ascii="Times New Roman" w:eastAsia="Times New Roman" w:hAnsi="Times New Roman" w:cs="Times New Roman"/>
          <w:sz w:val="24"/>
          <w:szCs w:val="24"/>
          <w:lang w:eastAsia="ru-RU"/>
        </w:rPr>
      </w:pPr>
    </w:p>
    <w:p w:rsidR="004D07EB" w:rsidRPr="00560D88" w:rsidRDefault="004D07EB" w:rsidP="004D07EB">
      <w:pPr>
        <w:spacing w:after="0" w:line="240" w:lineRule="atLeast"/>
        <w:jc w:val="both"/>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 xml:space="preserve">Список литературы для детей </w:t>
      </w:r>
    </w:p>
    <w:p w:rsidR="004D07EB" w:rsidRPr="00560D88" w:rsidRDefault="00EC5DE6" w:rsidP="004D07EB">
      <w:pPr>
        <w:spacing w:after="0" w:line="240" w:lineRule="atLeast"/>
        <w:jc w:val="both"/>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1.</w:t>
      </w:r>
      <w:r w:rsidR="004D07EB" w:rsidRPr="00560D88">
        <w:rPr>
          <w:rFonts w:ascii="Times New Roman" w:eastAsia="Times New Roman" w:hAnsi="Times New Roman" w:cs="Times New Roman"/>
          <w:sz w:val="24"/>
          <w:szCs w:val="24"/>
          <w:lang w:eastAsia="ru-RU"/>
        </w:rPr>
        <w:t xml:space="preserve">Афанасьев С. П. </w:t>
      </w:r>
      <w:proofErr w:type="spellStart"/>
      <w:r w:rsidR="004D07EB" w:rsidRPr="00560D88">
        <w:rPr>
          <w:rFonts w:ascii="Times New Roman" w:eastAsia="Times New Roman" w:hAnsi="Times New Roman" w:cs="Times New Roman"/>
          <w:sz w:val="24"/>
          <w:szCs w:val="24"/>
          <w:lang w:eastAsia="ru-RU"/>
        </w:rPr>
        <w:t>Коморин</w:t>
      </w:r>
      <w:proofErr w:type="spellEnd"/>
      <w:r w:rsidR="004D07EB" w:rsidRPr="00560D88">
        <w:rPr>
          <w:rFonts w:ascii="Times New Roman" w:eastAsia="Times New Roman" w:hAnsi="Times New Roman" w:cs="Times New Roman"/>
          <w:sz w:val="24"/>
          <w:szCs w:val="24"/>
          <w:lang w:eastAsia="ru-RU"/>
        </w:rPr>
        <w:t xml:space="preserve"> С. В. Весёлые конкурсы для больших и маленьких. Москва: </w:t>
      </w:r>
      <w:proofErr w:type="spellStart"/>
      <w:r w:rsidR="004D07EB" w:rsidRPr="00560D88">
        <w:rPr>
          <w:rFonts w:ascii="Times New Roman" w:eastAsia="Times New Roman" w:hAnsi="Times New Roman" w:cs="Times New Roman"/>
          <w:sz w:val="24"/>
          <w:szCs w:val="24"/>
          <w:lang w:eastAsia="ru-RU"/>
        </w:rPr>
        <w:t>Аст</w:t>
      </w:r>
      <w:proofErr w:type="spellEnd"/>
      <w:r w:rsidR="004D07EB" w:rsidRPr="00560D88">
        <w:rPr>
          <w:rFonts w:ascii="Times New Roman" w:eastAsia="Times New Roman" w:hAnsi="Times New Roman" w:cs="Times New Roman"/>
          <w:sz w:val="24"/>
          <w:szCs w:val="24"/>
          <w:lang w:eastAsia="ru-RU"/>
        </w:rPr>
        <w:t xml:space="preserve">-Пресс </w:t>
      </w:r>
      <w:proofErr w:type="gramStart"/>
      <w:r w:rsidR="004D07EB" w:rsidRPr="00560D88">
        <w:rPr>
          <w:rFonts w:ascii="Times New Roman" w:eastAsia="Times New Roman" w:hAnsi="Times New Roman" w:cs="Times New Roman"/>
          <w:sz w:val="24"/>
          <w:szCs w:val="24"/>
          <w:lang w:eastAsia="ru-RU"/>
        </w:rPr>
        <w:t>СКД,  2005</w:t>
      </w:r>
      <w:proofErr w:type="gramEnd"/>
      <w:r w:rsidR="004D07EB" w:rsidRPr="00560D88">
        <w:rPr>
          <w:rFonts w:ascii="Times New Roman" w:eastAsia="Times New Roman" w:hAnsi="Times New Roman" w:cs="Times New Roman"/>
          <w:sz w:val="24"/>
          <w:szCs w:val="24"/>
          <w:lang w:eastAsia="ru-RU"/>
        </w:rPr>
        <w:t>.</w:t>
      </w:r>
    </w:p>
    <w:p w:rsidR="004D07EB" w:rsidRPr="00560D88" w:rsidRDefault="004D07EB" w:rsidP="004D07EB">
      <w:pPr>
        <w:spacing w:after="0" w:line="240" w:lineRule="atLeast"/>
        <w:jc w:val="both"/>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 xml:space="preserve">2.Дубровская Н.  В. Краски палитры.  6 - 7лет: рабочая тетрадь по </w:t>
      </w:r>
      <w:proofErr w:type="spellStart"/>
      <w:r w:rsidRPr="00560D88">
        <w:rPr>
          <w:rFonts w:ascii="Times New Roman" w:eastAsia="Times New Roman" w:hAnsi="Times New Roman" w:cs="Times New Roman"/>
          <w:sz w:val="24"/>
          <w:szCs w:val="24"/>
          <w:lang w:eastAsia="ru-RU"/>
        </w:rPr>
        <w:t>цветоведению</w:t>
      </w:r>
      <w:proofErr w:type="spellEnd"/>
      <w:r w:rsidRPr="00560D88">
        <w:rPr>
          <w:rFonts w:ascii="Times New Roman" w:eastAsia="Times New Roman" w:hAnsi="Times New Roman" w:cs="Times New Roman"/>
          <w:sz w:val="24"/>
          <w:szCs w:val="24"/>
          <w:lang w:eastAsia="ru-RU"/>
        </w:rPr>
        <w:t>. Санкт - Петербург: Детство - Пресс, 2006.</w:t>
      </w:r>
    </w:p>
    <w:p w:rsidR="004D07EB" w:rsidRPr="00560D88" w:rsidRDefault="004D07EB" w:rsidP="004D07EB">
      <w:pPr>
        <w:numPr>
          <w:ilvl w:val="0"/>
          <w:numId w:val="17"/>
        </w:numPr>
        <w:spacing w:after="0" w:line="240" w:lineRule="atLeast"/>
        <w:jc w:val="both"/>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Дубровская II. В. Игры с цветом. Санкт - Петербург: Детство - Пресс, 2005.</w:t>
      </w:r>
    </w:p>
    <w:p w:rsidR="004D07EB" w:rsidRPr="00560D88" w:rsidRDefault="004D07EB" w:rsidP="004D07EB">
      <w:pPr>
        <w:numPr>
          <w:ilvl w:val="0"/>
          <w:numId w:val="17"/>
        </w:numPr>
        <w:spacing w:after="0" w:line="240" w:lineRule="atLeast"/>
        <w:jc w:val="both"/>
        <w:rPr>
          <w:rFonts w:ascii="Times New Roman" w:eastAsia="Times New Roman" w:hAnsi="Times New Roman" w:cs="Times New Roman"/>
          <w:sz w:val="24"/>
          <w:szCs w:val="24"/>
          <w:lang w:eastAsia="ru-RU"/>
        </w:rPr>
      </w:pPr>
      <w:r w:rsidRPr="00560D88">
        <w:rPr>
          <w:rFonts w:ascii="Times New Roman" w:eastAsia="Times New Roman" w:hAnsi="Times New Roman" w:cs="Times New Roman"/>
          <w:sz w:val="24"/>
          <w:szCs w:val="24"/>
          <w:lang w:eastAsia="ru-RU"/>
        </w:rPr>
        <w:t xml:space="preserve">Светлова И. Е. Развиваем воображение и фантазию. Москва: </w:t>
      </w:r>
      <w:proofErr w:type="spellStart"/>
      <w:r w:rsidRPr="00560D88">
        <w:rPr>
          <w:rFonts w:ascii="Times New Roman" w:eastAsia="Times New Roman" w:hAnsi="Times New Roman" w:cs="Times New Roman"/>
          <w:sz w:val="24"/>
          <w:szCs w:val="24"/>
          <w:lang w:eastAsia="ru-RU"/>
        </w:rPr>
        <w:t>Эксмо</w:t>
      </w:r>
      <w:proofErr w:type="spellEnd"/>
      <w:r w:rsidRPr="00560D88">
        <w:rPr>
          <w:rFonts w:ascii="Times New Roman" w:eastAsia="Times New Roman" w:hAnsi="Times New Roman" w:cs="Times New Roman"/>
          <w:sz w:val="24"/>
          <w:szCs w:val="24"/>
          <w:lang w:eastAsia="ru-RU"/>
        </w:rPr>
        <w:t>, 2005.</w:t>
      </w:r>
    </w:p>
    <w:p w:rsidR="004D07EB" w:rsidRPr="00560D88" w:rsidRDefault="004D07EB" w:rsidP="004D07EB">
      <w:pPr>
        <w:spacing w:after="0" w:line="240" w:lineRule="atLeast"/>
        <w:jc w:val="both"/>
        <w:rPr>
          <w:rFonts w:ascii="Times New Roman" w:eastAsia="Times New Roman" w:hAnsi="Times New Roman" w:cs="Times New Roman"/>
          <w:sz w:val="24"/>
          <w:szCs w:val="24"/>
          <w:lang w:eastAsia="ru-RU"/>
        </w:rPr>
      </w:pPr>
    </w:p>
    <w:p w:rsidR="004D07EB" w:rsidRPr="00560D88" w:rsidRDefault="004D07EB" w:rsidP="004D07EB">
      <w:pPr>
        <w:spacing w:after="0" w:line="240" w:lineRule="atLeast"/>
        <w:jc w:val="both"/>
        <w:rPr>
          <w:rFonts w:ascii="Times New Roman" w:eastAsia="Times New Roman" w:hAnsi="Times New Roman" w:cs="Times New Roman"/>
          <w:sz w:val="24"/>
          <w:szCs w:val="24"/>
          <w:lang w:eastAsia="ru-RU"/>
        </w:rPr>
      </w:pPr>
    </w:p>
    <w:p w:rsidR="004D07EB" w:rsidRPr="00560D88" w:rsidRDefault="004D07EB" w:rsidP="004D07EB">
      <w:pPr>
        <w:spacing w:after="0" w:line="240" w:lineRule="atLeast"/>
        <w:jc w:val="both"/>
        <w:rPr>
          <w:rFonts w:ascii="Times New Roman" w:eastAsia="Times New Roman" w:hAnsi="Times New Roman" w:cs="Times New Roman"/>
          <w:sz w:val="24"/>
          <w:szCs w:val="24"/>
          <w:lang w:eastAsia="ru-RU"/>
        </w:rPr>
      </w:pPr>
    </w:p>
    <w:p w:rsidR="005007CF" w:rsidRPr="00560D88" w:rsidRDefault="005007CF" w:rsidP="004D07EB">
      <w:pPr>
        <w:widowControl w:val="0"/>
        <w:autoSpaceDE w:val="0"/>
        <w:autoSpaceDN w:val="0"/>
        <w:adjustRightInd w:val="0"/>
        <w:spacing w:after="0" w:line="240" w:lineRule="atLeast"/>
        <w:jc w:val="both"/>
        <w:rPr>
          <w:rFonts w:ascii="Times New Roman" w:eastAsia="Times New Roman" w:hAnsi="Times New Roman" w:cs="Times New Roman"/>
          <w:sz w:val="24"/>
          <w:szCs w:val="24"/>
          <w:lang w:eastAsia="ru-RU"/>
        </w:rPr>
      </w:pPr>
    </w:p>
    <w:p w:rsidR="005007CF" w:rsidRPr="00560D88" w:rsidRDefault="005007CF" w:rsidP="004D07EB">
      <w:pPr>
        <w:widowControl w:val="0"/>
        <w:autoSpaceDE w:val="0"/>
        <w:autoSpaceDN w:val="0"/>
        <w:adjustRightInd w:val="0"/>
        <w:spacing w:after="0" w:line="240" w:lineRule="atLeast"/>
        <w:jc w:val="both"/>
        <w:rPr>
          <w:rFonts w:ascii="Times New Roman" w:eastAsia="Times New Roman" w:hAnsi="Times New Roman" w:cs="Times New Roman"/>
          <w:sz w:val="24"/>
          <w:szCs w:val="24"/>
          <w:lang w:eastAsia="ru-RU"/>
        </w:rPr>
      </w:pPr>
    </w:p>
    <w:p w:rsidR="005007CF" w:rsidRPr="00560D88" w:rsidRDefault="005007CF" w:rsidP="004D07EB">
      <w:pPr>
        <w:widowControl w:val="0"/>
        <w:autoSpaceDE w:val="0"/>
        <w:autoSpaceDN w:val="0"/>
        <w:adjustRightInd w:val="0"/>
        <w:spacing w:after="0" w:line="240" w:lineRule="atLeast"/>
        <w:jc w:val="both"/>
        <w:rPr>
          <w:rFonts w:ascii="Times New Roman" w:eastAsia="Times New Roman" w:hAnsi="Times New Roman" w:cs="Times New Roman"/>
          <w:sz w:val="24"/>
          <w:szCs w:val="24"/>
          <w:lang w:eastAsia="ru-RU"/>
        </w:rPr>
      </w:pPr>
    </w:p>
    <w:p w:rsidR="005007CF" w:rsidRPr="00560D88" w:rsidRDefault="005007CF" w:rsidP="00EB5F7B">
      <w:pPr>
        <w:widowControl w:val="0"/>
        <w:autoSpaceDE w:val="0"/>
        <w:autoSpaceDN w:val="0"/>
        <w:adjustRightInd w:val="0"/>
        <w:spacing w:after="0" w:line="240" w:lineRule="atLeast"/>
        <w:jc w:val="both"/>
        <w:rPr>
          <w:rFonts w:ascii="Times New Roman" w:eastAsia="Times New Roman" w:hAnsi="Times New Roman" w:cs="Times New Roman"/>
          <w:sz w:val="24"/>
          <w:szCs w:val="24"/>
          <w:lang w:eastAsia="ru-RU"/>
        </w:rPr>
      </w:pPr>
    </w:p>
    <w:sectPr w:rsidR="005007CF" w:rsidRPr="00560D88" w:rsidSect="007A3AFC">
      <w:type w:val="continuous"/>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7CD4B0"/>
    <w:lvl w:ilvl="0">
      <w:numFmt w:val="bullet"/>
      <w:lvlText w:val="*"/>
      <w:lvlJc w:val="left"/>
      <w:pPr>
        <w:ind w:left="0" w:firstLine="0"/>
      </w:pPr>
    </w:lvl>
  </w:abstractNum>
  <w:abstractNum w:abstractNumId="1" w15:restartNumberingAfterBreak="0">
    <w:nsid w:val="035B5732"/>
    <w:multiLevelType w:val="hybridMultilevel"/>
    <w:tmpl w:val="D060866A"/>
    <w:lvl w:ilvl="0" w:tplc="8C7CD4B0">
      <w:numFmt w:val="bullet"/>
      <w:lvlText w:val="•"/>
      <w:legacy w:legacy="1" w:legacySpace="0" w:legacyIndent="166"/>
      <w:lvlJc w:val="left"/>
      <w:pPr>
        <w:ind w:left="0" w:firstLine="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106C62"/>
    <w:multiLevelType w:val="hybridMultilevel"/>
    <w:tmpl w:val="9A7CEF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C25C91"/>
    <w:multiLevelType w:val="hybridMultilevel"/>
    <w:tmpl w:val="66543BB8"/>
    <w:lvl w:ilvl="0" w:tplc="0419000F">
      <w:start w:val="1"/>
      <w:numFmt w:val="decimal"/>
      <w:lvlText w:val="%1."/>
      <w:lvlJc w:val="left"/>
      <w:pPr>
        <w:ind w:left="422" w:hanging="360"/>
      </w:pPr>
    </w:lvl>
    <w:lvl w:ilvl="1" w:tplc="04190019" w:tentative="1">
      <w:start w:val="1"/>
      <w:numFmt w:val="lowerLetter"/>
      <w:lvlText w:val="%2."/>
      <w:lvlJc w:val="left"/>
      <w:pPr>
        <w:ind w:left="1142" w:hanging="360"/>
      </w:pPr>
    </w:lvl>
    <w:lvl w:ilvl="2" w:tplc="0419001B" w:tentative="1">
      <w:start w:val="1"/>
      <w:numFmt w:val="lowerRoman"/>
      <w:lvlText w:val="%3."/>
      <w:lvlJc w:val="right"/>
      <w:pPr>
        <w:ind w:left="1862" w:hanging="180"/>
      </w:pPr>
    </w:lvl>
    <w:lvl w:ilvl="3" w:tplc="0419000F" w:tentative="1">
      <w:start w:val="1"/>
      <w:numFmt w:val="decimal"/>
      <w:lvlText w:val="%4."/>
      <w:lvlJc w:val="left"/>
      <w:pPr>
        <w:ind w:left="2582" w:hanging="360"/>
      </w:pPr>
    </w:lvl>
    <w:lvl w:ilvl="4" w:tplc="04190019" w:tentative="1">
      <w:start w:val="1"/>
      <w:numFmt w:val="lowerLetter"/>
      <w:lvlText w:val="%5."/>
      <w:lvlJc w:val="left"/>
      <w:pPr>
        <w:ind w:left="3302" w:hanging="360"/>
      </w:pPr>
    </w:lvl>
    <w:lvl w:ilvl="5" w:tplc="0419001B" w:tentative="1">
      <w:start w:val="1"/>
      <w:numFmt w:val="lowerRoman"/>
      <w:lvlText w:val="%6."/>
      <w:lvlJc w:val="right"/>
      <w:pPr>
        <w:ind w:left="4022" w:hanging="180"/>
      </w:pPr>
    </w:lvl>
    <w:lvl w:ilvl="6" w:tplc="0419000F" w:tentative="1">
      <w:start w:val="1"/>
      <w:numFmt w:val="decimal"/>
      <w:lvlText w:val="%7."/>
      <w:lvlJc w:val="left"/>
      <w:pPr>
        <w:ind w:left="4742" w:hanging="360"/>
      </w:pPr>
    </w:lvl>
    <w:lvl w:ilvl="7" w:tplc="04190019" w:tentative="1">
      <w:start w:val="1"/>
      <w:numFmt w:val="lowerLetter"/>
      <w:lvlText w:val="%8."/>
      <w:lvlJc w:val="left"/>
      <w:pPr>
        <w:ind w:left="5462" w:hanging="360"/>
      </w:pPr>
    </w:lvl>
    <w:lvl w:ilvl="8" w:tplc="0419001B" w:tentative="1">
      <w:start w:val="1"/>
      <w:numFmt w:val="lowerRoman"/>
      <w:lvlText w:val="%9."/>
      <w:lvlJc w:val="right"/>
      <w:pPr>
        <w:ind w:left="6182" w:hanging="180"/>
      </w:pPr>
    </w:lvl>
  </w:abstractNum>
  <w:abstractNum w:abstractNumId="4" w15:restartNumberingAfterBreak="0">
    <w:nsid w:val="1C7C6B75"/>
    <w:multiLevelType w:val="singleLevel"/>
    <w:tmpl w:val="84924ECC"/>
    <w:lvl w:ilvl="0">
      <w:start w:val="6"/>
      <w:numFmt w:val="decimal"/>
      <w:lvlText w:val="%1."/>
      <w:legacy w:legacy="1" w:legacySpace="0" w:legacyIndent="267"/>
      <w:lvlJc w:val="left"/>
      <w:pPr>
        <w:ind w:left="0" w:firstLine="0"/>
      </w:pPr>
      <w:rPr>
        <w:rFonts w:ascii="Times New Roman" w:hAnsi="Times New Roman" w:cs="Times New Roman" w:hint="default"/>
      </w:rPr>
    </w:lvl>
  </w:abstractNum>
  <w:abstractNum w:abstractNumId="5" w15:restartNumberingAfterBreak="0">
    <w:nsid w:val="27546ABD"/>
    <w:multiLevelType w:val="hybridMultilevel"/>
    <w:tmpl w:val="3ADA2E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4865C1"/>
    <w:multiLevelType w:val="hybridMultilevel"/>
    <w:tmpl w:val="41B4E28A"/>
    <w:lvl w:ilvl="0" w:tplc="0419000F">
      <w:start w:val="1"/>
      <w:numFmt w:val="decimal"/>
      <w:lvlText w:val="%1."/>
      <w:lvlJc w:val="left"/>
      <w:pPr>
        <w:ind w:left="422" w:hanging="360"/>
      </w:pPr>
    </w:lvl>
    <w:lvl w:ilvl="1" w:tplc="04190019" w:tentative="1">
      <w:start w:val="1"/>
      <w:numFmt w:val="lowerLetter"/>
      <w:lvlText w:val="%2."/>
      <w:lvlJc w:val="left"/>
      <w:pPr>
        <w:ind w:left="1142" w:hanging="360"/>
      </w:pPr>
    </w:lvl>
    <w:lvl w:ilvl="2" w:tplc="0419001B" w:tentative="1">
      <w:start w:val="1"/>
      <w:numFmt w:val="lowerRoman"/>
      <w:lvlText w:val="%3."/>
      <w:lvlJc w:val="right"/>
      <w:pPr>
        <w:ind w:left="1862" w:hanging="180"/>
      </w:pPr>
    </w:lvl>
    <w:lvl w:ilvl="3" w:tplc="0419000F" w:tentative="1">
      <w:start w:val="1"/>
      <w:numFmt w:val="decimal"/>
      <w:lvlText w:val="%4."/>
      <w:lvlJc w:val="left"/>
      <w:pPr>
        <w:ind w:left="2582" w:hanging="360"/>
      </w:pPr>
    </w:lvl>
    <w:lvl w:ilvl="4" w:tplc="04190019" w:tentative="1">
      <w:start w:val="1"/>
      <w:numFmt w:val="lowerLetter"/>
      <w:lvlText w:val="%5."/>
      <w:lvlJc w:val="left"/>
      <w:pPr>
        <w:ind w:left="3302" w:hanging="360"/>
      </w:pPr>
    </w:lvl>
    <w:lvl w:ilvl="5" w:tplc="0419001B" w:tentative="1">
      <w:start w:val="1"/>
      <w:numFmt w:val="lowerRoman"/>
      <w:lvlText w:val="%6."/>
      <w:lvlJc w:val="right"/>
      <w:pPr>
        <w:ind w:left="4022" w:hanging="180"/>
      </w:pPr>
    </w:lvl>
    <w:lvl w:ilvl="6" w:tplc="0419000F" w:tentative="1">
      <w:start w:val="1"/>
      <w:numFmt w:val="decimal"/>
      <w:lvlText w:val="%7."/>
      <w:lvlJc w:val="left"/>
      <w:pPr>
        <w:ind w:left="4742" w:hanging="360"/>
      </w:pPr>
    </w:lvl>
    <w:lvl w:ilvl="7" w:tplc="04190019" w:tentative="1">
      <w:start w:val="1"/>
      <w:numFmt w:val="lowerLetter"/>
      <w:lvlText w:val="%8."/>
      <w:lvlJc w:val="left"/>
      <w:pPr>
        <w:ind w:left="5462" w:hanging="360"/>
      </w:pPr>
    </w:lvl>
    <w:lvl w:ilvl="8" w:tplc="0419001B" w:tentative="1">
      <w:start w:val="1"/>
      <w:numFmt w:val="lowerRoman"/>
      <w:lvlText w:val="%9."/>
      <w:lvlJc w:val="right"/>
      <w:pPr>
        <w:ind w:left="6182" w:hanging="180"/>
      </w:pPr>
    </w:lvl>
  </w:abstractNum>
  <w:abstractNum w:abstractNumId="7" w15:restartNumberingAfterBreak="0">
    <w:nsid w:val="2A2C16DF"/>
    <w:multiLevelType w:val="hybridMultilevel"/>
    <w:tmpl w:val="553C3B8C"/>
    <w:lvl w:ilvl="0" w:tplc="0419000F">
      <w:start w:val="1"/>
      <w:numFmt w:val="decimal"/>
      <w:lvlText w:val="%1."/>
      <w:lvlJc w:val="left"/>
      <w:pPr>
        <w:ind w:left="422" w:hanging="360"/>
      </w:pPr>
    </w:lvl>
    <w:lvl w:ilvl="1" w:tplc="04190019" w:tentative="1">
      <w:start w:val="1"/>
      <w:numFmt w:val="lowerLetter"/>
      <w:lvlText w:val="%2."/>
      <w:lvlJc w:val="left"/>
      <w:pPr>
        <w:ind w:left="1142" w:hanging="360"/>
      </w:pPr>
    </w:lvl>
    <w:lvl w:ilvl="2" w:tplc="0419001B" w:tentative="1">
      <w:start w:val="1"/>
      <w:numFmt w:val="lowerRoman"/>
      <w:lvlText w:val="%3."/>
      <w:lvlJc w:val="right"/>
      <w:pPr>
        <w:ind w:left="1862" w:hanging="180"/>
      </w:pPr>
    </w:lvl>
    <w:lvl w:ilvl="3" w:tplc="0419000F" w:tentative="1">
      <w:start w:val="1"/>
      <w:numFmt w:val="decimal"/>
      <w:lvlText w:val="%4."/>
      <w:lvlJc w:val="left"/>
      <w:pPr>
        <w:ind w:left="2582" w:hanging="360"/>
      </w:pPr>
    </w:lvl>
    <w:lvl w:ilvl="4" w:tplc="04190019" w:tentative="1">
      <w:start w:val="1"/>
      <w:numFmt w:val="lowerLetter"/>
      <w:lvlText w:val="%5."/>
      <w:lvlJc w:val="left"/>
      <w:pPr>
        <w:ind w:left="3302" w:hanging="360"/>
      </w:pPr>
    </w:lvl>
    <w:lvl w:ilvl="5" w:tplc="0419001B" w:tentative="1">
      <w:start w:val="1"/>
      <w:numFmt w:val="lowerRoman"/>
      <w:lvlText w:val="%6."/>
      <w:lvlJc w:val="right"/>
      <w:pPr>
        <w:ind w:left="4022" w:hanging="180"/>
      </w:pPr>
    </w:lvl>
    <w:lvl w:ilvl="6" w:tplc="0419000F" w:tentative="1">
      <w:start w:val="1"/>
      <w:numFmt w:val="decimal"/>
      <w:lvlText w:val="%7."/>
      <w:lvlJc w:val="left"/>
      <w:pPr>
        <w:ind w:left="4742" w:hanging="360"/>
      </w:pPr>
    </w:lvl>
    <w:lvl w:ilvl="7" w:tplc="04190019" w:tentative="1">
      <w:start w:val="1"/>
      <w:numFmt w:val="lowerLetter"/>
      <w:lvlText w:val="%8."/>
      <w:lvlJc w:val="left"/>
      <w:pPr>
        <w:ind w:left="5462" w:hanging="360"/>
      </w:pPr>
    </w:lvl>
    <w:lvl w:ilvl="8" w:tplc="0419001B" w:tentative="1">
      <w:start w:val="1"/>
      <w:numFmt w:val="lowerRoman"/>
      <w:lvlText w:val="%9."/>
      <w:lvlJc w:val="right"/>
      <w:pPr>
        <w:ind w:left="6182" w:hanging="180"/>
      </w:pPr>
    </w:lvl>
  </w:abstractNum>
  <w:abstractNum w:abstractNumId="8" w15:restartNumberingAfterBreak="0">
    <w:nsid w:val="2C394887"/>
    <w:multiLevelType w:val="hybridMultilevel"/>
    <w:tmpl w:val="DD8024EE"/>
    <w:lvl w:ilvl="0" w:tplc="0419000F">
      <w:start w:val="1"/>
      <w:numFmt w:val="decimal"/>
      <w:lvlText w:val="%1."/>
      <w:lvlJc w:val="left"/>
      <w:pPr>
        <w:ind w:left="422" w:hanging="360"/>
      </w:pPr>
    </w:lvl>
    <w:lvl w:ilvl="1" w:tplc="04190019" w:tentative="1">
      <w:start w:val="1"/>
      <w:numFmt w:val="lowerLetter"/>
      <w:lvlText w:val="%2."/>
      <w:lvlJc w:val="left"/>
      <w:pPr>
        <w:ind w:left="1142" w:hanging="360"/>
      </w:pPr>
    </w:lvl>
    <w:lvl w:ilvl="2" w:tplc="0419001B" w:tentative="1">
      <w:start w:val="1"/>
      <w:numFmt w:val="lowerRoman"/>
      <w:lvlText w:val="%3."/>
      <w:lvlJc w:val="right"/>
      <w:pPr>
        <w:ind w:left="1862" w:hanging="180"/>
      </w:pPr>
    </w:lvl>
    <w:lvl w:ilvl="3" w:tplc="0419000F" w:tentative="1">
      <w:start w:val="1"/>
      <w:numFmt w:val="decimal"/>
      <w:lvlText w:val="%4."/>
      <w:lvlJc w:val="left"/>
      <w:pPr>
        <w:ind w:left="2582" w:hanging="360"/>
      </w:pPr>
    </w:lvl>
    <w:lvl w:ilvl="4" w:tplc="04190019" w:tentative="1">
      <w:start w:val="1"/>
      <w:numFmt w:val="lowerLetter"/>
      <w:lvlText w:val="%5."/>
      <w:lvlJc w:val="left"/>
      <w:pPr>
        <w:ind w:left="3302" w:hanging="360"/>
      </w:pPr>
    </w:lvl>
    <w:lvl w:ilvl="5" w:tplc="0419001B" w:tentative="1">
      <w:start w:val="1"/>
      <w:numFmt w:val="lowerRoman"/>
      <w:lvlText w:val="%6."/>
      <w:lvlJc w:val="right"/>
      <w:pPr>
        <w:ind w:left="4022" w:hanging="180"/>
      </w:pPr>
    </w:lvl>
    <w:lvl w:ilvl="6" w:tplc="0419000F" w:tentative="1">
      <w:start w:val="1"/>
      <w:numFmt w:val="decimal"/>
      <w:lvlText w:val="%7."/>
      <w:lvlJc w:val="left"/>
      <w:pPr>
        <w:ind w:left="4742" w:hanging="360"/>
      </w:pPr>
    </w:lvl>
    <w:lvl w:ilvl="7" w:tplc="04190019" w:tentative="1">
      <w:start w:val="1"/>
      <w:numFmt w:val="lowerLetter"/>
      <w:lvlText w:val="%8."/>
      <w:lvlJc w:val="left"/>
      <w:pPr>
        <w:ind w:left="5462" w:hanging="360"/>
      </w:pPr>
    </w:lvl>
    <w:lvl w:ilvl="8" w:tplc="0419001B" w:tentative="1">
      <w:start w:val="1"/>
      <w:numFmt w:val="lowerRoman"/>
      <w:lvlText w:val="%9."/>
      <w:lvlJc w:val="right"/>
      <w:pPr>
        <w:ind w:left="6182" w:hanging="180"/>
      </w:pPr>
    </w:lvl>
  </w:abstractNum>
  <w:abstractNum w:abstractNumId="9" w15:restartNumberingAfterBreak="0">
    <w:nsid w:val="2C5E524F"/>
    <w:multiLevelType w:val="hybridMultilevel"/>
    <w:tmpl w:val="BF9C493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2F8F3B82"/>
    <w:multiLevelType w:val="multilevel"/>
    <w:tmpl w:val="7A5802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CC5434"/>
    <w:multiLevelType w:val="singleLevel"/>
    <w:tmpl w:val="1F28CB0E"/>
    <w:lvl w:ilvl="0">
      <w:start w:val="3"/>
      <w:numFmt w:val="decimal"/>
      <w:lvlText w:val="%1."/>
      <w:legacy w:legacy="1" w:legacySpace="0" w:legacyIndent="274"/>
      <w:lvlJc w:val="left"/>
      <w:pPr>
        <w:ind w:left="0" w:firstLine="0"/>
      </w:pPr>
      <w:rPr>
        <w:rFonts w:ascii="Times New Roman" w:hAnsi="Times New Roman" w:cs="Times New Roman" w:hint="default"/>
      </w:rPr>
    </w:lvl>
  </w:abstractNum>
  <w:abstractNum w:abstractNumId="12" w15:restartNumberingAfterBreak="0">
    <w:nsid w:val="33D832D5"/>
    <w:multiLevelType w:val="hybridMultilevel"/>
    <w:tmpl w:val="5778E74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38A66D04"/>
    <w:multiLevelType w:val="multilevel"/>
    <w:tmpl w:val="E0747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AFE656E"/>
    <w:multiLevelType w:val="multilevel"/>
    <w:tmpl w:val="94AC19D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F351E0B"/>
    <w:multiLevelType w:val="hybridMultilevel"/>
    <w:tmpl w:val="9BE8C27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45CE29CD"/>
    <w:multiLevelType w:val="hybridMultilevel"/>
    <w:tmpl w:val="DD8024EE"/>
    <w:lvl w:ilvl="0" w:tplc="0419000F">
      <w:start w:val="1"/>
      <w:numFmt w:val="decimal"/>
      <w:lvlText w:val="%1."/>
      <w:lvlJc w:val="left"/>
      <w:pPr>
        <w:ind w:left="422" w:hanging="360"/>
      </w:pPr>
    </w:lvl>
    <w:lvl w:ilvl="1" w:tplc="04190019" w:tentative="1">
      <w:start w:val="1"/>
      <w:numFmt w:val="lowerLetter"/>
      <w:lvlText w:val="%2."/>
      <w:lvlJc w:val="left"/>
      <w:pPr>
        <w:ind w:left="1142" w:hanging="360"/>
      </w:pPr>
    </w:lvl>
    <w:lvl w:ilvl="2" w:tplc="0419001B" w:tentative="1">
      <w:start w:val="1"/>
      <w:numFmt w:val="lowerRoman"/>
      <w:lvlText w:val="%3."/>
      <w:lvlJc w:val="right"/>
      <w:pPr>
        <w:ind w:left="1862" w:hanging="180"/>
      </w:pPr>
    </w:lvl>
    <w:lvl w:ilvl="3" w:tplc="0419000F" w:tentative="1">
      <w:start w:val="1"/>
      <w:numFmt w:val="decimal"/>
      <w:lvlText w:val="%4."/>
      <w:lvlJc w:val="left"/>
      <w:pPr>
        <w:ind w:left="2582" w:hanging="360"/>
      </w:pPr>
    </w:lvl>
    <w:lvl w:ilvl="4" w:tplc="04190019" w:tentative="1">
      <w:start w:val="1"/>
      <w:numFmt w:val="lowerLetter"/>
      <w:lvlText w:val="%5."/>
      <w:lvlJc w:val="left"/>
      <w:pPr>
        <w:ind w:left="3302" w:hanging="360"/>
      </w:pPr>
    </w:lvl>
    <w:lvl w:ilvl="5" w:tplc="0419001B" w:tentative="1">
      <w:start w:val="1"/>
      <w:numFmt w:val="lowerRoman"/>
      <w:lvlText w:val="%6."/>
      <w:lvlJc w:val="right"/>
      <w:pPr>
        <w:ind w:left="4022" w:hanging="180"/>
      </w:pPr>
    </w:lvl>
    <w:lvl w:ilvl="6" w:tplc="0419000F" w:tentative="1">
      <w:start w:val="1"/>
      <w:numFmt w:val="decimal"/>
      <w:lvlText w:val="%7."/>
      <w:lvlJc w:val="left"/>
      <w:pPr>
        <w:ind w:left="4742" w:hanging="360"/>
      </w:pPr>
    </w:lvl>
    <w:lvl w:ilvl="7" w:tplc="04190019" w:tentative="1">
      <w:start w:val="1"/>
      <w:numFmt w:val="lowerLetter"/>
      <w:lvlText w:val="%8."/>
      <w:lvlJc w:val="left"/>
      <w:pPr>
        <w:ind w:left="5462" w:hanging="360"/>
      </w:pPr>
    </w:lvl>
    <w:lvl w:ilvl="8" w:tplc="0419001B" w:tentative="1">
      <w:start w:val="1"/>
      <w:numFmt w:val="lowerRoman"/>
      <w:lvlText w:val="%9."/>
      <w:lvlJc w:val="right"/>
      <w:pPr>
        <w:ind w:left="6182" w:hanging="180"/>
      </w:pPr>
    </w:lvl>
  </w:abstractNum>
  <w:abstractNum w:abstractNumId="17" w15:restartNumberingAfterBreak="0">
    <w:nsid w:val="486625BB"/>
    <w:multiLevelType w:val="multilevel"/>
    <w:tmpl w:val="465A688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95A353A"/>
    <w:multiLevelType w:val="hybridMultilevel"/>
    <w:tmpl w:val="13B0872E"/>
    <w:lvl w:ilvl="0" w:tplc="0419000F">
      <w:start w:val="1"/>
      <w:numFmt w:val="decimal"/>
      <w:lvlText w:val="%1."/>
      <w:lvlJc w:val="left"/>
      <w:pPr>
        <w:ind w:left="422" w:hanging="360"/>
      </w:pPr>
    </w:lvl>
    <w:lvl w:ilvl="1" w:tplc="04190019" w:tentative="1">
      <w:start w:val="1"/>
      <w:numFmt w:val="lowerLetter"/>
      <w:lvlText w:val="%2."/>
      <w:lvlJc w:val="left"/>
      <w:pPr>
        <w:ind w:left="1142" w:hanging="360"/>
      </w:pPr>
    </w:lvl>
    <w:lvl w:ilvl="2" w:tplc="0419001B" w:tentative="1">
      <w:start w:val="1"/>
      <w:numFmt w:val="lowerRoman"/>
      <w:lvlText w:val="%3."/>
      <w:lvlJc w:val="right"/>
      <w:pPr>
        <w:ind w:left="1862" w:hanging="180"/>
      </w:pPr>
    </w:lvl>
    <w:lvl w:ilvl="3" w:tplc="0419000F" w:tentative="1">
      <w:start w:val="1"/>
      <w:numFmt w:val="decimal"/>
      <w:lvlText w:val="%4."/>
      <w:lvlJc w:val="left"/>
      <w:pPr>
        <w:ind w:left="2582" w:hanging="360"/>
      </w:pPr>
    </w:lvl>
    <w:lvl w:ilvl="4" w:tplc="04190019" w:tentative="1">
      <w:start w:val="1"/>
      <w:numFmt w:val="lowerLetter"/>
      <w:lvlText w:val="%5."/>
      <w:lvlJc w:val="left"/>
      <w:pPr>
        <w:ind w:left="3302" w:hanging="360"/>
      </w:pPr>
    </w:lvl>
    <w:lvl w:ilvl="5" w:tplc="0419001B" w:tentative="1">
      <w:start w:val="1"/>
      <w:numFmt w:val="lowerRoman"/>
      <w:lvlText w:val="%6."/>
      <w:lvlJc w:val="right"/>
      <w:pPr>
        <w:ind w:left="4022" w:hanging="180"/>
      </w:pPr>
    </w:lvl>
    <w:lvl w:ilvl="6" w:tplc="0419000F" w:tentative="1">
      <w:start w:val="1"/>
      <w:numFmt w:val="decimal"/>
      <w:lvlText w:val="%7."/>
      <w:lvlJc w:val="left"/>
      <w:pPr>
        <w:ind w:left="4742" w:hanging="360"/>
      </w:pPr>
    </w:lvl>
    <w:lvl w:ilvl="7" w:tplc="04190019" w:tentative="1">
      <w:start w:val="1"/>
      <w:numFmt w:val="lowerLetter"/>
      <w:lvlText w:val="%8."/>
      <w:lvlJc w:val="left"/>
      <w:pPr>
        <w:ind w:left="5462" w:hanging="360"/>
      </w:pPr>
    </w:lvl>
    <w:lvl w:ilvl="8" w:tplc="0419001B" w:tentative="1">
      <w:start w:val="1"/>
      <w:numFmt w:val="lowerRoman"/>
      <w:lvlText w:val="%9."/>
      <w:lvlJc w:val="right"/>
      <w:pPr>
        <w:ind w:left="6182" w:hanging="180"/>
      </w:pPr>
    </w:lvl>
  </w:abstractNum>
  <w:abstractNum w:abstractNumId="19" w15:restartNumberingAfterBreak="0">
    <w:nsid w:val="49A573DA"/>
    <w:multiLevelType w:val="singleLevel"/>
    <w:tmpl w:val="77BA8F56"/>
    <w:lvl w:ilvl="0">
      <w:start w:val="1"/>
      <w:numFmt w:val="decimal"/>
      <w:lvlText w:val="%1."/>
      <w:legacy w:legacy="1" w:legacySpace="0" w:legacyIndent="267"/>
      <w:lvlJc w:val="left"/>
      <w:pPr>
        <w:ind w:left="0" w:firstLine="0"/>
      </w:pPr>
      <w:rPr>
        <w:rFonts w:ascii="Times New Roman" w:hAnsi="Times New Roman" w:cs="Times New Roman" w:hint="default"/>
      </w:rPr>
    </w:lvl>
  </w:abstractNum>
  <w:abstractNum w:abstractNumId="20" w15:restartNumberingAfterBreak="0">
    <w:nsid w:val="4BB5238D"/>
    <w:multiLevelType w:val="hybridMultilevel"/>
    <w:tmpl w:val="E61C8012"/>
    <w:lvl w:ilvl="0" w:tplc="04190001">
      <w:start w:val="1"/>
      <w:numFmt w:val="bullet"/>
      <w:lvlText w:val=""/>
      <w:lvlJc w:val="left"/>
      <w:pPr>
        <w:ind w:left="535" w:hanging="360"/>
      </w:pPr>
      <w:rPr>
        <w:rFonts w:ascii="Symbol" w:hAnsi="Symbol" w:hint="default"/>
      </w:rPr>
    </w:lvl>
    <w:lvl w:ilvl="1" w:tplc="04190003" w:tentative="1">
      <w:start w:val="1"/>
      <w:numFmt w:val="bullet"/>
      <w:lvlText w:val="o"/>
      <w:lvlJc w:val="left"/>
      <w:pPr>
        <w:ind w:left="1915" w:hanging="360"/>
      </w:pPr>
      <w:rPr>
        <w:rFonts w:ascii="Courier New" w:hAnsi="Courier New" w:cs="Courier New" w:hint="default"/>
      </w:rPr>
    </w:lvl>
    <w:lvl w:ilvl="2" w:tplc="04190005" w:tentative="1">
      <w:start w:val="1"/>
      <w:numFmt w:val="bullet"/>
      <w:lvlText w:val=""/>
      <w:lvlJc w:val="left"/>
      <w:pPr>
        <w:ind w:left="2635" w:hanging="360"/>
      </w:pPr>
      <w:rPr>
        <w:rFonts w:ascii="Wingdings" w:hAnsi="Wingdings" w:hint="default"/>
      </w:rPr>
    </w:lvl>
    <w:lvl w:ilvl="3" w:tplc="04190001" w:tentative="1">
      <w:start w:val="1"/>
      <w:numFmt w:val="bullet"/>
      <w:lvlText w:val=""/>
      <w:lvlJc w:val="left"/>
      <w:pPr>
        <w:ind w:left="3355" w:hanging="360"/>
      </w:pPr>
      <w:rPr>
        <w:rFonts w:ascii="Symbol" w:hAnsi="Symbol" w:hint="default"/>
      </w:rPr>
    </w:lvl>
    <w:lvl w:ilvl="4" w:tplc="04190003" w:tentative="1">
      <w:start w:val="1"/>
      <w:numFmt w:val="bullet"/>
      <w:lvlText w:val="o"/>
      <w:lvlJc w:val="left"/>
      <w:pPr>
        <w:ind w:left="4075" w:hanging="360"/>
      </w:pPr>
      <w:rPr>
        <w:rFonts w:ascii="Courier New" w:hAnsi="Courier New" w:cs="Courier New" w:hint="default"/>
      </w:rPr>
    </w:lvl>
    <w:lvl w:ilvl="5" w:tplc="04190005" w:tentative="1">
      <w:start w:val="1"/>
      <w:numFmt w:val="bullet"/>
      <w:lvlText w:val=""/>
      <w:lvlJc w:val="left"/>
      <w:pPr>
        <w:ind w:left="4795" w:hanging="360"/>
      </w:pPr>
      <w:rPr>
        <w:rFonts w:ascii="Wingdings" w:hAnsi="Wingdings" w:hint="default"/>
      </w:rPr>
    </w:lvl>
    <w:lvl w:ilvl="6" w:tplc="04190001" w:tentative="1">
      <w:start w:val="1"/>
      <w:numFmt w:val="bullet"/>
      <w:lvlText w:val=""/>
      <w:lvlJc w:val="left"/>
      <w:pPr>
        <w:ind w:left="5515" w:hanging="360"/>
      </w:pPr>
      <w:rPr>
        <w:rFonts w:ascii="Symbol" w:hAnsi="Symbol" w:hint="default"/>
      </w:rPr>
    </w:lvl>
    <w:lvl w:ilvl="7" w:tplc="04190003" w:tentative="1">
      <w:start w:val="1"/>
      <w:numFmt w:val="bullet"/>
      <w:lvlText w:val="o"/>
      <w:lvlJc w:val="left"/>
      <w:pPr>
        <w:ind w:left="6235" w:hanging="360"/>
      </w:pPr>
      <w:rPr>
        <w:rFonts w:ascii="Courier New" w:hAnsi="Courier New" w:cs="Courier New" w:hint="default"/>
      </w:rPr>
    </w:lvl>
    <w:lvl w:ilvl="8" w:tplc="04190005" w:tentative="1">
      <w:start w:val="1"/>
      <w:numFmt w:val="bullet"/>
      <w:lvlText w:val=""/>
      <w:lvlJc w:val="left"/>
      <w:pPr>
        <w:ind w:left="6955" w:hanging="360"/>
      </w:pPr>
      <w:rPr>
        <w:rFonts w:ascii="Wingdings" w:hAnsi="Wingdings" w:hint="default"/>
      </w:rPr>
    </w:lvl>
  </w:abstractNum>
  <w:abstractNum w:abstractNumId="21" w15:restartNumberingAfterBreak="0">
    <w:nsid w:val="62E95B8C"/>
    <w:multiLevelType w:val="hybridMultilevel"/>
    <w:tmpl w:val="90C8BD60"/>
    <w:lvl w:ilvl="0" w:tplc="04190001">
      <w:start w:val="1"/>
      <w:numFmt w:val="bullet"/>
      <w:lvlText w:val=""/>
      <w:lvlJc w:val="left"/>
      <w:pPr>
        <w:ind w:left="535" w:hanging="360"/>
      </w:pPr>
      <w:rPr>
        <w:rFonts w:ascii="Symbol" w:hAnsi="Symbol" w:hint="default"/>
      </w:rPr>
    </w:lvl>
    <w:lvl w:ilvl="1" w:tplc="04190003" w:tentative="1">
      <w:start w:val="1"/>
      <w:numFmt w:val="bullet"/>
      <w:lvlText w:val="o"/>
      <w:lvlJc w:val="left"/>
      <w:pPr>
        <w:ind w:left="1255" w:hanging="360"/>
      </w:pPr>
      <w:rPr>
        <w:rFonts w:ascii="Courier New" w:hAnsi="Courier New" w:cs="Courier New" w:hint="default"/>
      </w:rPr>
    </w:lvl>
    <w:lvl w:ilvl="2" w:tplc="04190005" w:tentative="1">
      <w:start w:val="1"/>
      <w:numFmt w:val="bullet"/>
      <w:lvlText w:val=""/>
      <w:lvlJc w:val="left"/>
      <w:pPr>
        <w:ind w:left="1975" w:hanging="360"/>
      </w:pPr>
      <w:rPr>
        <w:rFonts w:ascii="Wingdings" w:hAnsi="Wingdings" w:hint="default"/>
      </w:rPr>
    </w:lvl>
    <w:lvl w:ilvl="3" w:tplc="04190001" w:tentative="1">
      <w:start w:val="1"/>
      <w:numFmt w:val="bullet"/>
      <w:lvlText w:val=""/>
      <w:lvlJc w:val="left"/>
      <w:pPr>
        <w:ind w:left="2695" w:hanging="360"/>
      </w:pPr>
      <w:rPr>
        <w:rFonts w:ascii="Symbol" w:hAnsi="Symbol" w:hint="default"/>
      </w:rPr>
    </w:lvl>
    <w:lvl w:ilvl="4" w:tplc="04190003" w:tentative="1">
      <w:start w:val="1"/>
      <w:numFmt w:val="bullet"/>
      <w:lvlText w:val="o"/>
      <w:lvlJc w:val="left"/>
      <w:pPr>
        <w:ind w:left="3415" w:hanging="360"/>
      </w:pPr>
      <w:rPr>
        <w:rFonts w:ascii="Courier New" w:hAnsi="Courier New" w:cs="Courier New" w:hint="default"/>
      </w:rPr>
    </w:lvl>
    <w:lvl w:ilvl="5" w:tplc="04190005" w:tentative="1">
      <w:start w:val="1"/>
      <w:numFmt w:val="bullet"/>
      <w:lvlText w:val=""/>
      <w:lvlJc w:val="left"/>
      <w:pPr>
        <w:ind w:left="4135" w:hanging="360"/>
      </w:pPr>
      <w:rPr>
        <w:rFonts w:ascii="Wingdings" w:hAnsi="Wingdings" w:hint="default"/>
      </w:rPr>
    </w:lvl>
    <w:lvl w:ilvl="6" w:tplc="04190001" w:tentative="1">
      <w:start w:val="1"/>
      <w:numFmt w:val="bullet"/>
      <w:lvlText w:val=""/>
      <w:lvlJc w:val="left"/>
      <w:pPr>
        <w:ind w:left="4855" w:hanging="360"/>
      </w:pPr>
      <w:rPr>
        <w:rFonts w:ascii="Symbol" w:hAnsi="Symbol" w:hint="default"/>
      </w:rPr>
    </w:lvl>
    <w:lvl w:ilvl="7" w:tplc="04190003" w:tentative="1">
      <w:start w:val="1"/>
      <w:numFmt w:val="bullet"/>
      <w:lvlText w:val="o"/>
      <w:lvlJc w:val="left"/>
      <w:pPr>
        <w:ind w:left="5575" w:hanging="360"/>
      </w:pPr>
      <w:rPr>
        <w:rFonts w:ascii="Courier New" w:hAnsi="Courier New" w:cs="Courier New" w:hint="default"/>
      </w:rPr>
    </w:lvl>
    <w:lvl w:ilvl="8" w:tplc="04190005" w:tentative="1">
      <w:start w:val="1"/>
      <w:numFmt w:val="bullet"/>
      <w:lvlText w:val=""/>
      <w:lvlJc w:val="left"/>
      <w:pPr>
        <w:ind w:left="6295" w:hanging="360"/>
      </w:pPr>
      <w:rPr>
        <w:rFonts w:ascii="Wingdings" w:hAnsi="Wingdings" w:hint="default"/>
      </w:rPr>
    </w:lvl>
  </w:abstractNum>
  <w:abstractNum w:abstractNumId="22" w15:restartNumberingAfterBreak="0">
    <w:nsid w:val="670755D6"/>
    <w:multiLevelType w:val="hybridMultilevel"/>
    <w:tmpl w:val="8E747104"/>
    <w:lvl w:ilvl="0" w:tplc="E774EA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1907881"/>
    <w:multiLevelType w:val="multilevel"/>
    <w:tmpl w:val="79567CE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72446853"/>
    <w:multiLevelType w:val="hybridMultilevel"/>
    <w:tmpl w:val="F48AD48C"/>
    <w:lvl w:ilvl="0" w:tplc="E774EA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E125E0A"/>
    <w:multiLevelType w:val="hybridMultilevel"/>
    <w:tmpl w:val="3AFAF2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13"/>
  </w:num>
  <w:num w:numId="3">
    <w:abstractNumId w:val="17"/>
  </w:num>
  <w:num w:numId="4">
    <w:abstractNumId w:val="0"/>
    <w:lvlOverride w:ilvl="0">
      <w:lvl w:ilvl="0">
        <w:numFmt w:val="bullet"/>
        <w:lvlText w:val="•"/>
        <w:legacy w:legacy="1" w:legacySpace="0" w:legacyIndent="166"/>
        <w:lvlJc w:val="left"/>
        <w:pPr>
          <w:ind w:left="0" w:firstLine="0"/>
        </w:pPr>
        <w:rPr>
          <w:rFonts w:ascii="Times New Roman" w:hAnsi="Times New Roman" w:cs="Times New Roman" w:hint="default"/>
        </w:rPr>
      </w:lvl>
    </w:lvlOverride>
  </w:num>
  <w:num w:numId="5">
    <w:abstractNumId w:val="21"/>
  </w:num>
  <w:num w:numId="6">
    <w:abstractNumId w:val="20"/>
  </w:num>
  <w:num w:numId="7">
    <w:abstractNumId w:val="1"/>
  </w:num>
  <w:num w:numId="8">
    <w:abstractNumId w:val="9"/>
  </w:num>
  <w:num w:numId="9">
    <w:abstractNumId w:val="12"/>
  </w:num>
  <w:num w:numId="10">
    <w:abstractNumId w:val="0"/>
    <w:lvlOverride w:ilvl="0">
      <w:lvl w:ilvl="0">
        <w:start w:val="65535"/>
        <w:numFmt w:val="bullet"/>
        <w:lvlText w:val="•"/>
        <w:legacy w:legacy="1" w:legacySpace="0" w:legacyIndent="442"/>
        <w:lvlJc w:val="left"/>
        <w:rPr>
          <w:rFonts w:ascii="Century Schoolbook" w:hAnsi="Century Schoolbook" w:hint="default"/>
        </w:rPr>
      </w:lvl>
    </w:lvlOverride>
  </w:num>
  <w:num w:numId="11">
    <w:abstractNumId w:val="18"/>
  </w:num>
  <w:num w:numId="12">
    <w:abstractNumId w:val="14"/>
  </w:num>
  <w:num w:numId="13">
    <w:abstractNumId w:val="5"/>
  </w:num>
  <w:num w:numId="14">
    <w:abstractNumId w:val="25"/>
  </w:num>
  <w:num w:numId="15">
    <w:abstractNumId w:val="19"/>
    <w:lvlOverride w:ilvl="0">
      <w:startOverride w:val="1"/>
    </w:lvlOverride>
  </w:num>
  <w:num w:numId="16">
    <w:abstractNumId w:val="4"/>
    <w:lvlOverride w:ilvl="0">
      <w:startOverride w:val="6"/>
    </w:lvlOverride>
  </w:num>
  <w:num w:numId="17">
    <w:abstractNumId w:val="11"/>
    <w:lvlOverride w:ilvl="0">
      <w:startOverride w:val="3"/>
    </w:lvlOverride>
  </w:num>
  <w:num w:numId="18">
    <w:abstractNumId w:val="10"/>
  </w:num>
  <w:num w:numId="19">
    <w:abstractNumId w:val="15"/>
  </w:num>
  <w:num w:numId="20">
    <w:abstractNumId w:val="2"/>
  </w:num>
  <w:num w:numId="21">
    <w:abstractNumId w:val="24"/>
  </w:num>
  <w:num w:numId="22">
    <w:abstractNumId w:val="22"/>
  </w:num>
  <w:num w:numId="23">
    <w:abstractNumId w:val="6"/>
  </w:num>
  <w:num w:numId="24">
    <w:abstractNumId w:val="7"/>
  </w:num>
  <w:num w:numId="25">
    <w:abstractNumId w:val="3"/>
  </w:num>
  <w:num w:numId="26">
    <w:abstractNumId w:val="8"/>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66"/>
    <w:rsid w:val="00000C03"/>
    <w:rsid w:val="00003B67"/>
    <w:rsid w:val="000A6DF4"/>
    <w:rsid w:val="000F5A18"/>
    <w:rsid w:val="00183D0E"/>
    <w:rsid w:val="001B5F9E"/>
    <w:rsid w:val="001D799F"/>
    <w:rsid w:val="00233475"/>
    <w:rsid w:val="002C027E"/>
    <w:rsid w:val="003636C1"/>
    <w:rsid w:val="00481448"/>
    <w:rsid w:val="004A44CA"/>
    <w:rsid w:val="004A666E"/>
    <w:rsid w:val="004C3CF6"/>
    <w:rsid w:val="004D07EB"/>
    <w:rsid w:val="005007CF"/>
    <w:rsid w:val="0051244C"/>
    <w:rsid w:val="005152EF"/>
    <w:rsid w:val="00534013"/>
    <w:rsid w:val="00560D88"/>
    <w:rsid w:val="005C6321"/>
    <w:rsid w:val="005F4966"/>
    <w:rsid w:val="00637D79"/>
    <w:rsid w:val="006635F0"/>
    <w:rsid w:val="006C4ED8"/>
    <w:rsid w:val="007A3AFC"/>
    <w:rsid w:val="007E34A3"/>
    <w:rsid w:val="007F1611"/>
    <w:rsid w:val="008351BF"/>
    <w:rsid w:val="008F3681"/>
    <w:rsid w:val="0090392F"/>
    <w:rsid w:val="00927B2D"/>
    <w:rsid w:val="0097602F"/>
    <w:rsid w:val="009B47E3"/>
    <w:rsid w:val="00AA016A"/>
    <w:rsid w:val="00AE3506"/>
    <w:rsid w:val="00B764AF"/>
    <w:rsid w:val="00BB3BDC"/>
    <w:rsid w:val="00BC6884"/>
    <w:rsid w:val="00BE36B6"/>
    <w:rsid w:val="00C71A7A"/>
    <w:rsid w:val="00D10F74"/>
    <w:rsid w:val="00D22DC9"/>
    <w:rsid w:val="00D47C85"/>
    <w:rsid w:val="00D6069D"/>
    <w:rsid w:val="00DB7B57"/>
    <w:rsid w:val="00E67FDB"/>
    <w:rsid w:val="00EB5F7B"/>
    <w:rsid w:val="00EC5DE6"/>
    <w:rsid w:val="00ED687D"/>
    <w:rsid w:val="00EE576B"/>
    <w:rsid w:val="00F40ABB"/>
    <w:rsid w:val="00F659F6"/>
    <w:rsid w:val="00FE03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A7281"/>
  <w15:docId w15:val="{3189FDC6-18DB-4736-956B-61379CEFE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401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C3CF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4C3CF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3">
    <w:name w:val="Table Grid"/>
    <w:basedOn w:val="a1"/>
    <w:uiPriority w:val="59"/>
    <w:rsid w:val="004C3C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semiHidden/>
    <w:unhideWhenUsed/>
    <w:rsid w:val="004A6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927B2D"/>
    <w:pPr>
      <w:ind w:left="720"/>
      <w:contextualSpacing/>
    </w:pPr>
  </w:style>
  <w:style w:type="table" w:customStyle="1" w:styleId="1">
    <w:name w:val="Сетка таблицы1"/>
    <w:basedOn w:val="a1"/>
    <w:next w:val="a3"/>
    <w:rsid w:val="00D10F7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AA016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A016A"/>
    <w:rPr>
      <w:rFonts w:ascii="Tahoma" w:hAnsi="Tahoma" w:cs="Tahoma"/>
      <w:sz w:val="16"/>
      <w:szCs w:val="16"/>
    </w:rPr>
  </w:style>
  <w:style w:type="paragraph" w:customStyle="1" w:styleId="Style2">
    <w:name w:val="Style2"/>
    <w:basedOn w:val="a"/>
    <w:uiPriority w:val="99"/>
    <w:rsid w:val="00000C03"/>
    <w:pPr>
      <w:widowControl w:val="0"/>
      <w:autoSpaceDE w:val="0"/>
      <w:autoSpaceDN w:val="0"/>
      <w:adjustRightInd w:val="0"/>
      <w:spacing w:after="0" w:line="331" w:lineRule="exact"/>
      <w:ind w:firstLine="554"/>
      <w:jc w:val="both"/>
    </w:pPr>
    <w:rPr>
      <w:rFonts w:ascii="Times New Roman" w:eastAsia="Times New Roman" w:hAnsi="Times New Roman" w:cs="Times New Roman"/>
      <w:sz w:val="24"/>
      <w:szCs w:val="24"/>
      <w:lang w:eastAsia="ru-RU"/>
    </w:rPr>
  </w:style>
  <w:style w:type="paragraph" w:customStyle="1" w:styleId="Style13">
    <w:name w:val="Style13"/>
    <w:basedOn w:val="a"/>
    <w:uiPriority w:val="99"/>
    <w:rsid w:val="00000C03"/>
    <w:pPr>
      <w:widowControl w:val="0"/>
      <w:autoSpaceDE w:val="0"/>
      <w:autoSpaceDN w:val="0"/>
      <w:adjustRightInd w:val="0"/>
      <w:spacing w:after="0" w:line="321" w:lineRule="exact"/>
      <w:ind w:firstLine="3211"/>
      <w:jc w:val="both"/>
    </w:pPr>
    <w:rPr>
      <w:rFonts w:ascii="Times New Roman" w:eastAsia="Times New Roman" w:hAnsi="Times New Roman" w:cs="Times New Roman"/>
      <w:sz w:val="24"/>
      <w:szCs w:val="24"/>
      <w:lang w:eastAsia="ru-RU"/>
    </w:rPr>
  </w:style>
  <w:style w:type="paragraph" w:customStyle="1" w:styleId="Style4">
    <w:name w:val="Style4"/>
    <w:basedOn w:val="a"/>
    <w:uiPriority w:val="99"/>
    <w:rsid w:val="00000C03"/>
    <w:pPr>
      <w:widowControl w:val="0"/>
      <w:autoSpaceDE w:val="0"/>
      <w:autoSpaceDN w:val="0"/>
      <w:adjustRightInd w:val="0"/>
      <w:spacing w:after="0" w:line="338" w:lineRule="exact"/>
      <w:ind w:firstLine="451"/>
      <w:jc w:val="both"/>
    </w:pPr>
    <w:rPr>
      <w:rFonts w:ascii="Consolas" w:eastAsiaTheme="minorEastAsia" w:hAnsi="Consolas" w:cs="Times New Roman"/>
      <w:sz w:val="24"/>
      <w:szCs w:val="24"/>
      <w:lang w:eastAsia="ru-RU"/>
    </w:rPr>
  </w:style>
  <w:style w:type="paragraph" w:customStyle="1" w:styleId="Style6">
    <w:name w:val="Style6"/>
    <w:basedOn w:val="a"/>
    <w:uiPriority w:val="99"/>
    <w:rsid w:val="00000C03"/>
    <w:pPr>
      <w:widowControl w:val="0"/>
      <w:autoSpaceDE w:val="0"/>
      <w:autoSpaceDN w:val="0"/>
      <w:adjustRightInd w:val="0"/>
      <w:spacing w:after="0" w:line="240" w:lineRule="auto"/>
    </w:pPr>
    <w:rPr>
      <w:rFonts w:ascii="Consolas" w:eastAsiaTheme="minorEastAsia" w:hAnsi="Consolas" w:cs="Times New Roman"/>
      <w:sz w:val="24"/>
      <w:szCs w:val="24"/>
      <w:lang w:eastAsia="ru-RU"/>
    </w:rPr>
  </w:style>
  <w:style w:type="paragraph" w:customStyle="1" w:styleId="Style8">
    <w:name w:val="Style8"/>
    <w:basedOn w:val="a"/>
    <w:uiPriority w:val="99"/>
    <w:rsid w:val="00000C03"/>
    <w:pPr>
      <w:widowControl w:val="0"/>
      <w:autoSpaceDE w:val="0"/>
      <w:autoSpaceDN w:val="0"/>
      <w:adjustRightInd w:val="0"/>
      <w:spacing w:after="0" w:line="336" w:lineRule="exact"/>
      <w:jc w:val="both"/>
    </w:pPr>
    <w:rPr>
      <w:rFonts w:ascii="Consolas" w:eastAsiaTheme="minorEastAsia" w:hAnsi="Consolas" w:cs="Times New Roman"/>
      <w:sz w:val="24"/>
      <w:szCs w:val="24"/>
      <w:lang w:eastAsia="ru-RU"/>
    </w:rPr>
  </w:style>
  <w:style w:type="paragraph" w:customStyle="1" w:styleId="Style9">
    <w:name w:val="Style9"/>
    <w:basedOn w:val="a"/>
    <w:uiPriority w:val="99"/>
    <w:rsid w:val="00000C03"/>
    <w:pPr>
      <w:widowControl w:val="0"/>
      <w:autoSpaceDE w:val="0"/>
      <w:autoSpaceDN w:val="0"/>
      <w:adjustRightInd w:val="0"/>
      <w:spacing w:after="0" w:line="355" w:lineRule="exact"/>
      <w:ind w:hanging="442"/>
      <w:jc w:val="both"/>
    </w:pPr>
    <w:rPr>
      <w:rFonts w:ascii="Consolas" w:eastAsiaTheme="minorEastAsia" w:hAnsi="Consolas" w:cs="Times New Roman"/>
      <w:sz w:val="24"/>
      <w:szCs w:val="24"/>
      <w:lang w:eastAsia="ru-RU"/>
    </w:rPr>
  </w:style>
  <w:style w:type="paragraph" w:customStyle="1" w:styleId="Style10">
    <w:name w:val="Style10"/>
    <w:basedOn w:val="a"/>
    <w:uiPriority w:val="99"/>
    <w:rsid w:val="00000C03"/>
    <w:pPr>
      <w:widowControl w:val="0"/>
      <w:autoSpaceDE w:val="0"/>
      <w:autoSpaceDN w:val="0"/>
      <w:adjustRightInd w:val="0"/>
      <w:spacing w:after="0" w:line="240" w:lineRule="auto"/>
    </w:pPr>
    <w:rPr>
      <w:rFonts w:ascii="Consolas" w:eastAsiaTheme="minorEastAsia" w:hAnsi="Consolas" w:cs="Times New Roman"/>
      <w:sz w:val="24"/>
      <w:szCs w:val="24"/>
      <w:lang w:eastAsia="ru-RU"/>
    </w:rPr>
  </w:style>
  <w:style w:type="paragraph" w:customStyle="1" w:styleId="Style11">
    <w:name w:val="Style11"/>
    <w:basedOn w:val="a"/>
    <w:uiPriority w:val="99"/>
    <w:rsid w:val="00000C03"/>
    <w:pPr>
      <w:widowControl w:val="0"/>
      <w:autoSpaceDE w:val="0"/>
      <w:autoSpaceDN w:val="0"/>
      <w:adjustRightInd w:val="0"/>
      <w:spacing w:after="0" w:line="370" w:lineRule="exact"/>
      <w:jc w:val="both"/>
    </w:pPr>
    <w:rPr>
      <w:rFonts w:ascii="Consolas" w:eastAsiaTheme="minorEastAsia" w:hAnsi="Consolas" w:cs="Times New Roman"/>
      <w:sz w:val="24"/>
      <w:szCs w:val="24"/>
      <w:lang w:eastAsia="ru-RU"/>
    </w:rPr>
  </w:style>
  <w:style w:type="paragraph" w:customStyle="1" w:styleId="Style15">
    <w:name w:val="Style15"/>
    <w:basedOn w:val="a"/>
    <w:uiPriority w:val="99"/>
    <w:rsid w:val="00000C03"/>
    <w:pPr>
      <w:widowControl w:val="0"/>
      <w:autoSpaceDE w:val="0"/>
      <w:autoSpaceDN w:val="0"/>
      <w:adjustRightInd w:val="0"/>
      <w:spacing w:after="0" w:line="352" w:lineRule="exact"/>
      <w:ind w:firstLine="446"/>
    </w:pPr>
    <w:rPr>
      <w:rFonts w:ascii="Consolas" w:eastAsiaTheme="minorEastAsia" w:hAnsi="Consolas" w:cs="Times New Roman"/>
      <w:sz w:val="24"/>
      <w:szCs w:val="24"/>
      <w:lang w:eastAsia="ru-RU"/>
    </w:rPr>
  </w:style>
  <w:style w:type="paragraph" w:customStyle="1" w:styleId="Style17">
    <w:name w:val="Style17"/>
    <w:basedOn w:val="a"/>
    <w:uiPriority w:val="99"/>
    <w:rsid w:val="00000C03"/>
    <w:pPr>
      <w:widowControl w:val="0"/>
      <w:autoSpaceDE w:val="0"/>
      <w:autoSpaceDN w:val="0"/>
      <w:adjustRightInd w:val="0"/>
      <w:spacing w:after="0" w:line="240" w:lineRule="auto"/>
    </w:pPr>
    <w:rPr>
      <w:rFonts w:ascii="Consolas" w:eastAsiaTheme="minorEastAsia" w:hAnsi="Consolas" w:cs="Times New Roman"/>
      <w:sz w:val="24"/>
      <w:szCs w:val="24"/>
      <w:lang w:eastAsia="ru-RU"/>
    </w:rPr>
  </w:style>
  <w:style w:type="character" w:customStyle="1" w:styleId="FontStyle21">
    <w:name w:val="Font Style21"/>
    <w:basedOn w:val="a0"/>
    <w:uiPriority w:val="99"/>
    <w:rsid w:val="00000C03"/>
    <w:rPr>
      <w:spacing w:val="20"/>
      <w:sz w:val="28"/>
      <w:szCs w:val="28"/>
    </w:rPr>
  </w:style>
  <w:style w:type="character" w:customStyle="1" w:styleId="FontStyle22">
    <w:name w:val="Font Style22"/>
    <w:basedOn w:val="a0"/>
    <w:uiPriority w:val="99"/>
    <w:rsid w:val="00000C03"/>
    <w:rPr>
      <w:rFonts w:ascii="Century Schoolbook" w:hAnsi="Century Schoolbook" w:cs="Century Schoolbook"/>
      <w:sz w:val="26"/>
      <w:szCs w:val="26"/>
    </w:rPr>
  </w:style>
  <w:style w:type="character" w:customStyle="1" w:styleId="FontStyle23">
    <w:name w:val="Font Style23"/>
    <w:basedOn w:val="a0"/>
    <w:uiPriority w:val="99"/>
    <w:rsid w:val="00000C03"/>
    <w:rPr>
      <w:rFonts w:ascii="Century Schoolbook" w:hAnsi="Century Schoolbook" w:cs="Century Schoolbook"/>
      <w:b/>
      <w:bCs/>
      <w:i/>
      <w:iCs/>
      <w:sz w:val="26"/>
      <w:szCs w:val="26"/>
    </w:rPr>
  </w:style>
  <w:style w:type="character" w:customStyle="1" w:styleId="FontStyle28">
    <w:name w:val="Font Style28"/>
    <w:basedOn w:val="a0"/>
    <w:uiPriority w:val="99"/>
    <w:rsid w:val="00000C03"/>
    <w:rPr>
      <w:rFonts w:ascii="Franklin Gothic Demi Cond" w:hAnsi="Franklin Gothic Demi Cond" w:cs="Franklin Gothic Demi Cond"/>
      <w:spacing w:val="10"/>
      <w:sz w:val="34"/>
      <w:szCs w:val="34"/>
    </w:rPr>
  </w:style>
  <w:style w:type="character" w:customStyle="1" w:styleId="FontStyle29">
    <w:name w:val="Font Style29"/>
    <w:basedOn w:val="a0"/>
    <w:uiPriority w:val="99"/>
    <w:rsid w:val="00000C03"/>
    <w:rPr>
      <w:rFonts w:ascii="Century Schoolbook" w:hAnsi="Century Schoolbook" w:cs="Century Schoolbook"/>
      <w:b/>
      <w:bCs/>
      <w:sz w:val="28"/>
      <w:szCs w:val="28"/>
    </w:rPr>
  </w:style>
  <w:style w:type="character" w:customStyle="1" w:styleId="FontStyle20">
    <w:name w:val="Font Style20"/>
    <w:basedOn w:val="a0"/>
    <w:uiPriority w:val="99"/>
    <w:rsid w:val="0051244C"/>
    <w:rPr>
      <w:rFonts w:ascii="Century Schoolbook" w:hAnsi="Century Schoolbook" w:cs="Century Schoolbook"/>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531765">
      <w:bodyDiv w:val="1"/>
      <w:marLeft w:val="0"/>
      <w:marRight w:val="0"/>
      <w:marTop w:val="0"/>
      <w:marBottom w:val="0"/>
      <w:divBdr>
        <w:top w:val="none" w:sz="0" w:space="0" w:color="auto"/>
        <w:left w:val="none" w:sz="0" w:space="0" w:color="auto"/>
        <w:bottom w:val="none" w:sz="0" w:space="0" w:color="auto"/>
        <w:right w:val="none" w:sz="0" w:space="0" w:color="auto"/>
      </w:divBdr>
    </w:div>
    <w:div w:id="503591814">
      <w:bodyDiv w:val="1"/>
      <w:marLeft w:val="0"/>
      <w:marRight w:val="0"/>
      <w:marTop w:val="0"/>
      <w:marBottom w:val="0"/>
      <w:divBdr>
        <w:top w:val="none" w:sz="0" w:space="0" w:color="auto"/>
        <w:left w:val="none" w:sz="0" w:space="0" w:color="auto"/>
        <w:bottom w:val="none" w:sz="0" w:space="0" w:color="auto"/>
        <w:right w:val="none" w:sz="0" w:space="0" w:color="auto"/>
      </w:divBdr>
    </w:div>
    <w:div w:id="510341148">
      <w:bodyDiv w:val="1"/>
      <w:marLeft w:val="0"/>
      <w:marRight w:val="0"/>
      <w:marTop w:val="0"/>
      <w:marBottom w:val="0"/>
      <w:divBdr>
        <w:top w:val="none" w:sz="0" w:space="0" w:color="auto"/>
        <w:left w:val="none" w:sz="0" w:space="0" w:color="auto"/>
        <w:bottom w:val="none" w:sz="0" w:space="0" w:color="auto"/>
        <w:right w:val="none" w:sz="0" w:space="0" w:color="auto"/>
      </w:divBdr>
    </w:div>
    <w:div w:id="702709281">
      <w:bodyDiv w:val="1"/>
      <w:marLeft w:val="0"/>
      <w:marRight w:val="0"/>
      <w:marTop w:val="0"/>
      <w:marBottom w:val="0"/>
      <w:divBdr>
        <w:top w:val="none" w:sz="0" w:space="0" w:color="auto"/>
        <w:left w:val="none" w:sz="0" w:space="0" w:color="auto"/>
        <w:bottom w:val="none" w:sz="0" w:space="0" w:color="auto"/>
        <w:right w:val="none" w:sz="0" w:space="0" w:color="auto"/>
      </w:divBdr>
    </w:div>
    <w:div w:id="162380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85F00-52EF-4C8E-81E0-471384A9F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17</Pages>
  <Words>5424</Words>
  <Characters>30917</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Зам по ВР</dc:creator>
  <cp:lastModifiedBy>Дмитрий Королев</cp:lastModifiedBy>
  <cp:revision>25</cp:revision>
  <cp:lastPrinted>2016-11-28T14:42:00Z</cp:lastPrinted>
  <dcterms:created xsi:type="dcterms:W3CDTF">2016-11-28T14:02:00Z</dcterms:created>
  <dcterms:modified xsi:type="dcterms:W3CDTF">2025-10-22T10:16:00Z</dcterms:modified>
</cp:coreProperties>
</file>